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A0636E">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A0636E" w:rsidRDefault="00B3317B" w:rsidP="00473FF8">
            <w:pPr>
              <w:spacing w:after="80" w:line="340" w:lineRule="exact"/>
              <w:rPr>
                <w:sz w:val="28"/>
                <w:szCs w:val="28"/>
              </w:rPr>
            </w:pPr>
            <w:r w:rsidRPr="00A0636E">
              <w:rPr>
                <w:sz w:val="28"/>
                <w:szCs w:val="28"/>
              </w:rPr>
              <w:t>United Nations</w:t>
            </w:r>
          </w:p>
        </w:tc>
        <w:tc>
          <w:tcPr>
            <w:tcW w:w="6144" w:type="dxa"/>
            <w:gridSpan w:val="2"/>
            <w:tcBorders>
              <w:top w:val="nil"/>
              <w:left w:val="nil"/>
              <w:bottom w:val="single" w:sz="4" w:space="0" w:color="auto"/>
              <w:right w:val="nil"/>
            </w:tcBorders>
            <w:vAlign w:val="bottom"/>
          </w:tcPr>
          <w:p w:rsidR="00446DE4" w:rsidRPr="00A0636E" w:rsidRDefault="00185C38" w:rsidP="00FB1713">
            <w:pPr>
              <w:jc w:val="right"/>
            </w:pPr>
            <w:r w:rsidRPr="00A0636E">
              <w:rPr>
                <w:sz w:val="40"/>
              </w:rPr>
              <w:t>CRC</w:t>
            </w:r>
            <w:r w:rsidRPr="00A0636E">
              <w:t>/C/</w:t>
            </w:r>
            <w:r w:rsidR="00FB1713" w:rsidRPr="00A0636E">
              <w:t>IDN</w:t>
            </w:r>
            <w:r w:rsidRPr="00A0636E">
              <w:t>/Q/</w:t>
            </w:r>
            <w:r w:rsidR="00FB1713" w:rsidRPr="00A0636E">
              <w:t>3-4</w:t>
            </w:r>
          </w:p>
        </w:tc>
      </w:tr>
      <w:tr w:rsidR="003107FA" w:rsidRPr="00A0636E">
        <w:trPr>
          <w:trHeight w:val="2835"/>
        </w:trPr>
        <w:tc>
          <w:tcPr>
            <w:tcW w:w="1259" w:type="dxa"/>
            <w:tcBorders>
              <w:top w:val="single" w:sz="4" w:space="0" w:color="auto"/>
              <w:left w:val="nil"/>
              <w:bottom w:val="single" w:sz="12" w:space="0" w:color="auto"/>
              <w:right w:val="nil"/>
            </w:tcBorders>
          </w:tcPr>
          <w:p w:rsidR="003107FA" w:rsidRPr="00A0636E" w:rsidRDefault="00942BE3" w:rsidP="00942BE3">
            <w:pPr>
              <w:spacing w:before="120"/>
              <w:jc w:val="center"/>
            </w:pPr>
            <w:r w:rsidRPr="00A0636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A0636E" w:rsidRDefault="001E3807" w:rsidP="005C50EF">
            <w:pPr>
              <w:spacing w:before="120" w:line="420" w:lineRule="exact"/>
              <w:rPr>
                <w:b/>
                <w:sz w:val="40"/>
                <w:szCs w:val="40"/>
              </w:rPr>
            </w:pPr>
            <w:r w:rsidRPr="00A0636E">
              <w:rPr>
                <w:b/>
                <w:sz w:val="40"/>
                <w:szCs w:val="40"/>
              </w:rPr>
              <w:t>Convention on the</w:t>
            </w:r>
            <w:r w:rsidRPr="00A0636E">
              <w:rPr>
                <w:b/>
                <w:sz w:val="40"/>
                <w:szCs w:val="40"/>
              </w:rPr>
              <w:br/>
              <w:t>Rights of the Child</w:t>
            </w:r>
          </w:p>
        </w:tc>
        <w:tc>
          <w:tcPr>
            <w:tcW w:w="2930" w:type="dxa"/>
            <w:tcBorders>
              <w:top w:val="single" w:sz="4" w:space="0" w:color="auto"/>
              <w:left w:val="nil"/>
              <w:bottom w:val="single" w:sz="12" w:space="0" w:color="auto"/>
              <w:right w:val="nil"/>
            </w:tcBorders>
          </w:tcPr>
          <w:p w:rsidR="00185C38" w:rsidRPr="00A0636E" w:rsidRDefault="00185C38" w:rsidP="00185C38">
            <w:pPr>
              <w:spacing w:before="240" w:line="240" w:lineRule="exact"/>
            </w:pPr>
            <w:r w:rsidRPr="00A0636E">
              <w:t>Distr.: General</w:t>
            </w:r>
          </w:p>
          <w:p w:rsidR="00185C38" w:rsidRPr="00A0636E" w:rsidRDefault="00444372" w:rsidP="00185C38">
            <w:pPr>
              <w:spacing w:line="240" w:lineRule="exact"/>
            </w:pPr>
            <w:r>
              <w:t>2</w:t>
            </w:r>
            <w:r w:rsidR="00637D95">
              <w:t>5</w:t>
            </w:r>
            <w:r w:rsidR="00433F2C">
              <w:t xml:space="preserve"> November</w:t>
            </w:r>
            <w:r w:rsidR="00EA2B2D" w:rsidRPr="00A0636E">
              <w:t xml:space="preserve"> 2013</w:t>
            </w:r>
          </w:p>
          <w:p w:rsidR="00185C38" w:rsidRPr="00A0636E" w:rsidRDefault="00185C38" w:rsidP="00185C38">
            <w:pPr>
              <w:spacing w:line="240" w:lineRule="exact"/>
            </w:pPr>
          </w:p>
          <w:p w:rsidR="003107FA" w:rsidRPr="00A0636E" w:rsidRDefault="00185C38" w:rsidP="00185C38">
            <w:pPr>
              <w:spacing w:line="240" w:lineRule="exact"/>
            </w:pPr>
            <w:r w:rsidRPr="00A0636E">
              <w:t>Original: English</w:t>
            </w:r>
          </w:p>
          <w:p w:rsidR="009B37C8" w:rsidRPr="00A0636E" w:rsidRDefault="009B37C8" w:rsidP="00185C38">
            <w:pPr>
              <w:spacing w:line="240" w:lineRule="exact"/>
            </w:pPr>
          </w:p>
          <w:p w:rsidR="009B37C8" w:rsidRPr="00A0636E" w:rsidRDefault="009B37C8" w:rsidP="00185C38">
            <w:pPr>
              <w:spacing w:line="240" w:lineRule="exact"/>
            </w:pPr>
          </w:p>
        </w:tc>
      </w:tr>
    </w:tbl>
    <w:p w:rsidR="002926F6" w:rsidRPr="00A0636E" w:rsidRDefault="002926F6" w:rsidP="002926F6">
      <w:pPr>
        <w:spacing w:before="120" w:line="240" w:lineRule="auto"/>
        <w:rPr>
          <w:b/>
          <w:sz w:val="24"/>
          <w:szCs w:val="24"/>
        </w:rPr>
      </w:pPr>
      <w:r w:rsidRPr="00A0636E">
        <w:rPr>
          <w:b/>
          <w:sz w:val="24"/>
          <w:szCs w:val="24"/>
        </w:rPr>
        <w:t>Committee on the Rights of the Child</w:t>
      </w:r>
    </w:p>
    <w:p w:rsidR="002926F6" w:rsidRPr="00A0636E" w:rsidRDefault="0038267C" w:rsidP="002926F6">
      <w:pPr>
        <w:spacing w:line="240" w:lineRule="auto"/>
        <w:rPr>
          <w:b/>
          <w:lang w:val="en-US"/>
        </w:rPr>
      </w:pPr>
      <w:r>
        <w:rPr>
          <w:b/>
          <w:lang w:val="en-US"/>
        </w:rPr>
        <w:t xml:space="preserve">Sixty-sixth </w:t>
      </w:r>
      <w:r w:rsidR="00C31EFF" w:rsidRPr="00A0636E">
        <w:rPr>
          <w:b/>
          <w:lang w:val="en-US"/>
        </w:rPr>
        <w:t>session</w:t>
      </w:r>
    </w:p>
    <w:p w:rsidR="00234C16" w:rsidRPr="00A0636E" w:rsidRDefault="00C31EFF" w:rsidP="00234C16">
      <w:pPr>
        <w:spacing w:line="240" w:lineRule="auto"/>
        <w:rPr>
          <w:lang w:val="en-US"/>
        </w:rPr>
      </w:pPr>
      <w:r w:rsidRPr="00A0636E">
        <w:rPr>
          <w:lang w:val="en-US"/>
        </w:rPr>
        <w:t>26 May</w:t>
      </w:r>
      <w:r w:rsidR="00433F2C">
        <w:rPr>
          <w:lang w:val="en-US"/>
        </w:rPr>
        <w:t>–</w:t>
      </w:r>
      <w:r w:rsidRPr="00A0636E">
        <w:rPr>
          <w:lang w:val="en-US"/>
        </w:rPr>
        <w:t>1</w:t>
      </w:r>
      <w:r w:rsidR="00444372">
        <w:rPr>
          <w:lang w:val="en-US"/>
        </w:rPr>
        <w:t>3</w:t>
      </w:r>
      <w:r w:rsidRPr="00A0636E">
        <w:rPr>
          <w:lang w:val="en-US"/>
        </w:rPr>
        <w:t xml:space="preserve"> June</w:t>
      </w:r>
      <w:r w:rsidR="00234C16" w:rsidRPr="00A0636E">
        <w:rPr>
          <w:lang w:val="en-US"/>
        </w:rPr>
        <w:t xml:space="preserve"> 2014</w:t>
      </w:r>
    </w:p>
    <w:p w:rsidR="002926F6" w:rsidRPr="00A0636E" w:rsidRDefault="002926F6" w:rsidP="002926F6">
      <w:pPr>
        <w:spacing w:line="240" w:lineRule="auto"/>
        <w:rPr>
          <w:lang w:val="en-US"/>
        </w:rPr>
      </w:pPr>
      <w:r w:rsidRPr="00A0636E">
        <w:rPr>
          <w:lang w:val="en-US"/>
        </w:rPr>
        <w:t>Item 4 of the provisional agenda</w:t>
      </w:r>
    </w:p>
    <w:p w:rsidR="002926F6" w:rsidRPr="00A0636E" w:rsidRDefault="002926F6" w:rsidP="002926F6">
      <w:pPr>
        <w:spacing w:line="240" w:lineRule="auto"/>
        <w:rPr>
          <w:b/>
          <w:lang w:val="en-US"/>
        </w:rPr>
      </w:pPr>
      <w:r w:rsidRPr="00A0636E">
        <w:rPr>
          <w:b/>
          <w:lang w:val="en-US"/>
        </w:rPr>
        <w:t>Consideration of reports of States parties</w:t>
      </w:r>
    </w:p>
    <w:p w:rsidR="002926F6" w:rsidRPr="00A0636E" w:rsidRDefault="002926F6" w:rsidP="002926F6">
      <w:pPr>
        <w:pStyle w:val="HChG"/>
        <w:rPr>
          <w:rFonts w:eastAsia="Calibri"/>
          <w:lang w:val="en-US"/>
        </w:rPr>
      </w:pPr>
      <w:r w:rsidRPr="00A0636E">
        <w:rPr>
          <w:rFonts w:eastAsia="Calibri"/>
          <w:lang w:val="en-US"/>
        </w:rPr>
        <w:tab/>
      </w:r>
      <w:r w:rsidRPr="00A0636E">
        <w:rPr>
          <w:rFonts w:eastAsia="Calibri"/>
          <w:lang w:val="en-US"/>
        </w:rPr>
        <w:tab/>
      </w:r>
      <w:r w:rsidRPr="00A0636E">
        <w:rPr>
          <w:rFonts w:eastAsia="Calibri"/>
        </w:rPr>
        <w:t xml:space="preserve">List of issues in </w:t>
      </w:r>
      <w:r w:rsidR="00433F2C">
        <w:rPr>
          <w:rFonts w:eastAsia="Calibri"/>
        </w:rPr>
        <w:t xml:space="preserve">relation to </w:t>
      </w:r>
      <w:r w:rsidRPr="00A0636E">
        <w:rPr>
          <w:rFonts w:eastAsia="Calibri"/>
        </w:rPr>
        <w:t xml:space="preserve">the </w:t>
      </w:r>
      <w:r w:rsidR="006E3CB9">
        <w:rPr>
          <w:rFonts w:eastAsia="Calibri"/>
        </w:rPr>
        <w:t>combined third and fourth</w:t>
      </w:r>
      <w:r w:rsidR="009D2A89" w:rsidRPr="00A0636E">
        <w:rPr>
          <w:rFonts w:eastAsia="Calibri"/>
        </w:rPr>
        <w:t xml:space="preserve"> periodic report</w:t>
      </w:r>
      <w:r w:rsidR="006E3CB9">
        <w:rPr>
          <w:rFonts w:eastAsia="Calibri"/>
        </w:rPr>
        <w:t>s</w:t>
      </w:r>
      <w:r w:rsidRPr="00A0636E">
        <w:rPr>
          <w:rFonts w:eastAsia="Calibri"/>
        </w:rPr>
        <w:t xml:space="preserve"> of </w:t>
      </w:r>
      <w:r w:rsidR="00FB1713" w:rsidRPr="00A0636E">
        <w:rPr>
          <w:rFonts w:eastAsia="Calibri"/>
        </w:rPr>
        <w:t>Indonesia</w:t>
      </w:r>
    </w:p>
    <w:p w:rsidR="009D539B" w:rsidRPr="00A0636E" w:rsidRDefault="00B46445" w:rsidP="009D539B">
      <w:pPr>
        <w:pStyle w:val="H23G"/>
        <w:jc w:val="both"/>
      </w:pPr>
      <w:r w:rsidRPr="00A0636E">
        <w:tab/>
      </w:r>
      <w:r w:rsidRPr="00A0636E">
        <w:tab/>
      </w:r>
      <w:r w:rsidR="009D539B" w:rsidRPr="00A0636E">
        <w:t>The State party is requested to submit in writing additional, updated information, if po</w:t>
      </w:r>
      <w:r w:rsidR="009D2A89" w:rsidRPr="00A0636E">
        <w:t>ssible before</w:t>
      </w:r>
      <w:r w:rsidR="00EA2B2D" w:rsidRPr="00A0636E">
        <w:t xml:space="preserve"> </w:t>
      </w:r>
      <w:r w:rsidR="00FB1713" w:rsidRPr="00A0636E">
        <w:t>1</w:t>
      </w:r>
      <w:r w:rsidR="009D2A89" w:rsidRPr="00A0636E">
        <w:t xml:space="preserve"> </w:t>
      </w:r>
      <w:r w:rsidR="002234ED">
        <w:t>March</w:t>
      </w:r>
      <w:r w:rsidR="00FB1713" w:rsidRPr="00A0636E">
        <w:t xml:space="preserve"> 2014</w:t>
      </w:r>
      <w:r w:rsidR="009D539B" w:rsidRPr="00A0636E">
        <w:t>.</w:t>
      </w:r>
    </w:p>
    <w:p w:rsidR="00185C38" w:rsidRPr="00A0636E" w:rsidRDefault="00185C38" w:rsidP="009D539B">
      <w:pPr>
        <w:pStyle w:val="SingleTxtG"/>
        <w:rPr>
          <w:rFonts w:eastAsia="SimSun"/>
          <w:i/>
        </w:rPr>
      </w:pPr>
      <w:r w:rsidRPr="00A0636E">
        <w:rPr>
          <w:rFonts w:eastAsia="SimSun"/>
          <w:i/>
        </w:rPr>
        <w:t xml:space="preserve">The Committee may take up all aspects of children’s rights contained in the Convention during the dialogue with the State party. </w:t>
      </w:r>
    </w:p>
    <w:p w:rsidR="00B46445" w:rsidRPr="00A0636E" w:rsidRDefault="00B46445" w:rsidP="00B46445">
      <w:pPr>
        <w:pStyle w:val="HChG"/>
        <w:rPr>
          <w:rFonts w:eastAsia="SimSun"/>
        </w:rPr>
      </w:pPr>
      <w:r w:rsidRPr="00A0636E">
        <w:rPr>
          <w:rFonts w:eastAsia="SimSun"/>
        </w:rPr>
        <w:tab/>
      </w:r>
      <w:r w:rsidRPr="00A0636E">
        <w:rPr>
          <w:rFonts w:eastAsia="SimSun"/>
        </w:rPr>
        <w:tab/>
        <w:t>Part I</w:t>
      </w:r>
    </w:p>
    <w:p w:rsidR="009D539B" w:rsidRPr="00A0636E" w:rsidRDefault="009D539B" w:rsidP="003700DF">
      <w:pPr>
        <w:pStyle w:val="H23G"/>
      </w:pPr>
      <w:r w:rsidRPr="00A0636E">
        <w:rPr>
          <w:rFonts w:eastAsia="SimSun"/>
        </w:rPr>
        <w:tab/>
      </w:r>
      <w:r w:rsidRPr="00A0636E">
        <w:rPr>
          <w:rFonts w:eastAsia="SimSun"/>
        </w:rPr>
        <w:tab/>
        <w:t>In this section, the State party is requested to submit its responses to the following questions (30 pages maximum).</w:t>
      </w:r>
    </w:p>
    <w:p w:rsidR="00C81B6D" w:rsidRPr="00A0636E" w:rsidRDefault="00E16FDF" w:rsidP="006E3CB9">
      <w:pPr>
        <w:pStyle w:val="SingleTxtG"/>
        <w:numPr>
          <w:ilvl w:val="0"/>
          <w:numId w:val="24"/>
        </w:numPr>
        <w:tabs>
          <w:tab w:val="left" w:pos="851"/>
        </w:tabs>
        <w:ind w:left="1134" w:firstLine="0"/>
        <w:rPr>
          <w:rFonts w:eastAsia="SimSun"/>
        </w:rPr>
      </w:pPr>
      <w:r w:rsidRPr="00A0636E">
        <w:rPr>
          <w:rFonts w:eastAsia="SimSun"/>
        </w:rPr>
        <w:t>Please update the Committee on the decentralization process</w:t>
      </w:r>
      <w:r w:rsidR="008603C2" w:rsidRPr="00A0636E">
        <w:rPr>
          <w:rFonts w:eastAsia="SimSun"/>
        </w:rPr>
        <w:t xml:space="preserve"> and measures taken to coordinate </w:t>
      </w:r>
      <w:r w:rsidR="00D20461" w:rsidRPr="00A0636E">
        <w:rPr>
          <w:rFonts w:eastAsia="SimSun"/>
        </w:rPr>
        <w:t>activities</w:t>
      </w:r>
      <w:r w:rsidR="008603C2" w:rsidRPr="00A0636E">
        <w:rPr>
          <w:rFonts w:eastAsia="SimSun"/>
        </w:rPr>
        <w:t xml:space="preserve"> and ensure legal consistency across national, regional and local levels. </w:t>
      </w:r>
      <w:r w:rsidRPr="00A0636E">
        <w:rPr>
          <w:rFonts w:eastAsia="SimSun"/>
        </w:rPr>
        <w:t>In that regard</w:t>
      </w:r>
      <w:r w:rsidR="00F723D0" w:rsidRPr="00A0636E">
        <w:rPr>
          <w:rFonts w:eastAsia="SimSun"/>
        </w:rPr>
        <w:t>,</w:t>
      </w:r>
      <w:r w:rsidRPr="00A0636E">
        <w:rPr>
          <w:rFonts w:eastAsia="SimSun"/>
        </w:rPr>
        <w:t xml:space="preserve"> </w:t>
      </w:r>
      <w:r w:rsidR="002234ED">
        <w:rPr>
          <w:rFonts w:eastAsia="SimSun"/>
        </w:rPr>
        <w:t xml:space="preserve">please </w:t>
      </w:r>
      <w:r w:rsidRPr="00A0636E">
        <w:rPr>
          <w:rFonts w:eastAsia="SimSun"/>
        </w:rPr>
        <w:t xml:space="preserve">provide specific information on the </w:t>
      </w:r>
      <w:r w:rsidRPr="002234ED">
        <w:rPr>
          <w:rFonts w:eastAsia="SimSun"/>
          <w:iCs/>
        </w:rPr>
        <w:t>mechanism</w:t>
      </w:r>
      <w:r w:rsidRPr="002234ED">
        <w:rPr>
          <w:rFonts w:eastAsia="SimSun"/>
        </w:rPr>
        <w:t xml:space="preserve"> r</w:t>
      </w:r>
      <w:r w:rsidRPr="00A0636E">
        <w:rPr>
          <w:rFonts w:eastAsia="SimSun"/>
        </w:rPr>
        <w:t>eferred to i</w:t>
      </w:r>
      <w:r w:rsidR="00081989" w:rsidRPr="00A0636E">
        <w:rPr>
          <w:rFonts w:eastAsia="SimSun"/>
        </w:rPr>
        <w:t>n paragraph 6</w:t>
      </w:r>
      <w:r w:rsidR="008603C2" w:rsidRPr="00A0636E">
        <w:rPr>
          <w:rFonts w:eastAsia="SimSun"/>
        </w:rPr>
        <w:t xml:space="preserve"> of the </w:t>
      </w:r>
      <w:r w:rsidR="002234ED">
        <w:rPr>
          <w:rFonts w:eastAsia="SimSun"/>
        </w:rPr>
        <w:t>S</w:t>
      </w:r>
      <w:r w:rsidR="008603C2" w:rsidRPr="00A0636E">
        <w:rPr>
          <w:rFonts w:eastAsia="SimSun"/>
        </w:rPr>
        <w:t>tate party</w:t>
      </w:r>
      <w:r w:rsidR="00874D36">
        <w:rPr>
          <w:rFonts w:eastAsia="SimSun"/>
        </w:rPr>
        <w:t>’s</w:t>
      </w:r>
      <w:r w:rsidR="008603C2" w:rsidRPr="00A0636E">
        <w:rPr>
          <w:rFonts w:eastAsia="SimSun"/>
        </w:rPr>
        <w:t xml:space="preserve"> report.</w:t>
      </w:r>
      <w:r w:rsidR="004C779E" w:rsidRPr="00A0636E">
        <w:rPr>
          <w:rFonts w:eastAsia="SimSun"/>
        </w:rPr>
        <w:t xml:space="preserve"> Please also</w:t>
      </w:r>
      <w:r w:rsidR="0040264C">
        <w:rPr>
          <w:rFonts w:eastAsia="SimSun"/>
        </w:rPr>
        <w:t xml:space="preserve"> respond to information received</w:t>
      </w:r>
      <w:r w:rsidR="00C40256" w:rsidRPr="00A0636E">
        <w:rPr>
          <w:rFonts w:eastAsia="SimSun"/>
        </w:rPr>
        <w:t xml:space="preserve"> that </w:t>
      </w:r>
      <w:r w:rsidRPr="00A0636E">
        <w:rPr>
          <w:rFonts w:eastAsia="SimSun"/>
        </w:rPr>
        <w:t xml:space="preserve">laws </w:t>
      </w:r>
      <w:r w:rsidR="00C40256" w:rsidRPr="00A0636E">
        <w:rPr>
          <w:rFonts w:eastAsia="SimSun"/>
        </w:rPr>
        <w:t xml:space="preserve">issued </w:t>
      </w:r>
      <w:r w:rsidRPr="00A0636E">
        <w:rPr>
          <w:rFonts w:eastAsia="SimSun"/>
        </w:rPr>
        <w:t xml:space="preserve">at the </w:t>
      </w:r>
      <w:r w:rsidR="00567FF1" w:rsidRPr="00A0636E">
        <w:rPr>
          <w:rFonts w:eastAsia="SimSun"/>
        </w:rPr>
        <w:t>provincial</w:t>
      </w:r>
      <w:r w:rsidR="00C40256" w:rsidRPr="00A0636E">
        <w:rPr>
          <w:rFonts w:eastAsia="SimSun"/>
        </w:rPr>
        <w:t xml:space="preserve"> level are</w:t>
      </w:r>
      <w:r w:rsidRPr="00A0636E">
        <w:rPr>
          <w:rFonts w:eastAsia="SimSun"/>
        </w:rPr>
        <w:t xml:space="preserve"> somet</w:t>
      </w:r>
      <w:r w:rsidR="009B08BD" w:rsidRPr="00A0636E">
        <w:rPr>
          <w:rFonts w:eastAsia="SimSun"/>
        </w:rPr>
        <w:t xml:space="preserve">imes </w:t>
      </w:r>
      <w:r w:rsidR="009D6283" w:rsidRPr="00A0636E">
        <w:rPr>
          <w:rFonts w:eastAsia="SimSun"/>
        </w:rPr>
        <w:t xml:space="preserve">discriminatory </w:t>
      </w:r>
      <w:r w:rsidR="009D6283" w:rsidRPr="006673E7">
        <w:rPr>
          <w:rFonts w:eastAsia="SimSun"/>
        </w:rPr>
        <w:t>to</w:t>
      </w:r>
      <w:r w:rsidR="009D6283" w:rsidRPr="00A0636E">
        <w:rPr>
          <w:rFonts w:eastAsia="SimSun"/>
        </w:rPr>
        <w:t xml:space="preserve"> children, in particular </w:t>
      </w:r>
      <w:r w:rsidR="002234ED">
        <w:rPr>
          <w:rFonts w:eastAsia="SimSun"/>
        </w:rPr>
        <w:t>regarding</w:t>
      </w:r>
      <w:r w:rsidR="009D6283" w:rsidRPr="00A0636E">
        <w:rPr>
          <w:rFonts w:eastAsia="SimSun"/>
        </w:rPr>
        <w:t xml:space="preserve"> access to education and health</w:t>
      </w:r>
      <w:r w:rsidR="00874D36">
        <w:rPr>
          <w:rFonts w:eastAsia="SimSun"/>
        </w:rPr>
        <w:t>-</w:t>
      </w:r>
      <w:r w:rsidR="009D6283" w:rsidRPr="00A0636E">
        <w:rPr>
          <w:rFonts w:eastAsia="SimSun"/>
        </w:rPr>
        <w:t>care services.</w:t>
      </w:r>
    </w:p>
    <w:p w:rsidR="00E93D3C" w:rsidRPr="00A0636E" w:rsidRDefault="001F6F8F" w:rsidP="00AF2B66">
      <w:pPr>
        <w:pStyle w:val="SingleTxtG"/>
        <w:numPr>
          <w:ilvl w:val="0"/>
          <w:numId w:val="24"/>
        </w:numPr>
        <w:tabs>
          <w:tab w:val="left" w:pos="851"/>
        </w:tabs>
        <w:ind w:left="1134" w:firstLine="0"/>
        <w:rPr>
          <w:rFonts w:eastAsia="SimSun"/>
        </w:rPr>
      </w:pPr>
      <w:r w:rsidRPr="00A0636E">
        <w:rPr>
          <w:rFonts w:eastAsia="SimSun"/>
        </w:rPr>
        <w:t xml:space="preserve">Please </w:t>
      </w:r>
      <w:r w:rsidR="00567FF1" w:rsidRPr="00A0636E">
        <w:rPr>
          <w:rFonts w:eastAsia="SimSun"/>
        </w:rPr>
        <w:t xml:space="preserve">provide information on </w:t>
      </w:r>
      <w:r w:rsidR="008603C2" w:rsidRPr="00A0636E">
        <w:rPr>
          <w:rFonts w:eastAsia="SimSun"/>
        </w:rPr>
        <w:t xml:space="preserve">the authority and mandate of </w:t>
      </w:r>
      <w:r w:rsidRPr="00A0636E">
        <w:rPr>
          <w:rFonts w:eastAsia="SimSun"/>
        </w:rPr>
        <w:t xml:space="preserve">the Ministry </w:t>
      </w:r>
      <w:r w:rsidR="00AF2B66">
        <w:rPr>
          <w:rFonts w:eastAsia="SimSun"/>
        </w:rPr>
        <w:t>of</w:t>
      </w:r>
      <w:r w:rsidR="00AF2B66" w:rsidRPr="00A0636E">
        <w:rPr>
          <w:rFonts w:eastAsia="SimSun"/>
        </w:rPr>
        <w:t xml:space="preserve"> </w:t>
      </w:r>
      <w:r w:rsidRPr="00A0636E">
        <w:rPr>
          <w:rFonts w:eastAsia="SimSun"/>
        </w:rPr>
        <w:t xml:space="preserve">Women Empowerment </w:t>
      </w:r>
      <w:r w:rsidR="00C03DAF" w:rsidRPr="00A0636E">
        <w:rPr>
          <w:rFonts w:eastAsia="SimSun"/>
        </w:rPr>
        <w:t xml:space="preserve">and Child Protection </w:t>
      </w:r>
      <w:r w:rsidR="00C27788" w:rsidRPr="00A0636E">
        <w:rPr>
          <w:rFonts w:eastAsia="SimSun"/>
        </w:rPr>
        <w:t>(</w:t>
      </w:r>
      <w:r w:rsidRPr="00A0636E">
        <w:rPr>
          <w:rFonts w:eastAsia="SimSun"/>
        </w:rPr>
        <w:t xml:space="preserve">as </w:t>
      </w:r>
      <w:r w:rsidRPr="00A0636E">
        <w:rPr>
          <w:lang w:eastAsia="en-GB"/>
        </w:rPr>
        <w:t>the coordinating body for the implementation of the Convention</w:t>
      </w:r>
      <w:r w:rsidR="00C27788" w:rsidRPr="00A0636E">
        <w:rPr>
          <w:lang w:eastAsia="en-GB"/>
        </w:rPr>
        <w:t>)</w:t>
      </w:r>
      <w:r w:rsidRPr="00A0636E">
        <w:rPr>
          <w:lang w:eastAsia="en-GB"/>
        </w:rPr>
        <w:t xml:space="preserve"> </w:t>
      </w:r>
      <w:r w:rsidR="00567FF1" w:rsidRPr="00A0636E">
        <w:rPr>
          <w:rFonts w:cs="Calibri"/>
        </w:rPr>
        <w:t>to coordinate and instruct the implementation of child</w:t>
      </w:r>
      <w:r w:rsidR="00874D36">
        <w:rPr>
          <w:rFonts w:cs="Calibri"/>
        </w:rPr>
        <w:t>-</w:t>
      </w:r>
      <w:r w:rsidR="00567FF1" w:rsidRPr="00A0636E">
        <w:rPr>
          <w:rFonts w:cs="Calibri"/>
        </w:rPr>
        <w:t>related action plans and policies</w:t>
      </w:r>
      <w:r w:rsidRPr="00A0636E">
        <w:rPr>
          <w:lang w:eastAsia="en-GB"/>
        </w:rPr>
        <w:t xml:space="preserve"> </w:t>
      </w:r>
      <w:r w:rsidR="00567FF1" w:rsidRPr="00A0636E">
        <w:rPr>
          <w:rFonts w:cs="Calibri"/>
        </w:rPr>
        <w:t>with</w:t>
      </w:r>
      <w:r w:rsidRPr="00A0636E">
        <w:rPr>
          <w:rFonts w:cs="Calibri"/>
        </w:rPr>
        <w:t xml:space="preserve"> other</w:t>
      </w:r>
      <w:r w:rsidR="00567FF1" w:rsidRPr="00A0636E">
        <w:rPr>
          <w:rFonts w:cs="Calibri"/>
        </w:rPr>
        <w:t xml:space="preserve"> line ministries</w:t>
      </w:r>
      <w:r w:rsidRPr="00A0636E">
        <w:rPr>
          <w:rFonts w:cs="Calibri"/>
        </w:rPr>
        <w:t>.</w:t>
      </w:r>
      <w:r w:rsidR="00F723D0" w:rsidRPr="00A0636E">
        <w:rPr>
          <w:rFonts w:cs="Calibri"/>
        </w:rPr>
        <w:t xml:space="preserve"> </w:t>
      </w:r>
    </w:p>
    <w:p w:rsidR="00440CD8" w:rsidRPr="00A0636E" w:rsidRDefault="00A3117B" w:rsidP="00AF2B66">
      <w:pPr>
        <w:pStyle w:val="SingleTxtG"/>
        <w:numPr>
          <w:ilvl w:val="0"/>
          <w:numId w:val="24"/>
        </w:numPr>
        <w:tabs>
          <w:tab w:val="left" w:pos="851"/>
        </w:tabs>
        <w:ind w:left="1134" w:firstLine="0"/>
      </w:pPr>
      <w:r w:rsidRPr="00A0636E">
        <w:rPr>
          <w:rFonts w:eastAsia="SimSun"/>
        </w:rPr>
        <w:t xml:space="preserve">Please provide information on the </w:t>
      </w:r>
      <w:r w:rsidR="00874D36">
        <w:rPr>
          <w:rFonts w:eastAsia="SimSun"/>
        </w:rPr>
        <w:t xml:space="preserve">mandate of the </w:t>
      </w:r>
      <w:r w:rsidRPr="00A0636E">
        <w:rPr>
          <w:rFonts w:eastAsia="SimSun"/>
        </w:rPr>
        <w:t>Indonesian Child Protection Commission</w:t>
      </w:r>
      <w:r w:rsidR="00DD6EE3" w:rsidRPr="00A0636E">
        <w:rPr>
          <w:rFonts w:eastAsia="SimSun"/>
        </w:rPr>
        <w:t xml:space="preserve"> </w:t>
      </w:r>
      <w:r w:rsidRPr="00A0636E">
        <w:rPr>
          <w:rFonts w:eastAsia="SimSun"/>
        </w:rPr>
        <w:t>to conduct investigations and to receive and address complaints by children</w:t>
      </w:r>
      <w:r w:rsidR="00F23B31">
        <w:rPr>
          <w:rFonts w:eastAsia="SimSun"/>
        </w:rPr>
        <w:t>, as well as to follow up on these complaints</w:t>
      </w:r>
      <w:r w:rsidRPr="00A0636E">
        <w:rPr>
          <w:rFonts w:eastAsia="SimSun"/>
        </w:rPr>
        <w:t xml:space="preserve">. In this regard, please update the Committee on the status of the proposed amendment </w:t>
      </w:r>
      <w:r w:rsidR="00874D36">
        <w:rPr>
          <w:rFonts w:eastAsia="SimSun"/>
        </w:rPr>
        <w:t>to</w:t>
      </w:r>
      <w:r w:rsidRPr="00A0636E">
        <w:rPr>
          <w:rFonts w:eastAsia="SimSun"/>
        </w:rPr>
        <w:t xml:space="preserve"> the Child Protection Law</w:t>
      </w:r>
      <w:r w:rsidR="006673E7">
        <w:rPr>
          <w:rFonts w:eastAsia="SimSun"/>
        </w:rPr>
        <w:t>,</w:t>
      </w:r>
      <w:r w:rsidRPr="00A0636E">
        <w:rPr>
          <w:rFonts w:eastAsia="SimSun"/>
        </w:rPr>
        <w:t xml:space="preserve"> </w:t>
      </w:r>
      <w:r w:rsidR="00AF2B66">
        <w:rPr>
          <w:rFonts w:eastAsia="SimSun"/>
        </w:rPr>
        <w:t>which</w:t>
      </w:r>
      <w:r w:rsidR="00AF2B66" w:rsidRPr="00A0636E">
        <w:rPr>
          <w:rFonts w:eastAsia="SimSun"/>
        </w:rPr>
        <w:t xml:space="preserve"> </w:t>
      </w:r>
      <w:r w:rsidRPr="00A0636E">
        <w:rPr>
          <w:rFonts w:eastAsia="SimSun"/>
        </w:rPr>
        <w:t xml:space="preserve">aims to enhance the Commission’s </w:t>
      </w:r>
      <w:r w:rsidR="00BF6497" w:rsidRPr="00A0636E">
        <w:rPr>
          <w:rFonts w:eastAsia="SimSun"/>
        </w:rPr>
        <w:t xml:space="preserve">legal standing in </w:t>
      </w:r>
      <w:r w:rsidR="00AF2B66" w:rsidRPr="00A0636E">
        <w:rPr>
          <w:rFonts w:eastAsia="SimSun"/>
        </w:rPr>
        <w:t xml:space="preserve">child abuse </w:t>
      </w:r>
      <w:r w:rsidR="00BF6497" w:rsidRPr="00A0636E">
        <w:rPr>
          <w:rFonts w:eastAsia="SimSun"/>
        </w:rPr>
        <w:t xml:space="preserve">investigation </w:t>
      </w:r>
      <w:r w:rsidR="004C779E" w:rsidRPr="00A0636E">
        <w:rPr>
          <w:rFonts w:eastAsia="SimSun"/>
        </w:rPr>
        <w:t>cases</w:t>
      </w:r>
      <w:r w:rsidRPr="00A0636E">
        <w:rPr>
          <w:rFonts w:eastAsia="SimSun"/>
        </w:rPr>
        <w:t xml:space="preserve">. </w:t>
      </w:r>
    </w:p>
    <w:p w:rsidR="00740B26" w:rsidRPr="00A0636E" w:rsidRDefault="00567FF1" w:rsidP="006E3CB9">
      <w:pPr>
        <w:pStyle w:val="SingleTxtG"/>
        <w:numPr>
          <w:ilvl w:val="0"/>
          <w:numId w:val="24"/>
        </w:numPr>
        <w:tabs>
          <w:tab w:val="left" w:pos="851"/>
        </w:tabs>
        <w:ind w:left="1134" w:firstLine="0"/>
        <w:rPr>
          <w:rFonts w:eastAsia="SimSun"/>
        </w:rPr>
      </w:pPr>
      <w:r w:rsidRPr="00A0636E">
        <w:rPr>
          <w:rFonts w:eastAsia="SimSun"/>
        </w:rPr>
        <w:t>With reference to th</w:t>
      </w:r>
      <w:r w:rsidR="006B10B9" w:rsidRPr="00A0636E">
        <w:rPr>
          <w:rFonts w:eastAsia="SimSun"/>
        </w:rPr>
        <w:t>e prohibition of</w:t>
      </w:r>
      <w:r w:rsidRPr="00A0636E">
        <w:rPr>
          <w:rFonts w:eastAsia="SimSun"/>
        </w:rPr>
        <w:t xml:space="preserve"> discrimination, please provide information</w:t>
      </w:r>
      <w:r w:rsidR="00740B26" w:rsidRPr="00A0636E">
        <w:rPr>
          <w:rFonts w:eastAsia="SimSun"/>
        </w:rPr>
        <w:t xml:space="preserve"> on:</w:t>
      </w:r>
    </w:p>
    <w:p w:rsidR="005665E3" w:rsidRPr="00A0636E" w:rsidRDefault="005665E3" w:rsidP="006E3CB9">
      <w:pPr>
        <w:pStyle w:val="SingleTxtG"/>
        <w:tabs>
          <w:tab w:val="left" w:pos="851"/>
        </w:tabs>
        <w:ind w:firstLine="567"/>
        <w:rPr>
          <w:rFonts w:eastAsia="SimSun"/>
        </w:rPr>
      </w:pPr>
      <w:r w:rsidRPr="00A0636E">
        <w:rPr>
          <w:rFonts w:eastAsia="SimSun"/>
        </w:rPr>
        <w:t>(a)</w:t>
      </w:r>
      <w:r w:rsidR="006E3CB9">
        <w:rPr>
          <w:rFonts w:eastAsia="SimSun"/>
        </w:rPr>
        <w:tab/>
      </w:r>
      <w:r w:rsidRPr="00A0636E">
        <w:rPr>
          <w:rFonts w:eastAsia="SimSun"/>
        </w:rPr>
        <w:t xml:space="preserve"> </w:t>
      </w:r>
      <w:r w:rsidR="005D0004">
        <w:rPr>
          <w:rFonts w:eastAsia="SimSun"/>
        </w:rPr>
        <w:t>P</w:t>
      </w:r>
      <w:r w:rsidR="00C30F73" w:rsidRPr="00A0636E">
        <w:rPr>
          <w:rFonts w:eastAsia="SimSun"/>
        </w:rPr>
        <w:t>rogress achieved in implementing the program</w:t>
      </w:r>
      <w:r w:rsidR="008B7CA1">
        <w:rPr>
          <w:rFonts w:eastAsia="SimSun"/>
        </w:rPr>
        <w:t>me</w:t>
      </w:r>
      <w:r w:rsidR="00C30F73" w:rsidRPr="00A0636E">
        <w:rPr>
          <w:rFonts w:eastAsia="SimSun"/>
        </w:rPr>
        <w:t>s mentioned in paragraph 32</w:t>
      </w:r>
      <w:r w:rsidR="008E59BE" w:rsidRPr="00A0636E">
        <w:rPr>
          <w:rFonts w:eastAsia="SimSun"/>
        </w:rPr>
        <w:t xml:space="preserve"> </w:t>
      </w:r>
      <w:r w:rsidR="005D0004">
        <w:rPr>
          <w:rFonts w:eastAsia="SimSun"/>
        </w:rPr>
        <w:t xml:space="preserve">of the State party’s report </w:t>
      </w:r>
      <w:r w:rsidR="008E59BE" w:rsidRPr="00A0636E">
        <w:rPr>
          <w:rFonts w:eastAsia="SimSun"/>
        </w:rPr>
        <w:t>to close disparities in the enjoyment of children’s rights between rural</w:t>
      </w:r>
      <w:r w:rsidR="00874D36">
        <w:rPr>
          <w:rFonts w:eastAsia="SimSun"/>
        </w:rPr>
        <w:t xml:space="preserve"> and</w:t>
      </w:r>
      <w:r w:rsidR="008E59BE" w:rsidRPr="00A0636E">
        <w:rPr>
          <w:rFonts w:eastAsia="SimSun"/>
        </w:rPr>
        <w:t xml:space="preserve"> urban areas,</w:t>
      </w:r>
      <w:r w:rsidR="00C30F73" w:rsidRPr="00A0636E">
        <w:rPr>
          <w:rFonts w:eastAsia="SimSun"/>
        </w:rPr>
        <w:t xml:space="preserve"> and results </w:t>
      </w:r>
      <w:r w:rsidR="00874D36">
        <w:rPr>
          <w:rFonts w:eastAsia="SimSun"/>
        </w:rPr>
        <w:t>ob</w:t>
      </w:r>
      <w:r w:rsidR="00C30F73" w:rsidRPr="00A0636E">
        <w:rPr>
          <w:rFonts w:eastAsia="SimSun"/>
        </w:rPr>
        <w:t>tained so far;</w:t>
      </w:r>
      <w:r w:rsidR="00D727C8" w:rsidRPr="00A0636E">
        <w:rPr>
          <w:rFonts w:eastAsia="SimSun"/>
        </w:rPr>
        <w:t xml:space="preserve"> </w:t>
      </w:r>
    </w:p>
    <w:p w:rsidR="00C30F73" w:rsidRPr="00A0636E" w:rsidRDefault="00740B26" w:rsidP="006E3CB9">
      <w:pPr>
        <w:pStyle w:val="SingleTxtG"/>
        <w:tabs>
          <w:tab w:val="left" w:pos="851"/>
        </w:tabs>
        <w:ind w:firstLine="567"/>
        <w:rPr>
          <w:rFonts w:eastAsia="SimSun"/>
        </w:rPr>
      </w:pPr>
      <w:r w:rsidRPr="00A0636E">
        <w:rPr>
          <w:rFonts w:eastAsia="SimSun"/>
        </w:rPr>
        <w:t>(b)</w:t>
      </w:r>
      <w:r w:rsidR="006E3CB9">
        <w:rPr>
          <w:rFonts w:eastAsia="SimSun"/>
        </w:rPr>
        <w:tab/>
      </w:r>
      <w:r w:rsidRPr="00A0636E">
        <w:rPr>
          <w:rFonts w:eastAsia="SimSun"/>
        </w:rPr>
        <w:t>L</w:t>
      </w:r>
      <w:r w:rsidR="00C30F73" w:rsidRPr="00A0636E">
        <w:rPr>
          <w:rFonts w:eastAsia="SimSun"/>
        </w:rPr>
        <w:t>egislative and institutional efforts undertaken to eradicate discrimination against girls. Please also refer to raising</w:t>
      </w:r>
      <w:r w:rsidR="003A7749">
        <w:rPr>
          <w:rFonts w:eastAsia="SimSun"/>
        </w:rPr>
        <w:t>-</w:t>
      </w:r>
      <w:r w:rsidR="00C30F73" w:rsidRPr="00A0636E">
        <w:rPr>
          <w:rFonts w:eastAsia="SimSun"/>
        </w:rPr>
        <w:t xml:space="preserve">awareness measures, if any, taken with a view to eliminating gender stereotyping; and </w:t>
      </w:r>
    </w:p>
    <w:p w:rsidR="00CE221C" w:rsidRPr="00A0636E" w:rsidRDefault="00C30F73" w:rsidP="0054036C">
      <w:pPr>
        <w:pStyle w:val="SingleTxtG"/>
        <w:tabs>
          <w:tab w:val="left" w:pos="851"/>
        </w:tabs>
        <w:ind w:firstLine="567"/>
        <w:rPr>
          <w:rFonts w:eastAsia="SimSun"/>
        </w:rPr>
      </w:pPr>
      <w:r w:rsidRPr="00A0636E">
        <w:rPr>
          <w:rFonts w:eastAsia="SimSun"/>
        </w:rPr>
        <w:t>(c</w:t>
      </w:r>
      <w:r w:rsidR="005665E3" w:rsidRPr="00A0636E">
        <w:rPr>
          <w:rFonts w:eastAsia="SimSun"/>
        </w:rPr>
        <w:t>)</w:t>
      </w:r>
      <w:r w:rsidR="006E3CB9">
        <w:rPr>
          <w:rFonts w:eastAsia="SimSun"/>
        </w:rPr>
        <w:tab/>
      </w:r>
      <w:r w:rsidR="00740B26" w:rsidRPr="00A0636E">
        <w:rPr>
          <w:rFonts w:eastAsia="SimSun"/>
        </w:rPr>
        <w:t>M</w:t>
      </w:r>
      <w:r w:rsidRPr="00A0636E">
        <w:rPr>
          <w:rFonts w:eastAsia="SimSun"/>
        </w:rPr>
        <w:t xml:space="preserve">easures to end all forms of discrimination against children </w:t>
      </w:r>
      <w:r w:rsidR="00882353" w:rsidRPr="00A0636E">
        <w:rPr>
          <w:rFonts w:eastAsia="SimSun"/>
        </w:rPr>
        <w:t xml:space="preserve">born out of wedlock, children </w:t>
      </w:r>
      <w:r w:rsidRPr="00A0636E">
        <w:rPr>
          <w:rFonts w:eastAsia="SimSun"/>
        </w:rPr>
        <w:t xml:space="preserve">belonging to </w:t>
      </w:r>
      <w:r w:rsidR="002234ED">
        <w:rPr>
          <w:rFonts w:eastAsia="SimSun"/>
        </w:rPr>
        <w:t xml:space="preserve">the </w:t>
      </w:r>
      <w:r w:rsidR="0054036C">
        <w:rPr>
          <w:rFonts w:eastAsia="SimSun"/>
        </w:rPr>
        <w:t>A</w:t>
      </w:r>
      <w:r w:rsidRPr="00A0636E">
        <w:rPr>
          <w:rFonts w:eastAsia="SimSun"/>
        </w:rPr>
        <w:t>hmadiyah faith</w:t>
      </w:r>
      <w:r w:rsidR="007015EA">
        <w:rPr>
          <w:rFonts w:eastAsia="SimSun"/>
        </w:rPr>
        <w:t>, Shia followers and</w:t>
      </w:r>
      <w:r w:rsidR="00F23B31">
        <w:rPr>
          <w:rFonts w:eastAsia="SimSun"/>
        </w:rPr>
        <w:t xml:space="preserve"> Jehovah</w:t>
      </w:r>
      <w:r w:rsidR="00AF2B66">
        <w:rPr>
          <w:rFonts w:eastAsia="SimSun"/>
        </w:rPr>
        <w:t>’s</w:t>
      </w:r>
      <w:r w:rsidR="00F23B31">
        <w:rPr>
          <w:rFonts w:eastAsia="SimSun"/>
        </w:rPr>
        <w:t xml:space="preserve"> Witnesses, as well as</w:t>
      </w:r>
      <w:r w:rsidR="00882353" w:rsidRPr="00A0636E">
        <w:rPr>
          <w:rFonts w:eastAsia="SimSun"/>
        </w:rPr>
        <w:t xml:space="preserve"> </w:t>
      </w:r>
      <w:r w:rsidRPr="00A0636E">
        <w:rPr>
          <w:rFonts w:eastAsia="SimSun"/>
        </w:rPr>
        <w:t>indigenous communities.</w:t>
      </w:r>
    </w:p>
    <w:p w:rsidR="002A5D87" w:rsidRPr="00A0636E" w:rsidRDefault="008E59BE" w:rsidP="006E3CB9">
      <w:pPr>
        <w:pStyle w:val="SingleTxtG"/>
        <w:numPr>
          <w:ilvl w:val="0"/>
          <w:numId w:val="24"/>
        </w:numPr>
        <w:tabs>
          <w:tab w:val="left" w:pos="851"/>
        </w:tabs>
        <w:ind w:left="1134" w:firstLine="0"/>
        <w:rPr>
          <w:rFonts w:eastAsia="SimSun"/>
        </w:rPr>
      </w:pPr>
      <w:r w:rsidRPr="00A0636E">
        <w:rPr>
          <w:rFonts w:eastAsia="SimSun"/>
        </w:rPr>
        <w:t>P</w:t>
      </w:r>
      <w:r w:rsidR="00A0636E">
        <w:rPr>
          <w:rFonts w:eastAsia="SimSun"/>
        </w:rPr>
        <w:t xml:space="preserve">lease provide information </w:t>
      </w:r>
      <w:r w:rsidR="00740B26" w:rsidRPr="00A0636E">
        <w:rPr>
          <w:rFonts w:eastAsia="SimSun"/>
        </w:rPr>
        <w:t>on</w:t>
      </w:r>
      <w:r w:rsidRPr="00A0636E">
        <w:rPr>
          <w:rFonts w:eastAsia="SimSun"/>
        </w:rPr>
        <w:t xml:space="preserve"> any fees</w:t>
      </w:r>
      <w:r w:rsidR="00A0636E">
        <w:rPr>
          <w:rFonts w:eastAsia="SimSun"/>
        </w:rPr>
        <w:t xml:space="preserve"> charged for birth registration. </w:t>
      </w:r>
      <w:r w:rsidRPr="00A0636E">
        <w:rPr>
          <w:rFonts w:eastAsia="SimSun"/>
        </w:rPr>
        <w:t>P</w:t>
      </w:r>
      <w:r w:rsidR="00BF5363" w:rsidRPr="00A0636E">
        <w:rPr>
          <w:rFonts w:eastAsia="SimSun"/>
        </w:rPr>
        <w:t xml:space="preserve">lease </w:t>
      </w:r>
      <w:r w:rsidRPr="00A0636E">
        <w:rPr>
          <w:rFonts w:eastAsia="SimSun"/>
        </w:rPr>
        <w:t xml:space="preserve">also </w:t>
      </w:r>
      <w:r w:rsidR="00BF5363" w:rsidRPr="00A0636E">
        <w:rPr>
          <w:rFonts w:eastAsia="SimSun"/>
        </w:rPr>
        <w:t>specify measures taken to overcome ethnic</w:t>
      </w:r>
      <w:r w:rsidR="00C36D60" w:rsidRPr="00A0636E">
        <w:rPr>
          <w:rFonts w:eastAsia="SimSun"/>
        </w:rPr>
        <w:t>, religious</w:t>
      </w:r>
      <w:r w:rsidR="00BF5363" w:rsidRPr="00A0636E">
        <w:rPr>
          <w:rFonts w:eastAsia="SimSun"/>
        </w:rPr>
        <w:t xml:space="preserve"> and geographic disparities in birth registration</w:t>
      </w:r>
      <w:r w:rsidRPr="00A0636E">
        <w:rPr>
          <w:rFonts w:eastAsia="SimSun"/>
        </w:rPr>
        <w:t>,</w:t>
      </w:r>
      <w:r w:rsidR="00582557" w:rsidRPr="00A0636E">
        <w:rPr>
          <w:rFonts w:eastAsia="SimSun"/>
        </w:rPr>
        <w:t xml:space="preserve"> and</w:t>
      </w:r>
      <w:r w:rsidR="00BF5363" w:rsidRPr="00A0636E">
        <w:rPr>
          <w:rFonts w:eastAsia="SimSun"/>
        </w:rPr>
        <w:t xml:space="preserve"> </w:t>
      </w:r>
      <w:r w:rsidRPr="00A0636E">
        <w:rPr>
          <w:rFonts w:eastAsia="SimSun"/>
        </w:rPr>
        <w:t>explain the situation of</w:t>
      </w:r>
      <w:r w:rsidR="00A0636E" w:rsidRPr="00A0636E">
        <w:rPr>
          <w:rFonts w:eastAsia="SimSun"/>
        </w:rPr>
        <w:t xml:space="preserve"> </w:t>
      </w:r>
      <w:r w:rsidR="00582557" w:rsidRPr="00A0636E">
        <w:rPr>
          <w:rFonts w:eastAsia="SimSun"/>
        </w:rPr>
        <w:t xml:space="preserve">children born out of wedlock, </w:t>
      </w:r>
      <w:r w:rsidR="00F6546B" w:rsidRPr="00A0636E">
        <w:rPr>
          <w:rFonts w:eastAsia="SimSun"/>
        </w:rPr>
        <w:t xml:space="preserve">children of asylum seekers, internally displaced children and children of migrant workers with respect to </w:t>
      </w:r>
      <w:r w:rsidR="00740B26" w:rsidRPr="00A0636E">
        <w:rPr>
          <w:rFonts w:eastAsia="SimSun"/>
        </w:rPr>
        <w:t xml:space="preserve">their right to </w:t>
      </w:r>
      <w:r w:rsidR="00F6546B" w:rsidRPr="00A0636E">
        <w:rPr>
          <w:rFonts w:eastAsia="SimSun"/>
        </w:rPr>
        <w:t>birth registration.</w:t>
      </w:r>
    </w:p>
    <w:p w:rsidR="00740B26" w:rsidRPr="00A0636E" w:rsidRDefault="00740B26" w:rsidP="003A4B49">
      <w:pPr>
        <w:pStyle w:val="SingleTxtG"/>
        <w:numPr>
          <w:ilvl w:val="0"/>
          <w:numId w:val="24"/>
        </w:numPr>
        <w:tabs>
          <w:tab w:val="left" w:pos="851"/>
        </w:tabs>
        <w:ind w:left="1134" w:firstLine="0"/>
        <w:rPr>
          <w:rFonts w:eastAsia="SimSun"/>
        </w:rPr>
      </w:pPr>
      <w:r w:rsidRPr="00A0636E">
        <w:rPr>
          <w:rFonts w:eastAsia="SimSun"/>
        </w:rPr>
        <w:t>With regard to violence against children, please update the Committee on:</w:t>
      </w:r>
    </w:p>
    <w:p w:rsidR="00967635" w:rsidRPr="00A0636E" w:rsidRDefault="006E3CB9" w:rsidP="0054036C">
      <w:pPr>
        <w:pStyle w:val="SingleTxtG"/>
        <w:tabs>
          <w:tab w:val="left" w:pos="851"/>
        </w:tabs>
        <w:ind w:firstLine="567"/>
        <w:rPr>
          <w:rFonts w:eastAsia="SimSun"/>
        </w:rPr>
      </w:pPr>
      <w:r>
        <w:rPr>
          <w:rFonts w:eastAsia="SimSun"/>
        </w:rPr>
        <w:t>(a)</w:t>
      </w:r>
      <w:r>
        <w:rPr>
          <w:rFonts w:eastAsia="SimSun"/>
        </w:rPr>
        <w:tab/>
      </w:r>
      <w:r w:rsidR="00740B26" w:rsidRPr="00A0636E">
        <w:rPr>
          <w:rFonts w:eastAsia="SimSun"/>
        </w:rPr>
        <w:t>T</w:t>
      </w:r>
      <w:r w:rsidR="00282BF8" w:rsidRPr="00A0636E">
        <w:rPr>
          <w:rFonts w:eastAsia="SimSun"/>
        </w:rPr>
        <w:t xml:space="preserve">he status of the draft national plan </w:t>
      </w:r>
      <w:r w:rsidR="006C10A5" w:rsidRPr="00A0636E">
        <w:rPr>
          <w:rFonts w:eastAsia="SimSun"/>
        </w:rPr>
        <w:t xml:space="preserve">of action for the Elimination of Violence </w:t>
      </w:r>
      <w:r w:rsidR="002234ED">
        <w:rPr>
          <w:rFonts w:eastAsia="SimSun"/>
        </w:rPr>
        <w:t>a</w:t>
      </w:r>
      <w:r w:rsidR="00282BF8" w:rsidRPr="00A0636E">
        <w:rPr>
          <w:rFonts w:eastAsia="SimSun"/>
        </w:rPr>
        <w:t xml:space="preserve">gainst </w:t>
      </w:r>
      <w:r w:rsidR="006C10A5" w:rsidRPr="00A0636E">
        <w:rPr>
          <w:rFonts w:eastAsia="SimSun"/>
        </w:rPr>
        <w:t>C</w:t>
      </w:r>
      <w:r w:rsidR="00282BF8" w:rsidRPr="00A0636E">
        <w:rPr>
          <w:rFonts w:eastAsia="SimSun"/>
        </w:rPr>
        <w:t>hildren</w:t>
      </w:r>
      <w:r w:rsidR="003A7749">
        <w:rPr>
          <w:rFonts w:eastAsia="SimSun"/>
        </w:rPr>
        <w:t>,</w:t>
      </w:r>
      <w:r w:rsidR="009B08BD" w:rsidRPr="00A0636E">
        <w:rPr>
          <w:rFonts w:eastAsia="SimSun"/>
        </w:rPr>
        <w:t xml:space="preserve"> mentioned</w:t>
      </w:r>
      <w:r w:rsidR="001329C9" w:rsidRPr="00A0636E">
        <w:rPr>
          <w:rFonts w:eastAsia="SimSun"/>
        </w:rPr>
        <w:t xml:space="preserve"> in paragraphs</w:t>
      </w:r>
      <w:r w:rsidR="00282BF8" w:rsidRPr="00A0636E">
        <w:rPr>
          <w:rFonts w:eastAsia="SimSun"/>
        </w:rPr>
        <w:t xml:space="preserve"> </w:t>
      </w:r>
      <w:r w:rsidR="006B10B9" w:rsidRPr="00A0636E">
        <w:rPr>
          <w:rFonts w:eastAsia="SimSun"/>
        </w:rPr>
        <w:t>41 and 73</w:t>
      </w:r>
      <w:r w:rsidR="002234ED">
        <w:rPr>
          <w:rFonts w:eastAsia="SimSun"/>
        </w:rPr>
        <w:t xml:space="preserve"> of the State party’s report</w:t>
      </w:r>
      <w:r w:rsidR="003A7749">
        <w:rPr>
          <w:rFonts w:eastAsia="SimSun"/>
        </w:rPr>
        <w:t>;</w:t>
      </w:r>
      <w:r w:rsidR="00282BF8" w:rsidRPr="00A0636E">
        <w:rPr>
          <w:rFonts w:eastAsia="SimSun"/>
        </w:rPr>
        <w:t xml:space="preserve"> </w:t>
      </w:r>
      <w:r w:rsidR="003A7749">
        <w:rPr>
          <w:rFonts w:eastAsia="SimSun"/>
        </w:rPr>
        <w:t>which</w:t>
      </w:r>
      <w:r w:rsidR="00282BF8" w:rsidRPr="00A0636E">
        <w:rPr>
          <w:rFonts w:eastAsia="SimSun"/>
        </w:rPr>
        <w:t xml:space="preserve"> governmental body </w:t>
      </w:r>
      <w:r w:rsidR="003A7749">
        <w:rPr>
          <w:rFonts w:eastAsia="SimSun"/>
        </w:rPr>
        <w:t xml:space="preserve">is </w:t>
      </w:r>
      <w:r w:rsidR="00282BF8" w:rsidRPr="00A0636E">
        <w:rPr>
          <w:rFonts w:eastAsia="SimSun"/>
        </w:rPr>
        <w:t>in charge of its implementation</w:t>
      </w:r>
      <w:r w:rsidR="003A7749">
        <w:rPr>
          <w:rFonts w:eastAsia="SimSun"/>
        </w:rPr>
        <w:t>;</w:t>
      </w:r>
      <w:r w:rsidR="00282BF8" w:rsidRPr="00A0636E">
        <w:rPr>
          <w:rFonts w:eastAsia="SimSun"/>
        </w:rPr>
        <w:t xml:space="preserve"> a</w:t>
      </w:r>
      <w:r w:rsidR="00582557" w:rsidRPr="00A0636E">
        <w:rPr>
          <w:rFonts w:eastAsia="SimSun"/>
        </w:rPr>
        <w:t xml:space="preserve">nd what </w:t>
      </w:r>
      <w:r w:rsidR="001E6D48" w:rsidRPr="00A0636E">
        <w:rPr>
          <w:rFonts w:eastAsia="SimSun"/>
        </w:rPr>
        <w:t>the allocated budget</w:t>
      </w:r>
      <w:r w:rsidR="0054036C" w:rsidRPr="0054036C">
        <w:rPr>
          <w:rFonts w:eastAsia="SimSun"/>
        </w:rPr>
        <w:t xml:space="preserve"> </w:t>
      </w:r>
      <w:r w:rsidR="0054036C" w:rsidRPr="00A0636E">
        <w:rPr>
          <w:rFonts w:eastAsia="SimSun"/>
        </w:rPr>
        <w:t>is</w:t>
      </w:r>
      <w:r w:rsidR="00582557" w:rsidRPr="00A0636E">
        <w:rPr>
          <w:rFonts w:eastAsia="SimSun"/>
        </w:rPr>
        <w:t>;</w:t>
      </w:r>
      <w:r w:rsidR="00282BF8" w:rsidRPr="00A0636E">
        <w:rPr>
          <w:rFonts w:eastAsia="SimSun"/>
        </w:rPr>
        <w:t xml:space="preserve"> </w:t>
      </w:r>
      <w:r w:rsidR="00C36D60" w:rsidRPr="00A0636E">
        <w:rPr>
          <w:rFonts w:eastAsia="SimSun"/>
        </w:rPr>
        <w:t xml:space="preserve"> </w:t>
      </w:r>
      <w:r w:rsidR="00A2068C" w:rsidRPr="00A0636E">
        <w:rPr>
          <w:rFonts w:eastAsia="SimSun"/>
        </w:rPr>
        <w:t xml:space="preserve"> </w:t>
      </w:r>
    </w:p>
    <w:p w:rsidR="00282BF8" w:rsidRPr="00A0636E" w:rsidRDefault="00A0636E" w:rsidP="006E3CB9">
      <w:pPr>
        <w:pStyle w:val="SingleTxtG"/>
        <w:tabs>
          <w:tab w:val="left" w:pos="851"/>
        </w:tabs>
        <w:ind w:firstLine="567"/>
        <w:rPr>
          <w:rFonts w:eastAsia="SimSun"/>
        </w:rPr>
      </w:pPr>
      <w:r>
        <w:rPr>
          <w:rFonts w:eastAsia="SimSun"/>
        </w:rPr>
        <w:t>(b</w:t>
      </w:r>
      <w:r w:rsidR="00F01A28" w:rsidRPr="00A0636E">
        <w:rPr>
          <w:rFonts w:eastAsia="SimSun"/>
        </w:rPr>
        <w:t>)</w:t>
      </w:r>
      <w:r w:rsidR="006E3CB9">
        <w:rPr>
          <w:rFonts w:eastAsia="SimSun"/>
        </w:rPr>
        <w:tab/>
      </w:r>
      <w:r w:rsidR="00740B26" w:rsidRPr="00A0636E">
        <w:rPr>
          <w:rFonts w:eastAsia="SimSun"/>
        </w:rPr>
        <w:t>P</w:t>
      </w:r>
      <w:r w:rsidR="00FD6E34" w:rsidRPr="00A0636E">
        <w:rPr>
          <w:rFonts w:eastAsia="SimSun"/>
        </w:rPr>
        <w:t>rogress in implementing the program</w:t>
      </w:r>
      <w:r w:rsidR="008B7CA1">
        <w:rPr>
          <w:rFonts w:eastAsia="SimSun"/>
        </w:rPr>
        <w:t>me</w:t>
      </w:r>
      <w:r w:rsidR="00FD6E34" w:rsidRPr="00A0636E">
        <w:rPr>
          <w:rFonts w:eastAsia="SimSun"/>
        </w:rPr>
        <w:t>s, campaigns and law reform mentioned in paragraph 76</w:t>
      </w:r>
      <w:r w:rsidR="003A7749">
        <w:rPr>
          <w:rFonts w:eastAsia="SimSun"/>
        </w:rPr>
        <w:t>,</w:t>
      </w:r>
      <w:r w:rsidR="00FD6E34" w:rsidRPr="00A0636E">
        <w:rPr>
          <w:rFonts w:eastAsia="SimSun"/>
        </w:rPr>
        <w:t xml:space="preserve"> with a view to reducing the inciden</w:t>
      </w:r>
      <w:r w:rsidR="00582557" w:rsidRPr="00A0636E">
        <w:rPr>
          <w:rFonts w:eastAsia="SimSun"/>
        </w:rPr>
        <w:t>ce of violence against children;</w:t>
      </w:r>
    </w:p>
    <w:p w:rsidR="00B06DCB" w:rsidRPr="00A0636E" w:rsidRDefault="00A0636E" w:rsidP="006E3CB9">
      <w:pPr>
        <w:pStyle w:val="SingleTxtG"/>
        <w:tabs>
          <w:tab w:val="left" w:pos="851"/>
        </w:tabs>
        <w:ind w:firstLine="567"/>
        <w:rPr>
          <w:rFonts w:eastAsia="SimSun"/>
        </w:rPr>
      </w:pPr>
      <w:r>
        <w:rPr>
          <w:rFonts w:eastAsia="SimSun"/>
        </w:rPr>
        <w:t>(c</w:t>
      </w:r>
      <w:r w:rsidR="00740B26" w:rsidRPr="00A0636E">
        <w:rPr>
          <w:rFonts w:eastAsia="SimSun"/>
        </w:rPr>
        <w:t>)</w:t>
      </w:r>
      <w:r w:rsidR="006E3CB9">
        <w:rPr>
          <w:rFonts w:eastAsia="SimSun"/>
        </w:rPr>
        <w:tab/>
      </w:r>
      <w:r w:rsidR="00740B26" w:rsidRPr="00A0636E">
        <w:rPr>
          <w:rFonts w:eastAsia="SimSun"/>
        </w:rPr>
        <w:t xml:space="preserve">Steps taken to respond to </w:t>
      </w:r>
      <w:r w:rsidR="008E59BE" w:rsidRPr="00A0636E">
        <w:rPr>
          <w:rFonts w:eastAsia="SimSun"/>
        </w:rPr>
        <w:t xml:space="preserve">violence </w:t>
      </w:r>
      <w:r w:rsidR="000C78E9">
        <w:rPr>
          <w:rFonts w:eastAsia="SimSun"/>
        </w:rPr>
        <w:t>by</w:t>
      </w:r>
      <w:r w:rsidR="008E59BE" w:rsidRPr="00A0636E">
        <w:rPr>
          <w:rFonts w:eastAsia="SimSun"/>
        </w:rPr>
        <w:t xml:space="preserve"> public and private actors against chi</w:t>
      </w:r>
      <w:r w:rsidR="00B239D3" w:rsidRPr="00A0636E">
        <w:rPr>
          <w:rFonts w:eastAsia="SimSun"/>
        </w:rPr>
        <w:t>ld</w:t>
      </w:r>
      <w:r w:rsidR="008E59BE" w:rsidRPr="00A0636E">
        <w:rPr>
          <w:rFonts w:eastAsia="SimSun"/>
        </w:rPr>
        <w:t>ren in vulnerable situations</w:t>
      </w:r>
      <w:r>
        <w:rPr>
          <w:rFonts w:eastAsia="SimSun"/>
        </w:rPr>
        <w:t>, including children</w:t>
      </w:r>
      <w:r w:rsidR="008B7CA1">
        <w:rPr>
          <w:rFonts w:eastAsia="SimSun"/>
        </w:rPr>
        <w:t xml:space="preserve"> in street situations and children in detention</w:t>
      </w:r>
      <w:r w:rsidR="00582557" w:rsidRPr="00A0636E">
        <w:rPr>
          <w:rFonts w:eastAsia="SimSun"/>
        </w:rPr>
        <w:t>; and</w:t>
      </w:r>
    </w:p>
    <w:p w:rsidR="00150074" w:rsidRPr="00A0636E" w:rsidRDefault="00A0636E" w:rsidP="006E3CB9">
      <w:pPr>
        <w:pStyle w:val="SingleTxtG"/>
        <w:tabs>
          <w:tab w:val="left" w:pos="851"/>
        </w:tabs>
        <w:ind w:firstLine="567"/>
        <w:rPr>
          <w:rFonts w:eastAsia="SimSun"/>
        </w:rPr>
      </w:pPr>
      <w:r>
        <w:rPr>
          <w:rFonts w:eastAsia="SimSun"/>
        </w:rPr>
        <w:t>(d</w:t>
      </w:r>
      <w:r w:rsidR="00740B26" w:rsidRPr="00A0636E">
        <w:rPr>
          <w:rFonts w:eastAsia="SimSun"/>
        </w:rPr>
        <w:t>)</w:t>
      </w:r>
      <w:r w:rsidR="006E3CB9">
        <w:rPr>
          <w:rFonts w:eastAsia="SimSun"/>
        </w:rPr>
        <w:tab/>
      </w:r>
      <w:r>
        <w:rPr>
          <w:rFonts w:eastAsia="SimSun"/>
        </w:rPr>
        <w:t>P</w:t>
      </w:r>
      <w:r w:rsidR="00150074" w:rsidRPr="00A0636E">
        <w:rPr>
          <w:rFonts w:eastAsia="SimSun"/>
        </w:rPr>
        <w:t xml:space="preserve">rogress achieved </w:t>
      </w:r>
      <w:r w:rsidR="00631930" w:rsidRPr="00A0636E">
        <w:rPr>
          <w:rFonts w:eastAsia="SimSun"/>
        </w:rPr>
        <w:t>in implementing</w:t>
      </w:r>
      <w:r w:rsidR="00150074" w:rsidRPr="00A0636E">
        <w:rPr>
          <w:rFonts w:eastAsia="SimSun"/>
        </w:rPr>
        <w:t xml:space="preserve"> the </w:t>
      </w:r>
      <w:r w:rsidR="00150074" w:rsidRPr="00A0636E">
        <w:rPr>
          <w:rFonts w:cs="Calibri"/>
          <w:color w:val="000000"/>
        </w:rPr>
        <w:t>National Action Plan to Eliminate Child Commercial Sexual Exploitation</w:t>
      </w:r>
      <w:r w:rsidR="009B08BD" w:rsidRPr="00A0636E">
        <w:rPr>
          <w:rFonts w:cs="Calibri"/>
          <w:color w:val="000000"/>
        </w:rPr>
        <w:t>, and</w:t>
      </w:r>
      <w:r w:rsidR="00E13DA3" w:rsidRPr="00A0636E">
        <w:rPr>
          <w:rFonts w:cs="Calibri"/>
          <w:color w:val="000000"/>
        </w:rPr>
        <w:t xml:space="preserve"> </w:t>
      </w:r>
      <w:r w:rsidR="00631930" w:rsidRPr="00A0636E">
        <w:rPr>
          <w:rFonts w:cs="Calibri"/>
          <w:color w:val="000000"/>
        </w:rPr>
        <w:t xml:space="preserve">the </w:t>
      </w:r>
      <w:r w:rsidR="003A7749">
        <w:rPr>
          <w:rFonts w:cs="Calibri"/>
          <w:color w:val="000000"/>
        </w:rPr>
        <w:t>s</w:t>
      </w:r>
      <w:r w:rsidR="00631930" w:rsidRPr="00A0636E">
        <w:rPr>
          <w:rFonts w:cs="Calibri"/>
          <w:color w:val="000000"/>
        </w:rPr>
        <w:t>tatus of the Pornography Bill.</w:t>
      </w:r>
      <w:r w:rsidR="00150074" w:rsidRPr="00A0636E">
        <w:rPr>
          <w:rFonts w:cs="Calibri"/>
          <w:color w:val="000000"/>
        </w:rPr>
        <w:t xml:space="preserve"> </w:t>
      </w:r>
    </w:p>
    <w:p w:rsidR="00FD6E34" w:rsidRPr="00A0636E" w:rsidRDefault="00B06DCB" w:rsidP="006E3CB9">
      <w:pPr>
        <w:pStyle w:val="SingleTxtG"/>
        <w:numPr>
          <w:ilvl w:val="0"/>
          <w:numId w:val="24"/>
        </w:numPr>
        <w:tabs>
          <w:tab w:val="left" w:pos="851"/>
        </w:tabs>
        <w:ind w:left="1134" w:firstLine="0"/>
        <w:rPr>
          <w:rFonts w:eastAsia="SimSun"/>
        </w:rPr>
      </w:pPr>
      <w:r w:rsidRPr="00A0636E">
        <w:rPr>
          <w:rFonts w:eastAsia="SimSun"/>
        </w:rPr>
        <w:t xml:space="preserve">Please provide information on measures taken to put an end to harmful </w:t>
      </w:r>
      <w:r w:rsidR="00C73954" w:rsidRPr="00A0636E">
        <w:rPr>
          <w:rFonts w:eastAsia="SimSun"/>
        </w:rPr>
        <w:t>practices</w:t>
      </w:r>
      <w:r w:rsidRPr="00A0636E">
        <w:rPr>
          <w:rFonts w:eastAsia="SimSun"/>
        </w:rPr>
        <w:t xml:space="preserve"> </w:t>
      </w:r>
      <w:r w:rsidR="004B05B4" w:rsidRPr="00A0636E">
        <w:rPr>
          <w:rFonts w:eastAsia="SimSun"/>
        </w:rPr>
        <w:t>against</w:t>
      </w:r>
      <w:r w:rsidR="00C73954" w:rsidRPr="00A0636E">
        <w:rPr>
          <w:rFonts w:eastAsia="SimSun"/>
        </w:rPr>
        <w:t xml:space="preserve"> girls, including female gen</w:t>
      </w:r>
      <w:r w:rsidRPr="00A0636E">
        <w:rPr>
          <w:rFonts w:eastAsia="SimSun"/>
        </w:rPr>
        <w:t>i</w:t>
      </w:r>
      <w:r w:rsidR="00C73954" w:rsidRPr="00A0636E">
        <w:rPr>
          <w:rFonts w:eastAsia="SimSun"/>
        </w:rPr>
        <w:t>t</w:t>
      </w:r>
      <w:r w:rsidRPr="00A0636E">
        <w:rPr>
          <w:rFonts w:eastAsia="SimSun"/>
        </w:rPr>
        <w:t>al mutilation, early marriage and polygamy</w:t>
      </w:r>
      <w:r w:rsidR="00C73954" w:rsidRPr="00A0636E">
        <w:rPr>
          <w:rFonts w:eastAsia="SimSun"/>
        </w:rPr>
        <w:t>.</w:t>
      </w:r>
      <w:r w:rsidRPr="00A0636E">
        <w:rPr>
          <w:rFonts w:eastAsia="SimSun"/>
        </w:rPr>
        <w:t xml:space="preserve"> </w:t>
      </w:r>
      <w:r w:rsidR="00FD6E34" w:rsidRPr="00A0636E">
        <w:rPr>
          <w:rFonts w:eastAsia="SimSun"/>
        </w:rPr>
        <w:t xml:space="preserve">   </w:t>
      </w:r>
    </w:p>
    <w:p w:rsidR="00E24D7E" w:rsidRPr="00A0636E" w:rsidRDefault="00E24D7E" w:rsidP="006E3CB9">
      <w:pPr>
        <w:pStyle w:val="SingleTxtG"/>
        <w:numPr>
          <w:ilvl w:val="0"/>
          <w:numId w:val="24"/>
        </w:numPr>
        <w:tabs>
          <w:tab w:val="left" w:pos="851"/>
        </w:tabs>
        <w:ind w:left="1134" w:firstLine="0"/>
        <w:rPr>
          <w:rFonts w:eastAsia="SimSun"/>
        </w:rPr>
      </w:pPr>
      <w:r w:rsidRPr="00A0636E">
        <w:rPr>
          <w:rFonts w:eastAsia="SimSun"/>
        </w:rPr>
        <w:t>With reference to family environment and alternative care, please elaborate on:</w:t>
      </w:r>
    </w:p>
    <w:p w:rsidR="00AD2777" w:rsidRPr="00A0636E" w:rsidRDefault="00AD2777" w:rsidP="006E3CB9">
      <w:pPr>
        <w:pStyle w:val="SingleTxtG"/>
        <w:tabs>
          <w:tab w:val="left" w:pos="851"/>
        </w:tabs>
        <w:ind w:firstLine="567"/>
        <w:rPr>
          <w:rFonts w:eastAsia="SimSun"/>
        </w:rPr>
      </w:pPr>
      <w:r w:rsidRPr="00A0636E">
        <w:rPr>
          <w:rFonts w:eastAsia="SimSun"/>
        </w:rPr>
        <w:t>(a)</w:t>
      </w:r>
      <w:r w:rsidR="006E3CB9">
        <w:rPr>
          <w:rFonts w:eastAsia="SimSun"/>
        </w:rPr>
        <w:tab/>
      </w:r>
      <w:r w:rsidR="003A7749">
        <w:rPr>
          <w:rFonts w:eastAsia="SimSun"/>
        </w:rPr>
        <w:t xml:space="preserve">The </w:t>
      </w:r>
      <w:r w:rsidR="000078EC" w:rsidRPr="00A0636E">
        <w:rPr>
          <w:rFonts w:eastAsia="SimSun"/>
        </w:rPr>
        <w:t>Family Planning Program</w:t>
      </w:r>
      <w:r w:rsidR="008B7CA1">
        <w:rPr>
          <w:rFonts w:eastAsia="SimSun"/>
        </w:rPr>
        <w:t>me</w:t>
      </w:r>
      <w:r w:rsidR="007B23E4" w:rsidRPr="00A0636E">
        <w:rPr>
          <w:rFonts w:eastAsia="SimSun"/>
        </w:rPr>
        <w:t xml:space="preserve"> </w:t>
      </w:r>
      <w:r w:rsidR="000078EC" w:rsidRPr="00A0636E">
        <w:rPr>
          <w:rFonts w:eastAsia="SimSun"/>
        </w:rPr>
        <w:t>mentioned in paragraph 83</w:t>
      </w:r>
      <w:r w:rsidR="00A0636E">
        <w:rPr>
          <w:rFonts w:eastAsia="SimSun"/>
        </w:rPr>
        <w:t xml:space="preserve">, </w:t>
      </w:r>
      <w:r w:rsidR="006F0359">
        <w:rPr>
          <w:rFonts w:eastAsia="SimSun"/>
        </w:rPr>
        <w:t>in particular</w:t>
      </w:r>
      <w:r w:rsidR="000078EC" w:rsidRPr="00A0636E">
        <w:rPr>
          <w:rFonts w:eastAsia="SimSun"/>
        </w:rPr>
        <w:t xml:space="preserve"> </w:t>
      </w:r>
      <w:r w:rsidR="00E24D7E" w:rsidRPr="00A0636E">
        <w:rPr>
          <w:rFonts w:eastAsia="SimSun"/>
        </w:rPr>
        <w:t>how</w:t>
      </w:r>
      <w:r w:rsidR="00F86A40" w:rsidRPr="00A0636E">
        <w:rPr>
          <w:rFonts w:eastAsia="SimSun"/>
        </w:rPr>
        <w:t xml:space="preserve"> this</w:t>
      </w:r>
      <w:r w:rsidR="00E24D7E" w:rsidRPr="00A0636E">
        <w:rPr>
          <w:rFonts w:eastAsia="SimSun"/>
        </w:rPr>
        <w:t xml:space="preserve"> program</w:t>
      </w:r>
      <w:r w:rsidR="008B7CA1">
        <w:rPr>
          <w:rFonts w:eastAsia="SimSun"/>
        </w:rPr>
        <w:t>me</w:t>
      </w:r>
      <w:r w:rsidR="00E24D7E" w:rsidRPr="00A0636E">
        <w:rPr>
          <w:rFonts w:eastAsia="SimSun"/>
        </w:rPr>
        <w:t xml:space="preserve"> is</w:t>
      </w:r>
      <w:r w:rsidR="000078EC" w:rsidRPr="00A0636E">
        <w:rPr>
          <w:rFonts w:eastAsia="SimSun"/>
        </w:rPr>
        <w:t xml:space="preserve"> helping parents </w:t>
      </w:r>
      <w:r w:rsidR="00F219C0">
        <w:rPr>
          <w:rFonts w:eastAsia="SimSun"/>
        </w:rPr>
        <w:t>to</w:t>
      </w:r>
      <w:r w:rsidR="00F86A40" w:rsidRPr="00A0636E">
        <w:rPr>
          <w:rFonts w:eastAsia="SimSun"/>
        </w:rPr>
        <w:t xml:space="preserve"> </w:t>
      </w:r>
      <w:r w:rsidR="000078EC" w:rsidRPr="00A0636E">
        <w:rPr>
          <w:rFonts w:eastAsia="SimSun"/>
        </w:rPr>
        <w:t xml:space="preserve">meet </w:t>
      </w:r>
      <w:r w:rsidR="00582557" w:rsidRPr="00A0636E">
        <w:rPr>
          <w:rFonts w:eastAsia="SimSun"/>
        </w:rPr>
        <w:t>their parental responsibilities;</w:t>
      </w:r>
      <w:r w:rsidR="000078EC" w:rsidRPr="00A0636E">
        <w:rPr>
          <w:rFonts w:eastAsia="SimSun"/>
        </w:rPr>
        <w:t xml:space="preserve"> </w:t>
      </w:r>
    </w:p>
    <w:p w:rsidR="00AD2777" w:rsidRPr="00A0636E" w:rsidRDefault="00E24D7E" w:rsidP="006E3CB9">
      <w:pPr>
        <w:pStyle w:val="SingleTxtG"/>
        <w:tabs>
          <w:tab w:val="left" w:pos="851"/>
        </w:tabs>
        <w:ind w:firstLine="567"/>
        <w:rPr>
          <w:rFonts w:eastAsia="SimSun"/>
        </w:rPr>
      </w:pPr>
      <w:r w:rsidRPr="00A0636E">
        <w:rPr>
          <w:rFonts w:eastAsia="SimSun"/>
        </w:rPr>
        <w:t>(b)</w:t>
      </w:r>
      <w:r w:rsidR="006E3CB9">
        <w:rPr>
          <w:rFonts w:eastAsia="SimSun"/>
        </w:rPr>
        <w:tab/>
      </w:r>
      <w:r w:rsidRPr="00A0636E">
        <w:rPr>
          <w:rFonts w:eastAsia="SimSun"/>
        </w:rPr>
        <w:t xml:space="preserve"> M</w:t>
      </w:r>
      <w:r w:rsidR="000078EC" w:rsidRPr="00A0636E">
        <w:rPr>
          <w:rFonts w:eastAsia="SimSun"/>
        </w:rPr>
        <w:t xml:space="preserve">easures </w:t>
      </w:r>
      <w:r w:rsidR="00D77232" w:rsidRPr="00A0636E">
        <w:rPr>
          <w:rFonts w:eastAsia="SimSun"/>
        </w:rPr>
        <w:t xml:space="preserve">taken </w:t>
      </w:r>
      <w:r w:rsidR="000078EC" w:rsidRPr="00A0636E">
        <w:rPr>
          <w:rFonts w:eastAsia="SimSun"/>
        </w:rPr>
        <w:t>to reduce</w:t>
      </w:r>
      <w:r w:rsidR="00646B90" w:rsidRPr="00A0636E">
        <w:rPr>
          <w:rFonts w:eastAsia="SimSun"/>
        </w:rPr>
        <w:t xml:space="preserve"> the number of</w:t>
      </w:r>
      <w:r w:rsidR="000078EC" w:rsidRPr="00A0636E">
        <w:rPr>
          <w:rFonts w:eastAsia="SimSun"/>
        </w:rPr>
        <w:t xml:space="preserve"> children </w:t>
      </w:r>
      <w:r w:rsidR="00646B90" w:rsidRPr="00A0636E">
        <w:rPr>
          <w:rFonts w:eastAsia="SimSun"/>
        </w:rPr>
        <w:t xml:space="preserve">placed in institutions </w:t>
      </w:r>
      <w:r w:rsidR="00A24781" w:rsidRPr="00A0636E">
        <w:rPr>
          <w:rFonts w:eastAsia="SimSun"/>
        </w:rPr>
        <w:t>and to tackle</w:t>
      </w:r>
      <w:r w:rsidR="00D77232" w:rsidRPr="00A0636E">
        <w:rPr>
          <w:rFonts w:eastAsia="SimSun"/>
        </w:rPr>
        <w:t xml:space="preserve"> the phenomenon o</w:t>
      </w:r>
      <w:r w:rsidR="000078EC" w:rsidRPr="00A0636E">
        <w:rPr>
          <w:rFonts w:eastAsia="SimSun"/>
        </w:rPr>
        <w:t>f poor families sending their children to institutions</w:t>
      </w:r>
      <w:r w:rsidR="00D77232" w:rsidRPr="00A0636E">
        <w:rPr>
          <w:rFonts w:eastAsia="SimSun"/>
        </w:rPr>
        <w:t xml:space="preserve"> due to </w:t>
      </w:r>
      <w:r w:rsidR="00F219C0">
        <w:rPr>
          <w:rFonts w:eastAsia="SimSun"/>
        </w:rPr>
        <w:t>lack</w:t>
      </w:r>
      <w:r w:rsidR="00D77232" w:rsidRPr="00A0636E">
        <w:rPr>
          <w:rFonts w:eastAsia="SimSun"/>
        </w:rPr>
        <w:t xml:space="preserve"> of </w:t>
      </w:r>
      <w:r w:rsidR="00646B90" w:rsidRPr="00A0636E">
        <w:rPr>
          <w:rFonts w:eastAsia="SimSun"/>
        </w:rPr>
        <w:t>means</w:t>
      </w:r>
      <w:r w:rsidR="00582557" w:rsidRPr="00A0636E">
        <w:rPr>
          <w:rFonts w:eastAsia="SimSun"/>
        </w:rPr>
        <w:t>;</w:t>
      </w:r>
      <w:r w:rsidR="00D77232" w:rsidRPr="00A0636E">
        <w:rPr>
          <w:rFonts w:eastAsia="SimSun"/>
        </w:rPr>
        <w:t xml:space="preserve"> </w:t>
      </w:r>
      <w:r w:rsidR="00F86A40" w:rsidRPr="00A0636E">
        <w:rPr>
          <w:rFonts w:eastAsia="SimSun"/>
        </w:rPr>
        <w:t>and</w:t>
      </w:r>
    </w:p>
    <w:p w:rsidR="00AD2777" w:rsidRPr="00A0636E" w:rsidRDefault="00AD2777" w:rsidP="006E3CB9">
      <w:pPr>
        <w:pStyle w:val="SingleTxtG"/>
        <w:tabs>
          <w:tab w:val="left" w:pos="851"/>
        </w:tabs>
        <w:ind w:firstLine="567"/>
        <w:rPr>
          <w:rFonts w:eastAsia="SimSun"/>
        </w:rPr>
      </w:pPr>
      <w:r w:rsidRPr="00A0636E">
        <w:rPr>
          <w:rFonts w:eastAsia="SimSun"/>
        </w:rPr>
        <w:t>(c)</w:t>
      </w:r>
      <w:r w:rsidR="006E3CB9">
        <w:rPr>
          <w:rFonts w:eastAsia="SimSun"/>
        </w:rPr>
        <w:tab/>
      </w:r>
      <w:r w:rsidR="00E24D7E" w:rsidRPr="00A0636E">
        <w:rPr>
          <w:rFonts w:eastAsia="SimSun"/>
        </w:rPr>
        <w:t>Steps</w:t>
      </w:r>
      <w:r w:rsidRPr="00A0636E">
        <w:rPr>
          <w:rFonts w:eastAsia="SimSun"/>
        </w:rPr>
        <w:t xml:space="preserve"> to disseminate and enforce the institutional care standards adopted by the Ministry of Soc</w:t>
      </w:r>
      <w:r w:rsidR="00BD0FEA">
        <w:rPr>
          <w:rFonts w:eastAsia="SimSun"/>
        </w:rPr>
        <w:t>ial Affairs in 2011</w:t>
      </w:r>
      <w:r w:rsidR="00F86A40" w:rsidRPr="00A0636E">
        <w:rPr>
          <w:rFonts w:eastAsia="SimSun"/>
        </w:rPr>
        <w:t>.</w:t>
      </w:r>
      <w:r w:rsidR="00D77232" w:rsidRPr="00A0636E">
        <w:rPr>
          <w:rFonts w:eastAsia="SimSun"/>
        </w:rPr>
        <w:t xml:space="preserve"> </w:t>
      </w:r>
    </w:p>
    <w:p w:rsidR="00D55986" w:rsidRPr="00A0636E" w:rsidRDefault="007B23E4" w:rsidP="006E3CB9">
      <w:pPr>
        <w:pStyle w:val="SingleTxtG"/>
        <w:numPr>
          <w:ilvl w:val="0"/>
          <w:numId w:val="24"/>
        </w:numPr>
        <w:tabs>
          <w:tab w:val="left" w:pos="851"/>
        </w:tabs>
        <w:ind w:left="1134" w:firstLine="0"/>
        <w:rPr>
          <w:rFonts w:eastAsia="SimSun"/>
        </w:rPr>
      </w:pPr>
      <w:r w:rsidRPr="00A0636E">
        <w:rPr>
          <w:rFonts w:eastAsia="SimSun"/>
        </w:rPr>
        <w:t xml:space="preserve">Please </w:t>
      </w:r>
      <w:r w:rsidR="00E24D7E" w:rsidRPr="00A0636E">
        <w:rPr>
          <w:rFonts w:eastAsia="SimSun"/>
        </w:rPr>
        <w:t>provide more information on the number of children</w:t>
      </w:r>
      <w:r w:rsidR="0011091C">
        <w:rPr>
          <w:rFonts w:eastAsia="SimSun"/>
        </w:rPr>
        <w:t xml:space="preserve"> </w:t>
      </w:r>
      <w:r w:rsidR="006F0359">
        <w:rPr>
          <w:rFonts w:eastAsia="SimSun"/>
        </w:rPr>
        <w:t xml:space="preserve">from </w:t>
      </w:r>
      <w:r w:rsidR="00E24D7E" w:rsidRPr="00A0636E">
        <w:rPr>
          <w:rFonts w:eastAsia="SimSun"/>
        </w:rPr>
        <w:t>Timor</w:t>
      </w:r>
      <w:r w:rsidR="0011091C">
        <w:rPr>
          <w:rFonts w:eastAsia="SimSun"/>
        </w:rPr>
        <w:t>-Leste</w:t>
      </w:r>
      <w:r w:rsidR="00F219C0">
        <w:rPr>
          <w:rFonts w:eastAsia="SimSun"/>
        </w:rPr>
        <w:t xml:space="preserve"> who have been</w:t>
      </w:r>
      <w:r w:rsidR="00E24D7E" w:rsidRPr="00A0636E">
        <w:rPr>
          <w:rFonts w:eastAsia="SimSun"/>
        </w:rPr>
        <w:t xml:space="preserve"> </w:t>
      </w:r>
      <w:r w:rsidR="009B08BD" w:rsidRPr="00A0636E">
        <w:rPr>
          <w:rFonts w:eastAsia="SimSun"/>
        </w:rPr>
        <w:t>re</w:t>
      </w:r>
      <w:r w:rsidR="00E24D7E" w:rsidRPr="00A0636E">
        <w:rPr>
          <w:rFonts w:eastAsia="SimSun"/>
        </w:rPr>
        <w:t xml:space="preserve">united with their parents, and respond to </w:t>
      </w:r>
      <w:r w:rsidR="008B7CA1">
        <w:rPr>
          <w:rFonts w:eastAsia="SimSun"/>
        </w:rPr>
        <w:t>information received</w:t>
      </w:r>
      <w:r w:rsidR="008B7CA1" w:rsidRPr="00A0636E">
        <w:rPr>
          <w:rFonts w:eastAsia="SimSun"/>
        </w:rPr>
        <w:t xml:space="preserve"> </w:t>
      </w:r>
      <w:r w:rsidR="00E24D7E" w:rsidRPr="00A0636E">
        <w:rPr>
          <w:rFonts w:eastAsia="SimSun"/>
        </w:rPr>
        <w:t xml:space="preserve">that many such children </w:t>
      </w:r>
      <w:r w:rsidRPr="00A0636E">
        <w:rPr>
          <w:rFonts w:eastAsia="SimSun"/>
        </w:rPr>
        <w:t xml:space="preserve">still </w:t>
      </w:r>
      <w:r w:rsidR="00E24D7E" w:rsidRPr="00A0636E">
        <w:rPr>
          <w:rFonts w:eastAsia="SimSun"/>
        </w:rPr>
        <w:t xml:space="preserve">live </w:t>
      </w:r>
      <w:r w:rsidRPr="00A0636E">
        <w:rPr>
          <w:rFonts w:eastAsia="SimSun"/>
        </w:rPr>
        <w:t xml:space="preserve">in </w:t>
      </w:r>
      <w:r w:rsidR="000C78E9">
        <w:rPr>
          <w:rFonts w:eastAsia="SimSun"/>
        </w:rPr>
        <w:t>the State party</w:t>
      </w:r>
      <w:r w:rsidRPr="00A0636E">
        <w:rPr>
          <w:rFonts w:eastAsia="SimSun"/>
        </w:rPr>
        <w:t xml:space="preserve"> and have not yet been </w:t>
      </w:r>
      <w:r w:rsidR="00646B90" w:rsidRPr="00A0636E">
        <w:rPr>
          <w:rFonts w:eastAsia="SimSun"/>
        </w:rPr>
        <w:t>re</w:t>
      </w:r>
      <w:r w:rsidRPr="00A0636E">
        <w:rPr>
          <w:rFonts w:eastAsia="SimSun"/>
        </w:rPr>
        <w:t>united with their parents.</w:t>
      </w:r>
    </w:p>
    <w:p w:rsidR="008E45DE" w:rsidRPr="00A0636E" w:rsidRDefault="008E45DE" w:rsidP="006E3CB9">
      <w:pPr>
        <w:pStyle w:val="SingleTxtG"/>
        <w:numPr>
          <w:ilvl w:val="0"/>
          <w:numId w:val="24"/>
        </w:numPr>
        <w:ind w:left="1134" w:firstLine="0"/>
      </w:pPr>
      <w:r w:rsidRPr="00A0636E">
        <w:t>Please indicate the measures taken to ensure the e</w:t>
      </w:r>
      <w:r w:rsidR="0063509E" w:rsidRPr="00A0636E">
        <w:t xml:space="preserve">ffective implementation of the </w:t>
      </w:r>
      <w:r w:rsidR="0063509E" w:rsidRPr="00E665B9">
        <w:t>National Plan of A</w:t>
      </w:r>
      <w:r w:rsidRPr="00E665B9">
        <w:t>ction for</w:t>
      </w:r>
      <w:r w:rsidR="0063509E" w:rsidRPr="00E665B9">
        <w:t xml:space="preserve"> People </w:t>
      </w:r>
      <w:r w:rsidR="00F86A40" w:rsidRPr="00E665B9">
        <w:t>with</w:t>
      </w:r>
      <w:r w:rsidR="0063509E" w:rsidRPr="00E665B9">
        <w:t xml:space="preserve"> D</w:t>
      </w:r>
      <w:r w:rsidRPr="00E665B9">
        <w:t>isabilities</w:t>
      </w:r>
      <w:r w:rsidRPr="00A0636E">
        <w:t xml:space="preserve"> (2004-2013). Please also describe </w:t>
      </w:r>
      <w:r w:rsidR="00F219C0">
        <w:t xml:space="preserve">the </w:t>
      </w:r>
      <w:r w:rsidR="00D80020" w:rsidRPr="00A0636E">
        <w:t>steps</w:t>
      </w:r>
      <w:r w:rsidRPr="00A0636E">
        <w:t xml:space="preserve"> </w:t>
      </w:r>
      <w:r w:rsidR="007015EA">
        <w:t xml:space="preserve">taken </w:t>
      </w:r>
      <w:r w:rsidRPr="00A0636E">
        <w:t xml:space="preserve">to increase </w:t>
      </w:r>
      <w:r w:rsidR="008B7CA1" w:rsidRPr="00A0636E">
        <w:t xml:space="preserve">access to schools </w:t>
      </w:r>
      <w:r w:rsidR="008B7CA1">
        <w:t xml:space="preserve">and medical services for </w:t>
      </w:r>
      <w:r w:rsidRPr="00A0636E">
        <w:t>children with disabilit</w:t>
      </w:r>
      <w:r w:rsidR="006F0359">
        <w:t>ies</w:t>
      </w:r>
      <w:r w:rsidRPr="00A0636E">
        <w:t>.</w:t>
      </w:r>
    </w:p>
    <w:p w:rsidR="006C5DD2" w:rsidRPr="00A0636E" w:rsidRDefault="006C5DD2" w:rsidP="006E3CB9">
      <w:pPr>
        <w:pStyle w:val="SingleTxtG"/>
        <w:numPr>
          <w:ilvl w:val="0"/>
          <w:numId w:val="24"/>
        </w:numPr>
        <w:tabs>
          <w:tab w:val="left" w:pos="851"/>
        </w:tabs>
        <w:ind w:left="1134" w:firstLine="0"/>
        <w:rPr>
          <w:rFonts w:eastAsia="SimSun"/>
        </w:rPr>
      </w:pPr>
      <w:r w:rsidRPr="00A0636E">
        <w:rPr>
          <w:rFonts w:eastAsia="SimSun"/>
        </w:rPr>
        <w:t>With regards to child</w:t>
      </w:r>
      <w:r w:rsidR="006F0359">
        <w:rPr>
          <w:rFonts w:eastAsia="SimSun"/>
        </w:rPr>
        <w:t>ren</w:t>
      </w:r>
      <w:r w:rsidRPr="00A0636E">
        <w:rPr>
          <w:rFonts w:eastAsia="SimSun"/>
        </w:rPr>
        <w:t>’</w:t>
      </w:r>
      <w:r w:rsidR="00081989" w:rsidRPr="00A0636E">
        <w:rPr>
          <w:rFonts w:eastAsia="SimSun"/>
        </w:rPr>
        <w:t xml:space="preserve">s </w:t>
      </w:r>
      <w:r w:rsidR="00F86A40" w:rsidRPr="00A0636E">
        <w:rPr>
          <w:rFonts w:eastAsia="SimSun"/>
        </w:rPr>
        <w:t xml:space="preserve">access to </w:t>
      </w:r>
      <w:r w:rsidRPr="00A0636E">
        <w:rPr>
          <w:rFonts w:eastAsia="SimSun"/>
        </w:rPr>
        <w:t xml:space="preserve">health, please </w:t>
      </w:r>
      <w:r w:rsidR="003A67B5" w:rsidRPr="00A0636E">
        <w:rPr>
          <w:rFonts w:eastAsia="SimSun"/>
        </w:rPr>
        <w:t>inform the Committee of</w:t>
      </w:r>
      <w:r w:rsidRPr="00A0636E">
        <w:rPr>
          <w:rFonts w:eastAsia="SimSun"/>
        </w:rPr>
        <w:t>:</w:t>
      </w:r>
    </w:p>
    <w:p w:rsidR="009A7882" w:rsidRPr="00A0636E" w:rsidRDefault="007D4DEA" w:rsidP="00680F4E">
      <w:pPr>
        <w:pStyle w:val="SingleTxtG"/>
        <w:tabs>
          <w:tab w:val="left" w:pos="851"/>
        </w:tabs>
        <w:ind w:firstLine="567"/>
        <w:rPr>
          <w:rFonts w:eastAsia="SimSun"/>
        </w:rPr>
      </w:pPr>
      <w:r w:rsidRPr="00A0636E">
        <w:rPr>
          <w:rFonts w:eastAsia="SimSun"/>
        </w:rPr>
        <w:t>(a)</w:t>
      </w:r>
      <w:r w:rsidR="006E3CB9">
        <w:rPr>
          <w:rFonts w:eastAsia="SimSun"/>
        </w:rPr>
        <w:tab/>
      </w:r>
      <w:r w:rsidR="006C5DD2" w:rsidRPr="00A0636E">
        <w:rPr>
          <w:rFonts w:eastAsia="SimSun"/>
        </w:rPr>
        <w:t>M</w:t>
      </w:r>
      <w:r w:rsidRPr="00A0636E">
        <w:rPr>
          <w:rFonts w:eastAsia="SimSun"/>
        </w:rPr>
        <w:t xml:space="preserve">easures taken to improve </w:t>
      </w:r>
      <w:r w:rsidR="00081989" w:rsidRPr="00A0636E">
        <w:rPr>
          <w:rFonts w:eastAsia="SimSun"/>
        </w:rPr>
        <w:t xml:space="preserve">access to quality health </w:t>
      </w:r>
      <w:r w:rsidR="006F0359">
        <w:rPr>
          <w:rFonts w:eastAsia="SimSun"/>
        </w:rPr>
        <w:t xml:space="preserve">services </w:t>
      </w:r>
      <w:r w:rsidR="00081989" w:rsidRPr="00A0636E">
        <w:rPr>
          <w:rFonts w:eastAsia="SimSun"/>
        </w:rPr>
        <w:t>and safe drinking water</w:t>
      </w:r>
      <w:r w:rsidR="008947BC" w:rsidRPr="00A0636E">
        <w:rPr>
          <w:rFonts w:eastAsia="SimSun"/>
        </w:rPr>
        <w:t xml:space="preserve"> </w:t>
      </w:r>
      <w:r w:rsidR="00784C2D" w:rsidRPr="00A0636E">
        <w:rPr>
          <w:rFonts w:eastAsia="SimSun"/>
        </w:rPr>
        <w:t>in all provinces</w:t>
      </w:r>
      <w:r w:rsidR="00081989" w:rsidRPr="00A0636E">
        <w:rPr>
          <w:rFonts w:eastAsia="SimSun"/>
        </w:rPr>
        <w:t>,</w:t>
      </w:r>
      <w:r w:rsidR="00784C2D" w:rsidRPr="00A0636E">
        <w:rPr>
          <w:rFonts w:eastAsia="SimSun"/>
        </w:rPr>
        <w:t xml:space="preserve"> </w:t>
      </w:r>
      <w:r w:rsidR="008947BC" w:rsidRPr="00A0636E">
        <w:rPr>
          <w:rFonts w:eastAsia="SimSun"/>
        </w:rPr>
        <w:t xml:space="preserve">and </w:t>
      </w:r>
      <w:r w:rsidR="00F219C0">
        <w:rPr>
          <w:rFonts w:eastAsia="SimSun"/>
        </w:rPr>
        <w:t xml:space="preserve">to </w:t>
      </w:r>
      <w:r w:rsidR="008947BC" w:rsidRPr="00A0636E">
        <w:rPr>
          <w:rFonts w:eastAsia="SimSun"/>
        </w:rPr>
        <w:t>reduce geographical dispari</w:t>
      </w:r>
      <w:r w:rsidR="00081989" w:rsidRPr="00A0636E">
        <w:rPr>
          <w:rFonts w:eastAsia="SimSun"/>
        </w:rPr>
        <w:t>ty in such access</w:t>
      </w:r>
      <w:r w:rsidRPr="00A0636E">
        <w:rPr>
          <w:rFonts w:eastAsia="SimSun"/>
        </w:rPr>
        <w:t xml:space="preserve">. </w:t>
      </w:r>
      <w:r w:rsidR="008947BC" w:rsidRPr="00A0636E">
        <w:rPr>
          <w:rFonts w:eastAsia="SimSun"/>
        </w:rPr>
        <w:t>P</w:t>
      </w:r>
      <w:r w:rsidRPr="00A0636E">
        <w:rPr>
          <w:rFonts w:eastAsia="SimSun"/>
        </w:rPr>
        <w:t xml:space="preserve">lease </w:t>
      </w:r>
      <w:r w:rsidR="008947BC" w:rsidRPr="00A0636E">
        <w:rPr>
          <w:rFonts w:eastAsia="SimSun"/>
        </w:rPr>
        <w:t xml:space="preserve">also </w:t>
      </w:r>
      <w:r w:rsidRPr="00A0636E">
        <w:rPr>
          <w:rFonts w:eastAsia="SimSun"/>
        </w:rPr>
        <w:t xml:space="preserve">indicate progress </w:t>
      </w:r>
      <w:r w:rsidR="00FB7021">
        <w:rPr>
          <w:rFonts w:eastAsia="SimSun"/>
        </w:rPr>
        <w:t xml:space="preserve">made towards </w:t>
      </w:r>
      <w:r w:rsidRPr="00A0636E">
        <w:rPr>
          <w:rFonts w:eastAsia="SimSun"/>
        </w:rPr>
        <w:t xml:space="preserve">achieving the health target indicators mentioned in paragraph 135, particularly with regard to infant, child and </w:t>
      </w:r>
      <w:r w:rsidR="00582557" w:rsidRPr="00A0636E">
        <w:rPr>
          <w:rFonts w:eastAsia="SimSun"/>
        </w:rPr>
        <w:t>mater</w:t>
      </w:r>
      <w:r w:rsidR="006F16F5">
        <w:rPr>
          <w:rFonts w:eastAsia="SimSun"/>
        </w:rPr>
        <w:t>nal mortality target rates;</w:t>
      </w:r>
      <w:r w:rsidRPr="00A0636E">
        <w:rPr>
          <w:rFonts w:eastAsia="SimSun"/>
        </w:rPr>
        <w:t xml:space="preserve">    </w:t>
      </w:r>
    </w:p>
    <w:p w:rsidR="008B7CA1" w:rsidRDefault="007D4DEA" w:rsidP="006E3CB9">
      <w:pPr>
        <w:pStyle w:val="SingleTxtG"/>
        <w:tabs>
          <w:tab w:val="left" w:pos="851"/>
        </w:tabs>
        <w:ind w:firstLine="567"/>
        <w:rPr>
          <w:rFonts w:eastAsia="SimSun"/>
        </w:rPr>
      </w:pPr>
      <w:r w:rsidRPr="00A0636E">
        <w:rPr>
          <w:rFonts w:eastAsia="SimSun"/>
        </w:rPr>
        <w:t>(b)</w:t>
      </w:r>
      <w:r w:rsidR="006E3CB9">
        <w:rPr>
          <w:rFonts w:eastAsia="SimSun"/>
        </w:rPr>
        <w:tab/>
      </w:r>
      <w:r w:rsidR="008B7CA1">
        <w:rPr>
          <w:rFonts w:eastAsia="SimSun"/>
        </w:rPr>
        <w:t xml:space="preserve">Steps taken to increase </w:t>
      </w:r>
      <w:r w:rsidR="00FB7021">
        <w:rPr>
          <w:rFonts w:eastAsia="SimSun"/>
        </w:rPr>
        <w:t xml:space="preserve">the </w:t>
      </w:r>
      <w:r w:rsidR="008B7CA1">
        <w:rPr>
          <w:rFonts w:eastAsia="SimSun"/>
        </w:rPr>
        <w:t xml:space="preserve">immunization </w:t>
      </w:r>
      <w:r w:rsidR="007015EA">
        <w:rPr>
          <w:rFonts w:eastAsia="SimSun"/>
        </w:rPr>
        <w:t>rate</w:t>
      </w:r>
      <w:r w:rsidR="008B7CA1">
        <w:rPr>
          <w:rFonts w:eastAsia="SimSun"/>
        </w:rPr>
        <w:t xml:space="preserve"> </w:t>
      </w:r>
      <w:r w:rsidR="006F16F5">
        <w:rPr>
          <w:rFonts w:eastAsia="SimSun"/>
        </w:rPr>
        <w:t>across all provinces and</w:t>
      </w:r>
      <w:r w:rsidR="008B7CA1">
        <w:rPr>
          <w:rFonts w:eastAsia="SimSun"/>
        </w:rPr>
        <w:t xml:space="preserve"> districts;</w:t>
      </w:r>
      <w:r w:rsidR="007015EA">
        <w:rPr>
          <w:rFonts w:eastAsia="SimSun"/>
        </w:rPr>
        <w:t xml:space="preserve"> </w:t>
      </w:r>
    </w:p>
    <w:p w:rsidR="006F0359" w:rsidRDefault="008B7CA1" w:rsidP="006E3CB9">
      <w:pPr>
        <w:pStyle w:val="SingleTxtG"/>
        <w:tabs>
          <w:tab w:val="left" w:pos="851"/>
        </w:tabs>
        <w:ind w:firstLine="567"/>
        <w:rPr>
          <w:rFonts w:eastAsia="SimSun"/>
        </w:rPr>
      </w:pPr>
      <w:r>
        <w:rPr>
          <w:rFonts w:eastAsia="SimSun"/>
        </w:rPr>
        <w:t>(c)</w:t>
      </w:r>
      <w:r w:rsidR="006E3CB9">
        <w:rPr>
          <w:rFonts w:eastAsia="SimSun"/>
        </w:rPr>
        <w:tab/>
      </w:r>
      <w:r w:rsidR="003A67B5" w:rsidRPr="00A0636E">
        <w:rPr>
          <w:rFonts w:eastAsia="SimSun"/>
        </w:rPr>
        <w:t>S</w:t>
      </w:r>
      <w:r w:rsidR="00081989" w:rsidRPr="00A0636E">
        <w:rPr>
          <w:rFonts w:eastAsia="SimSun"/>
        </w:rPr>
        <w:t xml:space="preserve">teps </w:t>
      </w:r>
      <w:r w:rsidR="003A67B5" w:rsidRPr="00A0636E">
        <w:rPr>
          <w:rFonts w:eastAsia="SimSun"/>
        </w:rPr>
        <w:t xml:space="preserve">taken </w:t>
      </w:r>
      <w:r w:rsidR="00081989" w:rsidRPr="00A0636E">
        <w:rPr>
          <w:rFonts w:eastAsia="SimSun"/>
        </w:rPr>
        <w:t>to ensure</w:t>
      </w:r>
      <w:r w:rsidR="0006183E" w:rsidRPr="00A0636E">
        <w:rPr>
          <w:rFonts w:eastAsia="SimSun"/>
        </w:rPr>
        <w:t xml:space="preserve"> access to re</w:t>
      </w:r>
      <w:r w:rsidR="00FC582D" w:rsidRPr="00A0636E">
        <w:rPr>
          <w:rFonts w:eastAsia="SimSun"/>
        </w:rPr>
        <w:t>productive health</w:t>
      </w:r>
      <w:r w:rsidR="0006183E" w:rsidRPr="00A0636E">
        <w:rPr>
          <w:rFonts w:eastAsia="SimSun"/>
        </w:rPr>
        <w:t xml:space="preserve"> counselling and ser</w:t>
      </w:r>
      <w:r w:rsidR="00081989" w:rsidRPr="00A0636E">
        <w:rPr>
          <w:rFonts w:eastAsia="SimSun"/>
        </w:rPr>
        <w:t>vices for adolescents</w:t>
      </w:r>
      <w:r>
        <w:rPr>
          <w:rFonts w:eastAsia="SimSun"/>
        </w:rPr>
        <w:t xml:space="preserve"> and to medical services for pregnant adolescents; </w:t>
      </w:r>
      <w:r w:rsidR="006F0359">
        <w:rPr>
          <w:rFonts w:eastAsia="SimSun"/>
        </w:rPr>
        <w:t>and</w:t>
      </w:r>
    </w:p>
    <w:p w:rsidR="001E7D61" w:rsidRPr="00A0636E" w:rsidRDefault="006F0359" w:rsidP="006E3CB9">
      <w:pPr>
        <w:pStyle w:val="SingleTxtG"/>
        <w:tabs>
          <w:tab w:val="left" w:pos="851"/>
        </w:tabs>
        <w:ind w:firstLine="567"/>
      </w:pPr>
      <w:r>
        <w:rPr>
          <w:rFonts w:eastAsia="SimSun"/>
        </w:rPr>
        <w:t>(d)</w:t>
      </w:r>
      <w:r w:rsidR="006E3CB9">
        <w:rPr>
          <w:rFonts w:eastAsia="SimSun"/>
        </w:rPr>
        <w:tab/>
      </w:r>
      <w:r>
        <w:rPr>
          <w:rFonts w:eastAsia="SimSun"/>
        </w:rPr>
        <w:t xml:space="preserve"> P</w:t>
      </w:r>
      <w:r w:rsidR="009128D2">
        <w:rPr>
          <w:rFonts w:eastAsia="SimSun"/>
        </w:rPr>
        <w:t>reventive measures to combat drug abuse by adolescents</w:t>
      </w:r>
      <w:r w:rsidR="007015EA">
        <w:rPr>
          <w:rFonts w:eastAsia="SimSun"/>
        </w:rPr>
        <w:t>.</w:t>
      </w:r>
      <w:r w:rsidR="00081989" w:rsidRPr="00A0636E">
        <w:rPr>
          <w:rFonts w:eastAsia="SimSun"/>
        </w:rPr>
        <w:t xml:space="preserve"> </w:t>
      </w:r>
    </w:p>
    <w:p w:rsidR="00081989" w:rsidRPr="00A0636E" w:rsidRDefault="00081989" w:rsidP="006E3CB9">
      <w:pPr>
        <w:pStyle w:val="SingleTxtG"/>
        <w:numPr>
          <w:ilvl w:val="0"/>
          <w:numId w:val="24"/>
        </w:numPr>
        <w:tabs>
          <w:tab w:val="left" w:pos="851"/>
        </w:tabs>
        <w:ind w:left="1134" w:firstLine="0"/>
        <w:rPr>
          <w:rFonts w:eastAsia="SimSun"/>
        </w:rPr>
      </w:pPr>
      <w:r w:rsidRPr="00A0636E">
        <w:rPr>
          <w:rFonts w:eastAsia="SimSun"/>
        </w:rPr>
        <w:t>With reference to child</w:t>
      </w:r>
      <w:r w:rsidR="006F0359">
        <w:rPr>
          <w:rFonts w:eastAsia="SimSun"/>
        </w:rPr>
        <w:t>ren</w:t>
      </w:r>
      <w:r w:rsidRPr="00A0636E">
        <w:rPr>
          <w:rFonts w:eastAsia="SimSun"/>
        </w:rPr>
        <w:t xml:space="preserve">’s right to education, please </w:t>
      </w:r>
      <w:r w:rsidR="006F0359">
        <w:rPr>
          <w:rFonts w:eastAsia="SimSun"/>
        </w:rPr>
        <w:t>provide information on</w:t>
      </w:r>
      <w:r w:rsidRPr="00A0636E">
        <w:rPr>
          <w:rFonts w:eastAsia="SimSun"/>
        </w:rPr>
        <w:t xml:space="preserve">: </w:t>
      </w:r>
    </w:p>
    <w:p w:rsidR="00811BEE" w:rsidRPr="00A0636E" w:rsidRDefault="00811BEE" w:rsidP="006E3CB9">
      <w:pPr>
        <w:pStyle w:val="SingleTxtG"/>
        <w:tabs>
          <w:tab w:val="left" w:pos="851"/>
        </w:tabs>
        <w:ind w:firstLine="567"/>
        <w:rPr>
          <w:rFonts w:eastAsia="SimSun"/>
        </w:rPr>
      </w:pPr>
      <w:r w:rsidRPr="00A0636E">
        <w:rPr>
          <w:rFonts w:eastAsia="SimSun"/>
        </w:rPr>
        <w:t>(a)</w:t>
      </w:r>
      <w:r w:rsidR="006E3CB9">
        <w:rPr>
          <w:rFonts w:eastAsia="SimSun"/>
        </w:rPr>
        <w:tab/>
      </w:r>
      <w:r w:rsidR="00A0636E">
        <w:rPr>
          <w:rFonts w:eastAsia="SimSun"/>
        </w:rPr>
        <w:t>S</w:t>
      </w:r>
      <w:r w:rsidR="00784C2D" w:rsidRPr="00A0636E">
        <w:rPr>
          <w:rFonts w:eastAsia="SimSun"/>
        </w:rPr>
        <w:t xml:space="preserve">teps </w:t>
      </w:r>
      <w:r w:rsidR="00816949" w:rsidRPr="00A0636E">
        <w:rPr>
          <w:rFonts w:eastAsia="SimSun"/>
        </w:rPr>
        <w:t xml:space="preserve">taken </w:t>
      </w:r>
      <w:r w:rsidR="00784C2D" w:rsidRPr="00A0636E">
        <w:rPr>
          <w:rFonts w:eastAsia="SimSun"/>
        </w:rPr>
        <w:t xml:space="preserve">to achieve </w:t>
      </w:r>
      <w:r w:rsidR="003A67B5" w:rsidRPr="00A0636E">
        <w:rPr>
          <w:rFonts w:eastAsia="SimSun"/>
        </w:rPr>
        <w:t xml:space="preserve">free education at </w:t>
      </w:r>
      <w:r w:rsidR="00FB7021">
        <w:rPr>
          <w:rFonts w:eastAsia="SimSun"/>
        </w:rPr>
        <w:t xml:space="preserve">the </w:t>
      </w:r>
      <w:r w:rsidR="003A67B5" w:rsidRPr="00A0636E">
        <w:rPr>
          <w:rFonts w:eastAsia="SimSun"/>
        </w:rPr>
        <w:t>primary and secondary levels</w:t>
      </w:r>
      <w:r w:rsidR="003A67B5" w:rsidRPr="00A0636E" w:rsidDel="003A67B5">
        <w:rPr>
          <w:rFonts w:eastAsia="SimSun"/>
        </w:rPr>
        <w:t xml:space="preserve"> </w:t>
      </w:r>
      <w:r w:rsidR="00690B25" w:rsidRPr="00A0636E">
        <w:rPr>
          <w:rFonts w:eastAsia="SimSun"/>
        </w:rPr>
        <w:t>across all provinces</w:t>
      </w:r>
      <w:r w:rsidR="00816949" w:rsidRPr="00A0636E">
        <w:rPr>
          <w:rFonts w:eastAsia="SimSun"/>
        </w:rPr>
        <w:t>, particularly in rural areas</w:t>
      </w:r>
      <w:r w:rsidRPr="00A0636E">
        <w:rPr>
          <w:rFonts w:eastAsia="SimSun"/>
        </w:rPr>
        <w:t>;</w:t>
      </w:r>
      <w:r w:rsidR="00784C2D" w:rsidRPr="00A0636E">
        <w:rPr>
          <w:rFonts w:eastAsia="SimSun"/>
        </w:rPr>
        <w:t xml:space="preserve"> </w:t>
      </w:r>
    </w:p>
    <w:p w:rsidR="00505518" w:rsidRPr="00A0636E" w:rsidRDefault="009936B5" w:rsidP="006E3CB9">
      <w:pPr>
        <w:pStyle w:val="SingleTxtG"/>
        <w:tabs>
          <w:tab w:val="left" w:pos="851"/>
        </w:tabs>
        <w:ind w:firstLine="567"/>
        <w:rPr>
          <w:rFonts w:eastAsia="SimSun"/>
        </w:rPr>
      </w:pPr>
      <w:r w:rsidRPr="00A0636E">
        <w:rPr>
          <w:rFonts w:eastAsia="SimSun"/>
        </w:rPr>
        <w:t>(b)</w:t>
      </w:r>
      <w:r w:rsidR="006E3CB9">
        <w:rPr>
          <w:rFonts w:eastAsia="SimSun"/>
        </w:rPr>
        <w:tab/>
      </w:r>
      <w:r w:rsidRPr="00A0636E">
        <w:rPr>
          <w:rFonts w:eastAsia="SimSun"/>
        </w:rPr>
        <w:t>P</w:t>
      </w:r>
      <w:r w:rsidR="00505518" w:rsidRPr="00A0636E">
        <w:rPr>
          <w:rFonts w:eastAsia="SimSun"/>
        </w:rPr>
        <w:t xml:space="preserve">rogress achieved in expanding access to early childhood education </w:t>
      </w:r>
      <w:r w:rsidR="00E14BC2">
        <w:rPr>
          <w:rFonts w:eastAsia="SimSun"/>
        </w:rPr>
        <w:t>and care</w:t>
      </w:r>
      <w:r w:rsidR="00505518" w:rsidRPr="00A0636E">
        <w:rPr>
          <w:rFonts w:eastAsia="SimSun"/>
        </w:rPr>
        <w:t>, particularly for children in rural areas and children belonging to poor families;</w:t>
      </w:r>
    </w:p>
    <w:p w:rsidR="00811BEE" w:rsidRPr="00A0636E" w:rsidRDefault="00505518" w:rsidP="006E3CB9">
      <w:pPr>
        <w:pStyle w:val="SingleTxtG"/>
        <w:tabs>
          <w:tab w:val="left" w:pos="851"/>
        </w:tabs>
        <w:ind w:firstLine="567"/>
        <w:rPr>
          <w:rFonts w:cs="Calibri"/>
          <w:bCs/>
        </w:rPr>
      </w:pPr>
      <w:r w:rsidRPr="00A0636E">
        <w:rPr>
          <w:rFonts w:eastAsia="SimSun"/>
        </w:rPr>
        <w:t>(c</w:t>
      </w:r>
      <w:r w:rsidR="006E3CB9">
        <w:rPr>
          <w:rFonts w:eastAsia="SimSun"/>
        </w:rPr>
        <w:t>)</w:t>
      </w:r>
      <w:r w:rsidR="006E3CB9">
        <w:rPr>
          <w:rFonts w:eastAsia="SimSun"/>
        </w:rPr>
        <w:tab/>
      </w:r>
      <w:r w:rsidR="00A0636E">
        <w:rPr>
          <w:rFonts w:cs="Calibri"/>
          <w:bCs/>
        </w:rPr>
        <w:t>E</w:t>
      </w:r>
      <w:r w:rsidR="00CF0990" w:rsidRPr="00A0636E">
        <w:rPr>
          <w:rFonts w:cs="Calibri"/>
          <w:bCs/>
        </w:rPr>
        <w:t xml:space="preserve">ffective </w:t>
      </w:r>
      <w:r w:rsidR="00035F77" w:rsidRPr="00A0636E">
        <w:rPr>
          <w:rFonts w:cs="Calibri"/>
          <w:bCs/>
        </w:rPr>
        <w:t xml:space="preserve">measures to tackle </w:t>
      </w:r>
      <w:r w:rsidR="003A67B5" w:rsidRPr="00A0636E">
        <w:rPr>
          <w:rFonts w:cs="Calibri"/>
          <w:bCs/>
        </w:rPr>
        <w:t xml:space="preserve">school dropout at </w:t>
      </w:r>
      <w:r w:rsidR="00FB7021">
        <w:rPr>
          <w:rFonts w:cs="Calibri"/>
          <w:bCs/>
        </w:rPr>
        <w:t xml:space="preserve">the </w:t>
      </w:r>
      <w:r w:rsidR="003A67B5" w:rsidRPr="00A0636E">
        <w:rPr>
          <w:rFonts w:cs="Calibri"/>
          <w:bCs/>
        </w:rPr>
        <w:t>secondary level</w:t>
      </w:r>
      <w:r w:rsidR="00811BEE" w:rsidRPr="00A0636E">
        <w:rPr>
          <w:rFonts w:cs="Calibri"/>
          <w:bCs/>
        </w:rPr>
        <w:t>;</w:t>
      </w:r>
      <w:r w:rsidR="0068442E" w:rsidRPr="00A0636E">
        <w:rPr>
          <w:rFonts w:cs="Calibri"/>
          <w:bCs/>
        </w:rPr>
        <w:t xml:space="preserve"> </w:t>
      </w:r>
    </w:p>
    <w:p w:rsidR="00811BEE" w:rsidRPr="00A0636E" w:rsidRDefault="00505518" w:rsidP="006E3CB9">
      <w:pPr>
        <w:pStyle w:val="SingleTxtG"/>
        <w:tabs>
          <w:tab w:val="left" w:pos="851"/>
        </w:tabs>
        <w:ind w:firstLine="567"/>
        <w:rPr>
          <w:rFonts w:eastAsia="SimSun"/>
        </w:rPr>
      </w:pPr>
      <w:r w:rsidRPr="00A0636E">
        <w:rPr>
          <w:rFonts w:cs="Calibri"/>
          <w:bCs/>
        </w:rPr>
        <w:t>(d</w:t>
      </w:r>
      <w:r w:rsidR="006E3CB9">
        <w:rPr>
          <w:rFonts w:cs="Calibri"/>
          <w:bCs/>
        </w:rPr>
        <w:t>)</w:t>
      </w:r>
      <w:r w:rsidR="006E3CB9">
        <w:rPr>
          <w:rFonts w:cs="Calibri"/>
          <w:bCs/>
        </w:rPr>
        <w:tab/>
      </w:r>
      <w:r w:rsidR="009936B5" w:rsidRPr="00A0636E">
        <w:rPr>
          <w:rFonts w:cs="Calibri"/>
          <w:bCs/>
        </w:rPr>
        <w:t>M</w:t>
      </w:r>
      <w:r w:rsidR="009350E6" w:rsidRPr="00A0636E">
        <w:rPr>
          <w:rFonts w:eastAsia="SimSun"/>
        </w:rPr>
        <w:t>easures to gua</w:t>
      </w:r>
      <w:r w:rsidR="00054ABF" w:rsidRPr="00A0636E">
        <w:rPr>
          <w:rFonts w:eastAsia="SimSun"/>
        </w:rPr>
        <w:t>ra</w:t>
      </w:r>
      <w:r w:rsidR="009350E6" w:rsidRPr="00A0636E">
        <w:rPr>
          <w:rFonts w:eastAsia="SimSun"/>
        </w:rPr>
        <w:t>ntee pregnant teenage girls</w:t>
      </w:r>
      <w:r w:rsidR="0063509E" w:rsidRPr="00A0636E">
        <w:rPr>
          <w:rFonts w:eastAsia="SimSun"/>
        </w:rPr>
        <w:t>’</w:t>
      </w:r>
      <w:r w:rsidR="009350E6" w:rsidRPr="00A0636E">
        <w:rPr>
          <w:rFonts w:eastAsia="SimSun"/>
        </w:rPr>
        <w:t xml:space="preserve"> right to education</w:t>
      </w:r>
      <w:r w:rsidR="00811BEE" w:rsidRPr="00A0636E">
        <w:rPr>
          <w:rFonts w:eastAsia="SimSun"/>
        </w:rPr>
        <w:t>; and</w:t>
      </w:r>
      <w:r w:rsidR="00690B25" w:rsidRPr="00A0636E">
        <w:rPr>
          <w:rFonts w:eastAsia="SimSun"/>
        </w:rPr>
        <w:t xml:space="preserve"> </w:t>
      </w:r>
    </w:p>
    <w:p w:rsidR="001E7D61" w:rsidRPr="00A0636E" w:rsidRDefault="00505518" w:rsidP="006E3CB9">
      <w:pPr>
        <w:pStyle w:val="SingleTxtG"/>
        <w:tabs>
          <w:tab w:val="left" w:pos="851"/>
        </w:tabs>
        <w:ind w:firstLine="567"/>
        <w:rPr>
          <w:rFonts w:eastAsia="SimSun"/>
        </w:rPr>
      </w:pPr>
      <w:r w:rsidRPr="00A0636E">
        <w:rPr>
          <w:rFonts w:eastAsia="SimSun"/>
        </w:rPr>
        <w:t>(e</w:t>
      </w:r>
      <w:r w:rsidR="00811BEE" w:rsidRPr="00A0636E">
        <w:rPr>
          <w:rFonts w:eastAsia="SimSun"/>
        </w:rPr>
        <w:t>)</w:t>
      </w:r>
      <w:r w:rsidR="006E3CB9">
        <w:rPr>
          <w:rFonts w:eastAsia="SimSun"/>
        </w:rPr>
        <w:tab/>
      </w:r>
      <w:r w:rsidR="009936B5" w:rsidRPr="00A0636E">
        <w:rPr>
          <w:rFonts w:eastAsia="SimSun"/>
        </w:rPr>
        <w:t>M</w:t>
      </w:r>
      <w:r w:rsidR="00690B25" w:rsidRPr="00A0636E">
        <w:rPr>
          <w:rFonts w:eastAsia="SimSun"/>
        </w:rPr>
        <w:t xml:space="preserve">easures to combat violence in school among children and </w:t>
      </w:r>
      <w:r w:rsidR="00FB7021">
        <w:rPr>
          <w:rFonts w:eastAsia="SimSun"/>
        </w:rPr>
        <w:t>by</w:t>
      </w:r>
      <w:r w:rsidR="00673983" w:rsidRPr="00A0636E">
        <w:rPr>
          <w:rFonts w:eastAsia="SimSun"/>
        </w:rPr>
        <w:t xml:space="preserve"> </w:t>
      </w:r>
      <w:r w:rsidR="00690B25" w:rsidRPr="00A0636E">
        <w:rPr>
          <w:rFonts w:eastAsia="SimSun"/>
        </w:rPr>
        <w:t>teachers.</w:t>
      </w:r>
      <w:r w:rsidR="009350E6" w:rsidRPr="00A0636E">
        <w:rPr>
          <w:rFonts w:eastAsia="SimSun"/>
        </w:rPr>
        <w:t xml:space="preserve"> </w:t>
      </w:r>
      <w:r w:rsidR="001E7D61" w:rsidRPr="00A0636E">
        <w:rPr>
          <w:rFonts w:eastAsia="SimSun"/>
        </w:rPr>
        <w:t xml:space="preserve"> </w:t>
      </w:r>
    </w:p>
    <w:p w:rsidR="002757F1" w:rsidRPr="00A0636E" w:rsidRDefault="00996C97" w:rsidP="006E3CB9">
      <w:pPr>
        <w:pStyle w:val="SingleTxtG"/>
        <w:numPr>
          <w:ilvl w:val="0"/>
          <w:numId w:val="24"/>
        </w:numPr>
        <w:tabs>
          <w:tab w:val="left" w:pos="851"/>
        </w:tabs>
        <w:ind w:left="1134" w:firstLine="0"/>
        <w:rPr>
          <w:rFonts w:eastAsia="SimSun"/>
        </w:rPr>
      </w:pPr>
      <w:r w:rsidRPr="006E3CB9">
        <w:rPr>
          <w:rFonts w:eastAsia="SimSun"/>
        </w:rPr>
        <w:t>Please provide information on measures taken to ensure that refugee or asylum-seeking children, particularly those fleeing armed conflict or humanitarian cris</w:t>
      </w:r>
      <w:r w:rsidR="00FB7021">
        <w:rPr>
          <w:rFonts w:eastAsia="SimSun"/>
        </w:rPr>
        <w:t>e</w:t>
      </w:r>
      <w:r w:rsidRPr="006E3CB9">
        <w:rPr>
          <w:rFonts w:eastAsia="SimSun"/>
        </w:rPr>
        <w:t>s, are provided adequate advice, support, legal aid and counselling.</w:t>
      </w:r>
    </w:p>
    <w:p w:rsidR="0068126E" w:rsidRPr="0068126E" w:rsidRDefault="00E164CA" w:rsidP="006E3CB9">
      <w:pPr>
        <w:pStyle w:val="SingleTxtG"/>
        <w:numPr>
          <w:ilvl w:val="0"/>
          <w:numId w:val="24"/>
        </w:numPr>
        <w:tabs>
          <w:tab w:val="left" w:pos="851"/>
        </w:tabs>
        <w:ind w:left="1134" w:firstLine="0"/>
        <w:rPr>
          <w:rFonts w:eastAsia="SimSun"/>
        </w:rPr>
      </w:pPr>
      <w:r w:rsidRPr="006E3CB9">
        <w:rPr>
          <w:rFonts w:eastAsia="SimSun"/>
        </w:rPr>
        <w:t xml:space="preserve">Please provide information on measures to regulate labour </w:t>
      </w:r>
      <w:r w:rsidR="00FB7021">
        <w:rPr>
          <w:rFonts w:eastAsia="SimSun"/>
        </w:rPr>
        <w:t>carried out by</w:t>
      </w:r>
      <w:r w:rsidRPr="006E3CB9">
        <w:rPr>
          <w:rFonts w:eastAsia="SimSun"/>
        </w:rPr>
        <w:t xml:space="preserve"> children aged 15</w:t>
      </w:r>
      <w:r w:rsidR="00FB7021">
        <w:rPr>
          <w:rFonts w:eastAsia="SimSun"/>
        </w:rPr>
        <w:t xml:space="preserve"> to </w:t>
      </w:r>
      <w:r w:rsidRPr="006E3CB9">
        <w:rPr>
          <w:rFonts w:eastAsia="SimSun"/>
        </w:rPr>
        <w:t>17</w:t>
      </w:r>
      <w:r w:rsidR="00FB7021">
        <w:rPr>
          <w:rFonts w:eastAsia="SimSun"/>
        </w:rPr>
        <w:t xml:space="preserve"> years</w:t>
      </w:r>
      <w:r w:rsidR="009940C2" w:rsidRPr="006E3CB9">
        <w:rPr>
          <w:rFonts w:eastAsia="SimSun"/>
        </w:rPr>
        <w:t>. P</w:t>
      </w:r>
      <w:r w:rsidR="00410E6F" w:rsidRPr="006E3CB9">
        <w:rPr>
          <w:rFonts w:eastAsia="SimSun"/>
        </w:rPr>
        <w:t xml:space="preserve">lease update the Committee on the status of the Domestic Workers </w:t>
      </w:r>
      <w:r w:rsidR="008D5172" w:rsidRPr="006E3CB9">
        <w:rPr>
          <w:rFonts w:eastAsia="SimSun"/>
        </w:rPr>
        <w:t xml:space="preserve">Protection </w:t>
      </w:r>
      <w:r w:rsidR="00410E6F" w:rsidRPr="006E3CB9">
        <w:rPr>
          <w:rFonts w:eastAsia="SimSun"/>
        </w:rPr>
        <w:t>Bill</w:t>
      </w:r>
      <w:r w:rsidR="009940C2" w:rsidRPr="006E3CB9">
        <w:rPr>
          <w:rFonts w:eastAsia="SimSun"/>
        </w:rPr>
        <w:t xml:space="preserve"> and</w:t>
      </w:r>
      <w:r w:rsidRPr="006E3CB9">
        <w:rPr>
          <w:rFonts w:eastAsia="SimSun"/>
        </w:rPr>
        <w:t xml:space="preserve"> describe </w:t>
      </w:r>
      <w:r w:rsidR="00FB7021">
        <w:rPr>
          <w:rFonts w:eastAsia="SimSun"/>
        </w:rPr>
        <w:t xml:space="preserve">the </w:t>
      </w:r>
      <w:r w:rsidRPr="006E3CB9">
        <w:rPr>
          <w:rFonts w:eastAsia="SimSun"/>
        </w:rPr>
        <w:t xml:space="preserve">measures </w:t>
      </w:r>
      <w:r w:rsidR="00FB7021">
        <w:rPr>
          <w:rFonts w:eastAsia="SimSun"/>
        </w:rPr>
        <w:t xml:space="preserve">taken </w:t>
      </w:r>
      <w:r w:rsidRPr="006E3CB9">
        <w:rPr>
          <w:rFonts w:eastAsia="SimSun"/>
        </w:rPr>
        <w:t>to respond to reports o</w:t>
      </w:r>
      <w:r w:rsidR="00FB7021">
        <w:rPr>
          <w:rFonts w:eastAsia="SimSun"/>
        </w:rPr>
        <w:t>f</w:t>
      </w:r>
      <w:r w:rsidRPr="006E3CB9">
        <w:rPr>
          <w:rFonts w:eastAsia="SimSun"/>
        </w:rPr>
        <w:t xml:space="preserve"> abuse of child domestic workers, including forced labour</w:t>
      </w:r>
      <w:r w:rsidR="009940C2" w:rsidRPr="006E3CB9">
        <w:rPr>
          <w:rFonts w:eastAsia="SimSun"/>
        </w:rPr>
        <w:t>. P</w:t>
      </w:r>
      <w:r w:rsidR="00F22A8D" w:rsidRPr="006E3CB9">
        <w:rPr>
          <w:rFonts w:eastAsia="SimSun"/>
        </w:rPr>
        <w:t xml:space="preserve">lease </w:t>
      </w:r>
      <w:r w:rsidR="0068126E" w:rsidRPr="006E3CB9">
        <w:rPr>
          <w:rFonts w:eastAsia="SimSun"/>
        </w:rPr>
        <w:t xml:space="preserve">also </w:t>
      </w:r>
      <w:r w:rsidR="00F22A8D" w:rsidRPr="006E3CB9">
        <w:rPr>
          <w:rFonts w:eastAsia="SimSun"/>
        </w:rPr>
        <w:t xml:space="preserve">indicate the measures taken to ensure the effective implementation of the </w:t>
      </w:r>
      <w:r w:rsidR="002B28FB" w:rsidRPr="006E3CB9">
        <w:rPr>
          <w:rFonts w:eastAsia="SimSun"/>
        </w:rPr>
        <w:t>N</w:t>
      </w:r>
      <w:r w:rsidR="00F22A8D" w:rsidRPr="006E3CB9">
        <w:rPr>
          <w:rFonts w:eastAsia="SimSun"/>
        </w:rPr>
        <w:t xml:space="preserve">ational Plan of Action for Eliminating </w:t>
      </w:r>
      <w:r w:rsidR="000140E4">
        <w:rPr>
          <w:rFonts w:eastAsia="SimSun"/>
        </w:rPr>
        <w:t xml:space="preserve">the </w:t>
      </w:r>
      <w:r w:rsidR="00F22A8D" w:rsidRPr="006E3CB9">
        <w:rPr>
          <w:rFonts w:eastAsia="SimSun"/>
        </w:rPr>
        <w:t>Worst Forms of Child Labo</w:t>
      </w:r>
      <w:r w:rsidRPr="006E3CB9">
        <w:rPr>
          <w:rFonts w:eastAsia="SimSun"/>
        </w:rPr>
        <w:t>u</w:t>
      </w:r>
      <w:r w:rsidR="00F22A8D" w:rsidRPr="006E3CB9">
        <w:rPr>
          <w:rFonts w:eastAsia="SimSun"/>
        </w:rPr>
        <w:t xml:space="preserve">r. </w:t>
      </w:r>
    </w:p>
    <w:p w:rsidR="001E7D61" w:rsidRPr="0068126E" w:rsidRDefault="0068126E" w:rsidP="006E3CB9">
      <w:pPr>
        <w:pStyle w:val="SingleTxtG"/>
        <w:numPr>
          <w:ilvl w:val="0"/>
          <w:numId w:val="24"/>
        </w:numPr>
        <w:tabs>
          <w:tab w:val="left" w:pos="851"/>
        </w:tabs>
        <w:ind w:left="1134" w:firstLine="0"/>
        <w:rPr>
          <w:rFonts w:eastAsia="SimSun"/>
        </w:rPr>
      </w:pPr>
      <w:r w:rsidRPr="00A0636E">
        <w:rPr>
          <w:rFonts w:eastAsia="SimSun"/>
        </w:rPr>
        <w:t xml:space="preserve">Please </w:t>
      </w:r>
      <w:r>
        <w:rPr>
          <w:rFonts w:eastAsia="SimSun"/>
        </w:rPr>
        <w:t>provide information</w:t>
      </w:r>
      <w:r w:rsidRPr="00A0636E">
        <w:rPr>
          <w:rFonts w:eastAsia="SimSun"/>
        </w:rPr>
        <w:t xml:space="preserve"> on measures taken to reform the juvenile justice system</w:t>
      </w:r>
      <w:r w:rsidR="00EC7E33">
        <w:rPr>
          <w:rFonts w:eastAsia="SimSun"/>
        </w:rPr>
        <w:t>,</w:t>
      </w:r>
      <w:r w:rsidRPr="00A0636E">
        <w:rPr>
          <w:rFonts w:eastAsia="SimSun"/>
        </w:rPr>
        <w:t xml:space="preserve"> </w:t>
      </w:r>
      <w:r>
        <w:rPr>
          <w:rFonts w:eastAsia="SimSun"/>
        </w:rPr>
        <w:t>as mentioned in paragraph 165</w:t>
      </w:r>
      <w:r w:rsidR="00EC7E33">
        <w:rPr>
          <w:rFonts w:eastAsia="SimSun"/>
        </w:rPr>
        <w:t xml:space="preserve"> </w:t>
      </w:r>
      <w:r>
        <w:rPr>
          <w:rFonts w:eastAsia="SimSun"/>
        </w:rPr>
        <w:t>(a)</w:t>
      </w:r>
      <w:r w:rsidR="00EC7E33">
        <w:rPr>
          <w:rFonts w:eastAsia="SimSun"/>
        </w:rPr>
        <w:t>,</w:t>
      </w:r>
      <w:r>
        <w:rPr>
          <w:rFonts w:eastAsia="SimSun"/>
        </w:rPr>
        <w:t xml:space="preserve"> in order to</w:t>
      </w:r>
      <w:r w:rsidRPr="00A0636E">
        <w:rPr>
          <w:rFonts w:eastAsia="SimSun"/>
        </w:rPr>
        <w:t xml:space="preserve"> bring it in</w:t>
      </w:r>
      <w:r w:rsidR="00E62C48">
        <w:rPr>
          <w:rFonts w:eastAsia="SimSun"/>
        </w:rPr>
        <w:t>to</w:t>
      </w:r>
      <w:r w:rsidRPr="00A0636E">
        <w:rPr>
          <w:rFonts w:eastAsia="SimSun"/>
        </w:rPr>
        <w:t xml:space="preserve"> compliance with articles 37 and 40 of the Convention. </w:t>
      </w:r>
      <w:r w:rsidR="00E62C48">
        <w:rPr>
          <w:rFonts w:eastAsia="SimSun"/>
        </w:rPr>
        <w:t>P</w:t>
      </w:r>
      <w:r w:rsidRPr="00A0636E">
        <w:rPr>
          <w:rFonts w:eastAsia="SimSun"/>
        </w:rPr>
        <w:t xml:space="preserve">lease </w:t>
      </w:r>
      <w:r w:rsidR="00E62C48">
        <w:rPr>
          <w:rFonts w:eastAsia="SimSun"/>
        </w:rPr>
        <w:t xml:space="preserve">also </w:t>
      </w:r>
      <w:r w:rsidRPr="00A0636E">
        <w:rPr>
          <w:rFonts w:eastAsia="SimSun"/>
        </w:rPr>
        <w:t>update the Committee on the new draft Criminal Code and draft Criminal Procedure Code and their compliance with the Convention</w:t>
      </w:r>
      <w:r>
        <w:rPr>
          <w:rFonts w:eastAsia="SimSun"/>
        </w:rPr>
        <w:t>, including their present status.</w:t>
      </w:r>
    </w:p>
    <w:p w:rsidR="00E93D3C" w:rsidRPr="00A0636E" w:rsidRDefault="00E93D3C" w:rsidP="00E93D3C">
      <w:pPr>
        <w:pStyle w:val="HChG"/>
        <w:rPr>
          <w:rFonts w:eastAsia="Calibri"/>
        </w:rPr>
      </w:pPr>
      <w:r w:rsidRPr="00A0636E">
        <w:rPr>
          <w:rFonts w:eastAsia="Calibri"/>
        </w:rPr>
        <w:tab/>
      </w:r>
      <w:r w:rsidRPr="00A0636E">
        <w:rPr>
          <w:rFonts w:eastAsia="Calibri"/>
        </w:rPr>
        <w:tab/>
        <w:t>Part II</w:t>
      </w:r>
    </w:p>
    <w:p w:rsidR="00E93D3C" w:rsidRPr="00A0636E" w:rsidRDefault="00E93D3C" w:rsidP="00E93D3C">
      <w:pPr>
        <w:pStyle w:val="H23G"/>
      </w:pPr>
      <w:r w:rsidRPr="00A0636E">
        <w:tab/>
      </w:r>
      <w:r w:rsidRPr="00A0636E">
        <w:tab/>
        <w:t>In this se</w:t>
      </w:r>
      <w:r w:rsidR="00FB1713" w:rsidRPr="00A0636E">
        <w:t>ction</w:t>
      </w:r>
      <w:r w:rsidR="003700DF">
        <w:t>,</w:t>
      </w:r>
      <w:r w:rsidR="00FB1713" w:rsidRPr="00A0636E">
        <w:t xml:space="preserve"> the </w:t>
      </w:r>
      <w:r w:rsidR="009F48E7">
        <w:t>State party</w:t>
      </w:r>
      <w:r w:rsidR="00FB1713" w:rsidRPr="00A0636E">
        <w:t xml:space="preserve"> </w:t>
      </w:r>
      <w:r w:rsidR="00E62C48">
        <w:t xml:space="preserve">is requested </w:t>
      </w:r>
      <w:r w:rsidRPr="00A0636E">
        <w:t>to briefly (three pages maximum) update the information presented in its report with regard to:</w:t>
      </w:r>
    </w:p>
    <w:p w:rsidR="00E93D3C" w:rsidRPr="00A0636E" w:rsidRDefault="00E93D3C" w:rsidP="006E3CB9">
      <w:pPr>
        <w:pStyle w:val="SingleTxtG"/>
        <w:ind w:firstLine="567"/>
        <w:rPr>
          <w:lang w:val="en-US"/>
        </w:rPr>
      </w:pPr>
      <w:r w:rsidRPr="00A0636E">
        <w:rPr>
          <w:lang w:val="en-US"/>
        </w:rPr>
        <w:t>(a)</w:t>
      </w:r>
      <w:r w:rsidRPr="00A0636E">
        <w:rPr>
          <w:lang w:val="en-US"/>
        </w:rPr>
        <w:tab/>
        <w:t>New bills or laws, and their respective regulations;</w:t>
      </w:r>
    </w:p>
    <w:p w:rsidR="00E93D3C" w:rsidRPr="00A0636E" w:rsidRDefault="00E93D3C" w:rsidP="006E3CB9">
      <w:pPr>
        <w:pStyle w:val="SingleTxtG"/>
        <w:ind w:firstLine="567"/>
        <w:rPr>
          <w:lang w:val="en-US"/>
        </w:rPr>
      </w:pPr>
      <w:r w:rsidRPr="00A0636E">
        <w:rPr>
          <w:lang w:val="en-US"/>
        </w:rPr>
        <w:t>(b)</w:t>
      </w:r>
      <w:r w:rsidRPr="00A0636E">
        <w:rPr>
          <w:lang w:val="en-US"/>
        </w:rPr>
        <w:tab/>
        <w:t xml:space="preserve">New institutions (and their mandates) or institutional reforms; </w:t>
      </w:r>
    </w:p>
    <w:p w:rsidR="00E93D3C" w:rsidRPr="00A0636E" w:rsidRDefault="00E93D3C" w:rsidP="006E3CB9">
      <w:pPr>
        <w:pStyle w:val="SingleTxtG"/>
        <w:ind w:firstLine="567"/>
        <w:rPr>
          <w:lang w:val="en-US"/>
        </w:rPr>
      </w:pPr>
      <w:r w:rsidRPr="00A0636E">
        <w:rPr>
          <w:lang w:val="en-US"/>
        </w:rPr>
        <w:t>(c)</w:t>
      </w:r>
      <w:r w:rsidRPr="00A0636E">
        <w:rPr>
          <w:lang w:val="en-US"/>
        </w:rPr>
        <w:tab/>
        <w:t>Recently introduced policies, programmes and action plans and their scope and financing; and</w:t>
      </w:r>
    </w:p>
    <w:p w:rsidR="00E93D3C" w:rsidRPr="00A0636E" w:rsidRDefault="00E93D3C" w:rsidP="006E3CB9">
      <w:pPr>
        <w:pStyle w:val="SingleTxtG"/>
        <w:ind w:firstLine="567"/>
        <w:rPr>
          <w:lang w:val="en-US"/>
        </w:rPr>
      </w:pPr>
      <w:r w:rsidRPr="00A0636E">
        <w:rPr>
          <w:lang w:val="en-US"/>
        </w:rPr>
        <w:t>(d)</w:t>
      </w:r>
      <w:r w:rsidRPr="00A0636E">
        <w:rPr>
          <w:lang w:val="en-US"/>
        </w:rPr>
        <w:tab/>
        <w:t>Recent ratifications of human rights instruments.</w:t>
      </w:r>
    </w:p>
    <w:p w:rsidR="00E93D3C" w:rsidRPr="00A0636E" w:rsidRDefault="00E93D3C" w:rsidP="00E93D3C">
      <w:pPr>
        <w:pStyle w:val="HChG"/>
        <w:rPr>
          <w:rFonts w:eastAsia="Calibri"/>
        </w:rPr>
      </w:pPr>
      <w:r w:rsidRPr="00A0636E">
        <w:rPr>
          <w:rFonts w:eastAsia="Calibri"/>
        </w:rPr>
        <w:tab/>
      </w:r>
      <w:r w:rsidRPr="00A0636E">
        <w:rPr>
          <w:rFonts w:eastAsia="Calibri"/>
        </w:rPr>
        <w:tab/>
        <w:t>Part III</w:t>
      </w:r>
    </w:p>
    <w:p w:rsidR="00E93D3C" w:rsidRPr="00A0636E" w:rsidRDefault="00E93D3C" w:rsidP="008315D4">
      <w:pPr>
        <w:pStyle w:val="H1G"/>
        <w:rPr>
          <w:rFonts w:eastAsia="Calibri"/>
        </w:rPr>
      </w:pPr>
      <w:r w:rsidRPr="00A0636E">
        <w:rPr>
          <w:rFonts w:eastAsia="Calibri"/>
        </w:rPr>
        <w:tab/>
      </w:r>
      <w:r w:rsidRPr="00A0636E">
        <w:rPr>
          <w:rFonts w:eastAsia="Calibri"/>
        </w:rPr>
        <w:tab/>
        <w:t xml:space="preserve">Data, statistics and </w:t>
      </w:r>
      <w:r w:rsidR="008315D4" w:rsidRPr="00A0636E">
        <w:rPr>
          <w:rFonts w:eastAsia="Calibri"/>
        </w:rPr>
        <w:t>other information, if available</w:t>
      </w:r>
      <w:r w:rsidRPr="00A0636E">
        <w:rPr>
          <w:sz w:val="20"/>
        </w:rPr>
        <w:t xml:space="preserve"> </w:t>
      </w:r>
    </w:p>
    <w:p w:rsidR="00440728" w:rsidRPr="00A0636E" w:rsidRDefault="00B239D3" w:rsidP="006E3CB9">
      <w:pPr>
        <w:pStyle w:val="Default"/>
        <w:numPr>
          <w:ilvl w:val="0"/>
          <w:numId w:val="23"/>
        </w:numPr>
        <w:spacing w:after="120" w:line="240" w:lineRule="atLeast"/>
        <w:ind w:left="1134" w:right="1134" w:firstLine="0"/>
        <w:jc w:val="both"/>
        <w:rPr>
          <w:sz w:val="20"/>
          <w:szCs w:val="20"/>
        </w:rPr>
      </w:pPr>
      <w:r w:rsidRPr="00A0636E">
        <w:rPr>
          <w:sz w:val="20"/>
          <w:szCs w:val="20"/>
        </w:rPr>
        <w:t xml:space="preserve">Please indicate the proportion of the national budget allocated to the implementation of children’s rights and actual expenditure in this area </w:t>
      </w:r>
      <w:r w:rsidR="000F3E44">
        <w:rPr>
          <w:sz w:val="20"/>
          <w:szCs w:val="20"/>
        </w:rPr>
        <w:t>for</w:t>
      </w:r>
      <w:r w:rsidRPr="00A0636E">
        <w:rPr>
          <w:sz w:val="20"/>
          <w:szCs w:val="20"/>
        </w:rPr>
        <w:t xml:space="preserve"> </w:t>
      </w:r>
      <w:r w:rsidR="0068126E">
        <w:rPr>
          <w:sz w:val="20"/>
          <w:szCs w:val="20"/>
        </w:rPr>
        <w:t xml:space="preserve">2011, </w:t>
      </w:r>
      <w:r w:rsidRPr="00A0636E">
        <w:rPr>
          <w:sz w:val="20"/>
          <w:szCs w:val="20"/>
        </w:rPr>
        <w:t>2012 and 2013, at national, provincial and district levels</w:t>
      </w:r>
      <w:r w:rsidRPr="00A0636E">
        <w:t xml:space="preserve">. </w:t>
      </w:r>
      <w:r w:rsidR="00E93D3C" w:rsidRPr="00A0636E">
        <w:rPr>
          <w:sz w:val="20"/>
          <w:szCs w:val="20"/>
          <w:lang w:eastAsia="zh-CN"/>
        </w:rPr>
        <w:t xml:space="preserve">Please </w:t>
      </w:r>
      <w:r w:rsidRPr="00A0636E">
        <w:rPr>
          <w:sz w:val="20"/>
          <w:szCs w:val="20"/>
          <w:lang w:eastAsia="zh-CN"/>
        </w:rPr>
        <w:t xml:space="preserve">also </w:t>
      </w:r>
      <w:r w:rsidR="008315D4" w:rsidRPr="00A0636E">
        <w:rPr>
          <w:sz w:val="20"/>
          <w:szCs w:val="20"/>
        </w:rPr>
        <w:t>provide</w:t>
      </w:r>
      <w:r w:rsidR="00E93D3C" w:rsidRPr="00A0636E">
        <w:rPr>
          <w:sz w:val="20"/>
          <w:szCs w:val="20"/>
        </w:rPr>
        <w:t xml:space="preserve"> </w:t>
      </w:r>
      <w:r w:rsidR="00440728" w:rsidRPr="00A0636E">
        <w:rPr>
          <w:sz w:val="20"/>
          <w:szCs w:val="20"/>
        </w:rPr>
        <w:t xml:space="preserve">information on the allocated budget for education and health </w:t>
      </w:r>
      <w:r w:rsidR="00743FC4" w:rsidRPr="00A0636E">
        <w:rPr>
          <w:sz w:val="20"/>
          <w:szCs w:val="20"/>
        </w:rPr>
        <w:t xml:space="preserve">at national, </w:t>
      </w:r>
      <w:r w:rsidR="000365D8" w:rsidRPr="00A0636E">
        <w:rPr>
          <w:sz w:val="20"/>
          <w:szCs w:val="20"/>
        </w:rPr>
        <w:t>provincial</w:t>
      </w:r>
      <w:r w:rsidR="00743FC4" w:rsidRPr="00A0636E">
        <w:rPr>
          <w:sz w:val="20"/>
          <w:szCs w:val="20"/>
        </w:rPr>
        <w:t xml:space="preserve"> and district levels </w:t>
      </w:r>
      <w:r w:rsidR="001E6D48" w:rsidRPr="00A0636E">
        <w:rPr>
          <w:sz w:val="20"/>
          <w:szCs w:val="20"/>
        </w:rPr>
        <w:t>for the years 2011</w:t>
      </w:r>
      <w:r w:rsidR="00E62C48">
        <w:rPr>
          <w:sz w:val="20"/>
          <w:szCs w:val="20"/>
        </w:rPr>
        <w:t>–</w:t>
      </w:r>
      <w:r w:rsidR="00440728" w:rsidRPr="00A0636E">
        <w:rPr>
          <w:sz w:val="20"/>
          <w:szCs w:val="20"/>
        </w:rPr>
        <w:t>2013.</w:t>
      </w:r>
    </w:p>
    <w:p w:rsidR="00E93D3C" w:rsidRPr="00A0636E" w:rsidRDefault="00440728" w:rsidP="006E3CB9">
      <w:pPr>
        <w:pStyle w:val="Default"/>
        <w:numPr>
          <w:ilvl w:val="0"/>
          <w:numId w:val="23"/>
        </w:numPr>
        <w:spacing w:after="120" w:line="240" w:lineRule="atLeast"/>
        <w:ind w:left="1134" w:right="1134" w:firstLine="0"/>
        <w:jc w:val="both"/>
        <w:rPr>
          <w:sz w:val="20"/>
          <w:szCs w:val="20"/>
        </w:rPr>
      </w:pPr>
      <w:r w:rsidRPr="00A0636E">
        <w:rPr>
          <w:sz w:val="20"/>
          <w:szCs w:val="20"/>
        </w:rPr>
        <w:t xml:space="preserve">Please provide </w:t>
      </w:r>
      <w:r w:rsidR="00E93D3C" w:rsidRPr="00A0636E">
        <w:rPr>
          <w:sz w:val="20"/>
          <w:szCs w:val="20"/>
        </w:rPr>
        <w:t>updated statistical data</w:t>
      </w:r>
      <w:r w:rsidR="000F3E44">
        <w:rPr>
          <w:sz w:val="20"/>
          <w:szCs w:val="20"/>
        </w:rPr>
        <w:t>,</w:t>
      </w:r>
      <w:r w:rsidR="00E93D3C" w:rsidRPr="00A0636E">
        <w:rPr>
          <w:sz w:val="20"/>
          <w:szCs w:val="20"/>
        </w:rPr>
        <w:t xml:space="preserve"> disaggregated by age, sex, geographic location</w:t>
      </w:r>
      <w:r w:rsidR="009D2A89" w:rsidRPr="00A0636E">
        <w:rPr>
          <w:sz w:val="20"/>
          <w:szCs w:val="20"/>
        </w:rPr>
        <w:t>,</w:t>
      </w:r>
      <w:r w:rsidR="00E93D3C" w:rsidRPr="00A0636E">
        <w:rPr>
          <w:sz w:val="20"/>
          <w:szCs w:val="20"/>
        </w:rPr>
        <w:t xml:space="preserve"> ethnic origin and socioeconomic back</w:t>
      </w:r>
      <w:r w:rsidR="001E6D48" w:rsidRPr="00A0636E">
        <w:rPr>
          <w:sz w:val="20"/>
          <w:szCs w:val="20"/>
        </w:rPr>
        <w:t>ground</w:t>
      </w:r>
      <w:r w:rsidR="000F3E44">
        <w:rPr>
          <w:sz w:val="20"/>
          <w:szCs w:val="20"/>
        </w:rPr>
        <w:t>,</w:t>
      </w:r>
      <w:r w:rsidR="001E6D48" w:rsidRPr="00A0636E">
        <w:rPr>
          <w:sz w:val="20"/>
          <w:szCs w:val="20"/>
        </w:rPr>
        <w:t xml:space="preserve"> for the years 2011</w:t>
      </w:r>
      <w:r w:rsidR="00E62C48">
        <w:rPr>
          <w:sz w:val="20"/>
          <w:szCs w:val="20"/>
        </w:rPr>
        <w:t>–</w:t>
      </w:r>
      <w:r w:rsidRPr="00A0636E">
        <w:rPr>
          <w:sz w:val="20"/>
          <w:szCs w:val="20"/>
        </w:rPr>
        <w:t>2013</w:t>
      </w:r>
      <w:r w:rsidR="00E93D3C" w:rsidRPr="00A0636E">
        <w:rPr>
          <w:sz w:val="20"/>
          <w:szCs w:val="20"/>
        </w:rPr>
        <w:t xml:space="preserve"> on the number of </w:t>
      </w:r>
      <w:r w:rsidR="00E62C48">
        <w:rPr>
          <w:sz w:val="20"/>
          <w:szCs w:val="20"/>
        </w:rPr>
        <w:t>“</w:t>
      </w:r>
      <w:r w:rsidR="009D2A89" w:rsidRPr="00A0636E">
        <w:rPr>
          <w:sz w:val="20"/>
          <w:szCs w:val="20"/>
        </w:rPr>
        <w:t>b</w:t>
      </w:r>
      <w:r w:rsidR="00E93D3C" w:rsidRPr="00A0636E">
        <w:rPr>
          <w:sz w:val="20"/>
          <w:szCs w:val="20"/>
        </w:rPr>
        <w:t xml:space="preserve">abies </w:t>
      </w:r>
      <w:r w:rsidR="008315D4" w:rsidRPr="00A0636E">
        <w:rPr>
          <w:sz w:val="20"/>
          <w:szCs w:val="20"/>
        </w:rPr>
        <w:t>for hire</w:t>
      </w:r>
      <w:r w:rsidR="00E62C48">
        <w:rPr>
          <w:sz w:val="20"/>
          <w:szCs w:val="20"/>
        </w:rPr>
        <w:t>”</w:t>
      </w:r>
      <w:r w:rsidR="008315D4" w:rsidRPr="00A0636E">
        <w:rPr>
          <w:sz w:val="20"/>
          <w:szCs w:val="20"/>
        </w:rPr>
        <w:t xml:space="preserve">, rented by their parents for </w:t>
      </w:r>
      <w:r w:rsidR="00E62C48">
        <w:rPr>
          <w:sz w:val="20"/>
          <w:szCs w:val="20"/>
        </w:rPr>
        <w:t xml:space="preserve">begging </w:t>
      </w:r>
      <w:r w:rsidR="008315D4" w:rsidRPr="00A0636E">
        <w:rPr>
          <w:sz w:val="20"/>
          <w:szCs w:val="20"/>
        </w:rPr>
        <w:t>activities.</w:t>
      </w:r>
    </w:p>
    <w:p w:rsidR="00E93D3C" w:rsidRPr="00A0636E" w:rsidRDefault="008D7113" w:rsidP="006E3CB9">
      <w:pPr>
        <w:pStyle w:val="Default"/>
        <w:numPr>
          <w:ilvl w:val="0"/>
          <w:numId w:val="23"/>
        </w:numPr>
        <w:spacing w:after="120" w:line="240" w:lineRule="atLeast"/>
        <w:ind w:left="1134" w:right="1134" w:firstLine="0"/>
        <w:jc w:val="both"/>
        <w:rPr>
          <w:sz w:val="20"/>
          <w:szCs w:val="20"/>
        </w:rPr>
      </w:pPr>
      <w:r w:rsidRPr="00A0636E">
        <w:rPr>
          <w:sz w:val="20"/>
          <w:szCs w:val="20"/>
        </w:rPr>
        <w:t>Please provide information on the number of childre</w:t>
      </w:r>
      <w:r w:rsidR="001E6D48" w:rsidRPr="00A0636E">
        <w:rPr>
          <w:sz w:val="20"/>
          <w:szCs w:val="20"/>
        </w:rPr>
        <w:t xml:space="preserve">n adopted </w:t>
      </w:r>
      <w:r w:rsidR="00E62C48">
        <w:rPr>
          <w:sz w:val="20"/>
          <w:szCs w:val="20"/>
        </w:rPr>
        <w:t>from</w:t>
      </w:r>
      <w:r w:rsidR="001E6D48" w:rsidRPr="00A0636E">
        <w:rPr>
          <w:sz w:val="20"/>
          <w:szCs w:val="20"/>
        </w:rPr>
        <w:t xml:space="preserve"> 2011</w:t>
      </w:r>
      <w:r w:rsidR="00E62C48">
        <w:rPr>
          <w:sz w:val="20"/>
          <w:szCs w:val="20"/>
        </w:rPr>
        <w:t xml:space="preserve"> to </w:t>
      </w:r>
      <w:r w:rsidRPr="00A0636E">
        <w:rPr>
          <w:sz w:val="20"/>
          <w:szCs w:val="20"/>
        </w:rPr>
        <w:t xml:space="preserve">2013. </w:t>
      </w:r>
      <w:r w:rsidR="00E93D3C" w:rsidRPr="00A0636E">
        <w:rPr>
          <w:sz w:val="20"/>
          <w:szCs w:val="20"/>
        </w:rPr>
        <w:t xml:space="preserve">Please </w:t>
      </w:r>
      <w:r w:rsidRPr="00A0636E">
        <w:rPr>
          <w:sz w:val="20"/>
          <w:szCs w:val="20"/>
        </w:rPr>
        <w:t xml:space="preserve">also </w:t>
      </w:r>
      <w:r w:rsidR="00E93D3C" w:rsidRPr="00A0636E">
        <w:rPr>
          <w:sz w:val="20"/>
          <w:szCs w:val="20"/>
        </w:rPr>
        <w:t>provide data on the number of children separated from their families and cared</w:t>
      </w:r>
      <w:r w:rsidR="00E62C48">
        <w:rPr>
          <w:sz w:val="20"/>
          <w:szCs w:val="20"/>
        </w:rPr>
        <w:t xml:space="preserve"> for in</w:t>
      </w:r>
      <w:r w:rsidR="00E93D3C" w:rsidRPr="00A0636E">
        <w:rPr>
          <w:sz w:val="20"/>
          <w:szCs w:val="20"/>
        </w:rPr>
        <w:t xml:space="preserve"> </w:t>
      </w:r>
      <w:r w:rsidR="008315D4" w:rsidRPr="00A0636E">
        <w:rPr>
          <w:sz w:val="20"/>
          <w:szCs w:val="20"/>
        </w:rPr>
        <w:t>foster homes</w:t>
      </w:r>
      <w:r w:rsidR="00440728" w:rsidRPr="00A0636E">
        <w:rPr>
          <w:sz w:val="20"/>
          <w:szCs w:val="20"/>
        </w:rPr>
        <w:t xml:space="preserve"> during</w:t>
      </w:r>
      <w:r w:rsidR="00E93D3C" w:rsidRPr="00A0636E">
        <w:rPr>
          <w:sz w:val="20"/>
          <w:szCs w:val="20"/>
        </w:rPr>
        <w:t xml:space="preserve"> the years 20</w:t>
      </w:r>
      <w:r w:rsidR="001E6D48" w:rsidRPr="00A0636E">
        <w:rPr>
          <w:sz w:val="20"/>
          <w:szCs w:val="20"/>
        </w:rPr>
        <w:t>11</w:t>
      </w:r>
      <w:r w:rsidR="00E62C48">
        <w:rPr>
          <w:sz w:val="20"/>
          <w:szCs w:val="20"/>
        </w:rPr>
        <w:t>–</w:t>
      </w:r>
      <w:r w:rsidR="008315D4" w:rsidRPr="00A0636E">
        <w:rPr>
          <w:sz w:val="20"/>
          <w:szCs w:val="20"/>
        </w:rPr>
        <w:t>2013</w:t>
      </w:r>
      <w:r w:rsidR="00E93D3C" w:rsidRPr="00A0636E">
        <w:rPr>
          <w:sz w:val="20"/>
          <w:szCs w:val="20"/>
        </w:rPr>
        <w:t xml:space="preserve">. </w:t>
      </w:r>
      <w:r w:rsidR="00E62C48">
        <w:rPr>
          <w:sz w:val="20"/>
          <w:szCs w:val="20"/>
        </w:rPr>
        <w:t>P</w:t>
      </w:r>
      <w:r w:rsidR="00E93D3C" w:rsidRPr="00A0636E">
        <w:rPr>
          <w:sz w:val="20"/>
          <w:szCs w:val="20"/>
        </w:rPr>
        <w:t>lease</w:t>
      </w:r>
      <w:r w:rsidR="00E62C48">
        <w:rPr>
          <w:sz w:val="20"/>
          <w:szCs w:val="20"/>
        </w:rPr>
        <w:t xml:space="preserve"> also</w:t>
      </w:r>
      <w:r w:rsidR="00E93D3C" w:rsidRPr="00A0636E">
        <w:rPr>
          <w:sz w:val="20"/>
          <w:szCs w:val="20"/>
        </w:rPr>
        <w:t xml:space="preserve"> include information on: </w:t>
      </w:r>
    </w:p>
    <w:p w:rsidR="00E93D3C" w:rsidRPr="00A0636E" w:rsidRDefault="00E93D3C" w:rsidP="006E3CB9">
      <w:pPr>
        <w:pStyle w:val="SingleTxtG"/>
        <w:ind w:firstLine="567"/>
        <w:rPr>
          <w:lang w:val="en-US"/>
        </w:rPr>
      </w:pPr>
      <w:r w:rsidRPr="00A0636E">
        <w:rPr>
          <w:lang w:val="en-US"/>
        </w:rPr>
        <w:t>(a)</w:t>
      </w:r>
      <w:r w:rsidRPr="00A0636E">
        <w:rPr>
          <w:lang w:val="en-US"/>
        </w:rPr>
        <w:tab/>
      </w:r>
      <w:r w:rsidR="008D5065">
        <w:rPr>
          <w:lang w:val="en-US"/>
        </w:rPr>
        <w:t>Reasons</w:t>
      </w:r>
      <w:r w:rsidRPr="00A0636E">
        <w:rPr>
          <w:lang w:val="en-US"/>
        </w:rPr>
        <w:t xml:space="preserve"> for the separation; </w:t>
      </w:r>
    </w:p>
    <w:p w:rsidR="00E93D3C" w:rsidRPr="00A0636E" w:rsidRDefault="00E93D3C" w:rsidP="006E3CB9">
      <w:pPr>
        <w:pStyle w:val="SingleTxtG"/>
        <w:ind w:firstLine="567"/>
        <w:rPr>
          <w:lang w:val="en-US"/>
        </w:rPr>
      </w:pPr>
      <w:r w:rsidRPr="00A0636E">
        <w:rPr>
          <w:lang w:val="en-US"/>
        </w:rPr>
        <w:t>(b)</w:t>
      </w:r>
      <w:r w:rsidRPr="00A0636E">
        <w:rPr>
          <w:lang w:val="en-US"/>
        </w:rPr>
        <w:tab/>
        <w:t xml:space="preserve">Type of placements allocated; </w:t>
      </w:r>
    </w:p>
    <w:p w:rsidR="00E93D3C" w:rsidRPr="00A0636E" w:rsidRDefault="00E93D3C" w:rsidP="006E3CB9">
      <w:pPr>
        <w:pStyle w:val="SingleTxtG"/>
        <w:ind w:firstLine="567"/>
        <w:rPr>
          <w:lang w:val="en-US"/>
        </w:rPr>
      </w:pPr>
      <w:r w:rsidRPr="00A0636E">
        <w:rPr>
          <w:lang w:val="en-US"/>
        </w:rPr>
        <w:t>(c)</w:t>
      </w:r>
      <w:r w:rsidRPr="00A0636E">
        <w:rPr>
          <w:lang w:val="en-US"/>
        </w:rPr>
        <w:tab/>
        <w:t xml:space="preserve">Body/organization providing placements; and </w:t>
      </w:r>
    </w:p>
    <w:p w:rsidR="00E93D3C" w:rsidRPr="00A0636E" w:rsidRDefault="006E3CB9" w:rsidP="006E3CB9">
      <w:pPr>
        <w:pStyle w:val="SingleTxtG"/>
        <w:ind w:firstLine="567"/>
        <w:rPr>
          <w:lang w:val="en-US"/>
        </w:rPr>
      </w:pPr>
      <w:r>
        <w:rPr>
          <w:lang w:val="en-US"/>
        </w:rPr>
        <w:t>(d)</w:t>
      </w:r>
      <w:r w:rsidR="00E93D3C" w:rsidRPr="00A0636E">
        <w:rPr>
          <w:lang w:val="en-US"/>
        </w:rPr>
        <w:tab/>
        <w:t>Duration of placements and measures to reunite children with their parents.</w:t>
      </w:r>
    </w:p>
    <w:p w:rsidR="008315D4" w:rsidRPr="00A0636E" w:rsidRDefault="008315D4" w:rsidP="006E3CB9">
      <w:pPr>
        <w:pStyle w:val="Default"/>
        <w:numPr>
          <w:ilvl w:val="0"/>
          <w:numId w:val="23"/>
        </w:numPr>
        <w:spacing w:after="120" w:line="240" w:lineRule="atLeast"/>
        <w:ind w:left="1134" w:right="1134" w:firstLine="0"/>
        <w:jc w:val="both"/>
        <w:rPr>
          <w:sz w:val="20"/>
          <w:szCs w:val="20"/>
        </w:rPr>
      </w:pPr>
      <w:r w:rsidRPr="00A0636E">
        <w:rPr>
          <w:sz w:val="20"/>
          <w:szCs w:val="20"/>
        </w:rPr>
        <w:t>Please provide sta</w:t>
      </w:r>
      <w:r w:rsidR="001E6D48" w:rsidRPr="00A0636E">
        <w:rPr>
          <w:sz w:val="20"/>
          <w:szCs w:val="20"/>
        </w:rPr>
        <w:t>tistical data for the years 2011</w:t>
      </w:r>
      <w:r w:rsidR="00E62C48">
        <w:rPr>
          <w:sz w:val="20"/>
          <w:szCs w:val="20"/>
        </w:rPr>
        <w:t>–</w:t>
      </w:r>
      <w:r w:rsidRPr="00A0636E">
        <w:rPr>
          <w:sz w:val="20"/>
          <w:szCs w:val="20"/>
        </w:rPr>
        <w:t xml:space="preserve">2013 on the number of children with disabilities in </w:t>
      </w:r>
      <w:r w:rsidR="000C78E9">
        <w:rPr>
          <w:sz w:val="20"/>
          <w:szCs w:val="20"/>
        </w:rPr>
        <w:t>the State party</w:t>
      </w:r>
      <w:r w:rsidRPr="00A0636E">
        <w:rPr>
          <w:sz w:val="20"/>
          <w:szCs w:val="20"/>
        </w:rPr>
        <w:t>, indi</w:t>
      </w:r>
      <w:r w:rsidR="00440728" w:rsidRPr="00A0636E">
        <w:rPr>
          <w:sz w:val="20"/>
          <w:szCs w:val="20"/>
        </w:rPr>
        <w:t>cating how many of these</w:t>
      </w:r>
      <w:r w:rsidRPr="00A0636E">
        <w:rPr>
          <w:sz w:val="20"/>
          <w:szCs w:val="20"/>
        </w:rPr>
        <w:t xml:space="preserve"> </w:t>
      </w:r>
      <w:r w:rsidR="00E62C48">
        <w:rPr>
          <w:sz w:val="20"/>
          <w:szCs w:val="20"/>
        </w:rPr>
        <w:t xml:space="preserve">children </w:t>
      </w:r>
      <w:r w:rsidRPr="00A0636E">
        <w:rPr>
          <w:sz w:val="20"/>
          <w:szCs w:val="20"/>
        </w:rPr>
        <w:t>attended school</w:t>
      </w:r>
      <w:r w:rsidR="0068126E">
        <w:rPr>
          <w:sz w:val="20"/>
          <w:szCs w:val="20"/>
        </w:rPr>
        <w:t xml:space="preserve"> and what type of </w:t>
      </w:r>
      <w:r w:rsidR="009F48E7">
        <w:rPr>
          <w:sz w:val="20"/>
          <w:szCs w:val="20"/>
        </w:rPr>
        <w:t>school.</w:t>
      </w:r>
    </w:p>
    <w:p w:rsidR="00A0636E" w:rsidRDefault="00440728" w:rsidP="006E3CB9">
      <w:pPr>
        <w:pStyle w:val="Default"/>
        <w:numPr>
          <w:ilvl w:val="0"/>
          <w:numId w:val="23"/>
        </w:numPr>
        <w:spacing w:after="120" w:line="240" w:lineRule="atLeast"/>
        <w:ind w:left="1134" w:right="1134" w:firstLine="0"/>
        <w:jc w:val="both"/>
        <w:rPr>
          <w:sz w:val="20"/>
          <w:szCs w:val="20"/>
        </w:rPr>
      </w:pPr>
      <w:r w:rsidRPr="00A0636E">
        <w:rPr>
          <w:sz w:val="20"/>
          <w:szCs w:val="20"/>
        </w:rPr>
        <w:t>Please provide data on exclusive breast</w:t>
      </w:r>
      <w:r w:rsidR="001E6D48" w:rsidRPr="00A0636E">
        <w:rPr>
          <w:sz w:val="20"/>
          <w:szCs w:val="20"/>
        </w:rPr>
        <w:t>feeding rates for the years 2011</w:t>
      </w:r>
      <w:r w:rsidR="00E62C48">
        <w:rPr>
          <w:sz w:val="20"/>
          <w:szCs w:val="20"/>
        </w:rPr>
        <w:t>–</w:t>
      </w:r>
      <w:r w:rsidRPr="00A0636E">
        <w:rPr>
          <w:sz w:val="20"/>
          <w:szCs w:val="20"/>
        </w:rPr>
        <w:t>2013</w:t>
      </w:r>
      <w:r w:rsidR="00E62C48">
        <w:rPr>
          <w:sz w:val="20"/>
          <w:szCs w:val="20"/>
        </w:rPr>
        <w:t>,</w:t>
      </w:r>
      <w:r w:rsidRPr="00A0636E">
        <w:rPr>
          <w:sz w:val="20"/>
          <w:szCs w:val="20"/>
        </w:rPr>
        <w:t xml:space="preserve"> </w:t>
      </w:r>
      <w:r w:rsidR="0068126E">
        <w:rPr>
          <w:sz w:val="20"/>
          <w:szCs w:val="20"/>
        </w:rPr>
        <w:t>d</w:t>
      </w:r>
      <w:r w:rsidR="008D5065" w:rsidRPr="00A0636E">
        <w:rPr>
          <w:sz w:val="20"/>
          <w:szCs w:val="20"/>
        </w:rPr>
        <w:t>isaggregated</w:t>
      </w:r>
      <w:r w:rsidRPr="00A0636E">
        <w:rPr>
          <w:sz w:val="20"/>
          <w:szCs w:val="20"/>
        </w:rPr>
        <w:t xml:space="preserve"> by age, geographic location, ethnic origin and socioeconomic background of the mother</w:t>
      </w:r>
      <w:r w:rsidR="00A0636E">
        <w:rPr>
          <w:sz w:val="20"/>
          <w:szCs w:val="20"/>
        </w:rPr>
        <w:t>.</w:t>
      </w:r>
    </w:p>
    <w:p w:rsidR="00440728" w:rsidRPr="00A0636E" w:rsidRDefault="00440728" w:rsidP="006E3CB9">
      <w:pPr>
        <w:pStyle w:val="Default"/>
        <w:numPr>
          <w:ilvl w:val="0"/>
          <w:numId w:val="23"/>
        </w:numPr>
        <w:spacing w:after="120" w:line="240" w:lineRule="atLeast"/>
        <w:ind w:left="1134" w:right="1134" w:firstLine="0"/>
        <w:jc w:val="both"/>
        <w:rPr>
          <w:sz w:val="20"/>
          <w:szCs w:val="20"/>
        </w:rPr>
      </w:pPr>
      <w:r w:rsidRPr="00A0636E">
        <w:rPr>
          <w:sz w:val="20"/>
          <w:szCs w:val="20"/>
        </w:rPr>
        <w:t xml:space="preserve"> Please provide statistical data on the number of children with HIV/AIDS</w:t>
      </w:r>
      <w:r w:rsidR="001E6D48" w:rsidRPr="00A0636E">
        <w:rPr>
          <w:sz w:val="20"/>
          <w:szCs w:val="20"/>
        </w:rPr>
        <w:t xml:space="preserve"> in </w:t>
      </w:r>
      <w:r w:rsidR="000C78E9">
        <w:rPr>
          <w:sz w:val="20"/>
          <w:szCs w:val="20"/>
        </w:rPr>
        <w:t>the State party,</w:t>
      </w:r>
      <w:r w:rsidR="001E6D48" w:rsidRPr="00A0636E">
        <w:rPr>
          <w:sz w:val="20"/>
          <w:szCs w:val="20"/>
        </w:rPr>
        <w:t xml:space="preserve"> for the years 2011</w:t>
      </w:r>
      <w:r w:rsidR="00E62C48">
        <w:rPr>
          <w:sz w:val="20"/>
          <w:szCs w:val="20"/>
        </w:rPr>
        <w:t>–</w:t>
      </w:r>
      <w:r w:rsidRPr="00A0636E">
        <w:rPr>
          <w:sz w:val="20"/>
          <w:szCs w:val="20"/>
        </w:rPr>
        <w:t xml:space="preserve">2013, indicating how many </w:t>
      </w:r>
      <w:r w:rsidR="00E62C48">
        <w:rPr>
          <w:sz w:val="20"/>
          <w:szCs w:val="20"/>
        </w:rPr>
        <w:t xml:space="preserve">have </w:t>
      </w:r>
      <w:r w:rsidRPr="00A0636E">
        <w:rPr>
          <w:sz w:val="20"/>
          <w:szCs w:val="20"/>
        </w:rPr>
        <w:t>received appropriate health</w:t>
      </w:r>
      <w:r w:rsidR="00E62C48">
        <w:rPr>
          <w:sz w:val="20"/>
          <w:szCs w:val="20"/>
        </w:rPr>
        <w:t xml:space="preserve"> </w:t>
      </w:r>
      <w:r w:rsidRPr="00A0636E">
        <w:rPr>
          <w:sz w:val="20"/>
          <w:szCs w:val="20"/>
        </w:rPr>
        <w:t xml:space="preserve">care and information. </w:t>
      </w:r>
    </w:p>
    <w:p w:rsidR="008D7113" w:rsidRPr="00A0636E" w:rsidRDefault="008D7113" w:rsidP="006E3CB9">
      <w:pPr>
        <w:pStyle w:val="Default"/>
        <w:numPr>
          <w:ilvl w:val="0"/>
          <w:numId w:val="23"/>
        </w:numPr>
        <w:spacing w:after="120" w:line="240" w:lineRule="atLeast"/>
        <w:ind w:left="1134" w:right="1134" w:firstLine="0"/>
        <w:jc w:val="both"/>
        <w:rPr>
          <w:sz w:val="20"/>
          <w:szCs w:val="20"/>
        </w:rPr>
      </w:pPr>
      <w:r w:rsidRPr="00A0636E">
        <w:rPr>
          <w:sz w:val="20"/>
          <w:szCs w:val="20"/>
        </w:rPr>
        <w:t>Please provide statistical data</w:t>
      </w:r>
      <w:r w:rsidR="00E62C48">
        <w:rPr>
          <w:sz w:val="20"/>
          <w:szCs w:val="20"/>
        </w:rPr>
        <w:t>,</w:t>
      </w:r>
      <w:r w:rsidRPr="00A0636E">
        <w:rPr>
          <w:sz w:val="20"/>
          <w:szCs w:val="20"/>
        </w:rPr>
        <w:t xml:space="preserve"> disaggregated by age, sex, </w:t>
      </w:r>
      <w:r w:rsidR="00E6014A" w:rsidRPr="00A0636E">
        <w:rPr>
          <w:sz w:val="20"/>
          <w:szCs w:val="20"/>
        </w:rPr>
        <w:t xml:space="preserve">religion, </w:t>
      </w:r>
      <w:r w:rsidRPr="00A0636E">
        <w:rPr>
          <w:sz w:val="20"/>
          <w:szCs w:val="20"/>
        </w:rPr>
        <w:t>geographic location, ethnic origin and socioeconomic background</w:t>
      </w:r>
      <w:r w:rsidR="00E62C48">
        <w:rPr>
          <w:sz w:val="20"/>
          <w:szCs w:val="20"/>
        </w:rPr>
        <w:t>,</w:t>
      </w:r>
      <w:r w:rsidR="001E6D48" w:rsidRPr="00A0636E">
        <w:rPr>
          <w:sz w:val="20"/>
          <w:szCs w:val="20"/>
        </w:rPr>
        <w:t xml:space="preserve"> for the years 2011</w:t>
      </w:r>
      <w:r w:rsidR="00E62C48">
        <w:rPr>
          <w:sz w:val="20"/>
          <w:szCs w:val="20"/>
        </w:rPr>
        <w:t>–</w:t>
      </w:r>
      <w:r w:rsidRPr="00A0636E">
        <w:rPr>
          <w:sz w:val="20"/>
          <w:szCs w:val="20"/>
        </w:rPr>
        <w:t>2013 on school dropout and repeat rates at</w:t>
      </w:r>
      <w:r w:rsidR="00440728" w:rsidRPr="00A0636E">
        <w:rPr>
          <w:sz w:val="20"/>
          <w:szCs w:val="20"/>
        </w:rPr>
        <w:t xml:space="preserve"> </w:t>
      </w:r>
      <w:r w:rsidR="00E62C48">
        <w:rPr>
          <w:sz w:val="20"/>
          <w:szCs w:val="20"/>
        </w:rPr>
        <w:t xml:space="preserve">the </w:t>
      </w:r>
      <w:r w:rsidR="00440728" w:rsidRPr="00A0636E">
        <w:rPr>
          <w:sz w:val="20"/>
          <w:szCs w:val="20"/>
        </w:rPr>
        <w:t>primary and secondary</w:t>
      </w:r>
      <w:r w:rsidRPr="00A0636E">
        <w:rPr>
          <w:sz w:val="20"/>
          <w:szCs w:val="20"/>
        </w:rPr>
        <w:t xml:space="preserve"> levels.</w:t>
      </w:r>
    </w:p>
    <w:p w:rsidR="00440728" w:rsidRPr="00A0636E" w:rsidRDefault="00440728" w:rsidP="006E3CB9">
      <w:pPr>
        <w:pStyle w:val="Default"/>
        <w:numPr>
          <w:ilvl w:val="0"/>
          <w:numId w:val="23"/>
        </w:numPr>
        <w:spacing w:after="120" w:line="240" w:lineRule="atLeast"/>
        <w:ind w:left="1134" w:right="1134" w:firstLine="0"/>
        <w:jc w:val="both"/>
        <w:rPr>
          <w:sz w:val="20"/>
          <w:szCs w:val="20"/>
        </w:rPr>
      </w:pPr>
      <w:r w:rsidRPr="00A0636E">
        <w:rPr>
          <w:sz w:val="20"/>
          <w:szCs w:val="20"/>
        </w:rPr>
        <w:t>Please provide updated statistical data</w:t>
      </w:r>
      <w:r w:rsidR="00E62C48">
        <w:rPr>
          <w:sz w:val="20"/>
          <w:szCs w:val="20"/>
        </w:rPr>
        <w:t>,</w:t>
      </w:r>
      <w:r w:rsidRPr="00A0636E">
        <w:rPr>
          <w:sz w:val="20"/>
          <w:szCs w:val="20"/>
        </w:rPr>
        <w:t xml:space="preserve"> disaggregated by age, sex, geographic location, ethnic origin and socioeconomic background</w:t>
      </w:r>
      <w:r w:rsidR="00E62C48">
        <w:rPr>
          <w:sz w:val="20"/>
          <w:szCs w:val="20"/>
        </w:rPr>
        <w:t>,</w:t>
      </w:r>
      <w:r w:rsidR="001E6D48" w:rsidRPr="00A0636E">
        <w:rPr>
          <w:sz w:val="20"/>
          <w:szCs w:val="20"/>
        </w:rPr>
        <w:t xml:space="preserve"> for the years 2011</w:t>
      </w:r>
      <w:r w:rsidR="00E62C48">
        <w:rPr>
          <w:sz w:val="20"/>
          <w:szCs w:val="20"/>
        </w:rPr>
        <w:t>–</w:t>
      </w:r>
      <w:r w:rsidRPr="00A0636E">
        <w:rPr>
          <w:sz w:val="20"/>
          <w:szCs w:val="20"/>
        </w:rPr>
        <w:t>2013 on the number of children engaged in labour. Please specify how many of these have dropped out of school, and when.</w:t>
      </w:r>
    </w:p>
    <w:p w:rsidR="00E93D3C" w:rsidRPr="00A0636E" w:rsidRDefault="00E93D3C" w:rsidP="00636970">
      <w:pPr>
        <w:pStyle w:val="Default"/>
        <w:numPr>
          <w:ilvl w:val="0"/>
          <w:numId w:val="23"/>
        </w:numPr>
        <w:spacing w:after="120" w:line="240" w:lineRule="atLeast"/>
        <w:ind w:left="1134" w:right="1134" w:firstLine="0"/>
        <w:jc w:val="both"/>
        <w:rPr>
          <w:sz w:val="20"/>
          <w:szCs w:val="20"/>
        </w:rPr>
      </w:pPr>
      <w:r w:rsidRPr="00A0636E">
        <w:rPr>
          <w:sz w:val="20"/>
          <w:szCs w:val="20"/>
        </w:rPr>
        <w:t xml:space="preserve">Please provide the Committee with an update </w:t>
      </w:r>
      <w:r w:rsidR="00636970">
        <w:rPr>
          <w:sz w:val="20"/>
          <w:szCs w:val="20"/>
        </w:rPr>
        <w:t>on</w:t>
      </w:r>
      <w:r w:rsidR="00636970" w:rsidRPr="00A0636E">
        <w:rPr>
          <w:sz w:val="20"/>
          <w:szCs w:val="20"/>
        </w:rPr>
        <w:t xml:space="preserve"> </w:t>
      </w:r>
      <w:r w:rsidRPr="00A0636E">
        <w:rPr>
          <w:sz w:val="20"/>
          <w:szCs w:val="20"/>
        </w:rPr>
        <w:t>any data in the report which may have been outdated by more recent data collected or other new developments.</w:t>
      </w:r>
    </w:p>
    <w:p w:rsidR="00E93D3C" w:rsidRPr="00A0636E" w:rsidRDefault="008315D4" w:rsidP="006E3CB9">
      <w:pPr>
        <w:pStyle w:val="Default"/>
        <w:numPr>
          <w:ilvl w:val="0"/>
          <w:numId w:val="23"/>
        </w:numPr>
        <w:spacing w:after="120" w:line="240" w:lineRule="atLeast"/>
        <w:ind w:left="1134" w:right="1134" w:firstLine="0"/>
        <w:jc w:val="both"/>
        <w:rPr>
          <w:sz w:val="20"/>
          <w:szCs w:val="20"/>
        </w:rPr>
      </w:pPr>
      <w:r w:rsidRPr="00A0636E">
        <w:rPr>
          <w:sz w:val="20"/>
          <w:szCs w:val="20"/>
        </w:rPr>
        <w:t xml:space="preserve">In addition, </w:t>
      </w:r>
      <w:r w:rsidR="00E665B9">
        <w:rPr>
          <w:sz w:val="20"/>
          <w:szCs w:val="20"/>
        </w:rPr>
        <w:t>the State party</w:t>
      </w:r>
      <w:r w:rsidR="00E93D3C" w:rsidRPr="00A0636E">
        <w:rPr>
          <w:sz w:val="20"/>
          <w:szCs w:val="20"/>
        </w:rPr>
        <w:t xml:space="preserve"> may list areas affecting children that it considers to be of priority with regard to the implementation of the Convention.</w:t>
      </w:r>
    </w:p>
    <w:p w:rsidR="00EA2B2D" w:rsidRPr="00E93D3C" w:rsidRDefault="00E93D3C" w:rsidP="00E93D3C">
      <w:pPr>
        <w:pStyle w:val="SingleTxtG"/>
        <w:spacing w:before="240" w:after="0"/>
        <w:jc w:val="center"/>
        <w:rPr>
          <w:u w:val="single"/>
        </w:rPr>
      </w:pPr>
      <w:r>
        <w:rPr>
          <w:u w:val="single"/>
        </w:rPr>
        <w:tab/>
      </w:r>
      <w:r>
        <w:rPr>
          <w:u w:val="single"/>
        </w:rPr>
        <w:tab/>
      </w:r>
      <w:r>
        <w:rPr>
          <w:u w:val="single"/>
        </w:rPr>
        <w:tab/>
      </w:r>
    </w:p>
    <w:sectPr w:rsidR="00EA2B2D" w:rsidRPr="00E93D3C" w:rsidSect="00185C3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6331" w:rsidRDefault="000E6331"/>
  </w:endnote>
  <w:endnote w:type="continuationSeparator" w:id="0">
    <w:p w:rsidR="000E6331" w:rsidRDefault="000E6331"/>
  </w:endnote>
  <w:endnote w:type="continuationNotice" w:id="1">
    <w:p w:rsidR="000E6331" w:rsidRDefault="000E633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mnesty Trade Gothic">
    <w:altName w:val="Corbel"/>
    <w:charset w:val="00"/>
    <w:family w:val="swiss"/>
    <w:pitch w:val="variable"/>
    <w:sig w:usb0="00000001" w:usb1="5000204A" w:usb2="00000000" w:usb3="00000000" w:csb0="0000009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654" w:rsidRPr="00185C38" w:rsidRDefault="00454654" w:rsidP="00185C38">
    <w:pPr>
      <w:pStyle w:val="Footer"/>
      <w:tabs>
        <w:tab w:val="right" w:pos="9638"/>
      </w:tabs>
    </w:pPr>
    <w:r w:rsidRPr="00185C38">
      <w:rPr>
        <w:b/>
        <w:sz w:val="18"/>
      </w:rPr>
      <w:fldChar w:fldCharType="begin"/>
    </w:r>
    <w:r w:rsidRPr="00185C38">
      <w:rPr>
        <w:b/>
        <w:sz w:val="18"/>
      </w:rPr>
      <w:instrText xml:space="preserve"> PAGE  \* MERGEFORMAT </w:instrText>
    </w:r>
    <w:r w:rsidRPr="00185C38">
      <w:rPr>
        <w:b/>
        <w:sz w:val="18"/>
      </w:rPr>
      <w:fldChar w:fldCharType="separate"/>
    </w:r>
    <w:r w:rsidR="00493AF7">
      <w:rPr>
        <w:b/>
        <w:noProof/>
        <w:sz w:val="18"/>
      </w:rPr>
      <w:t>4</w:t>
    </w:r>
    <w:r w:rsidRPr="00185C38">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654" w:rsidRPr="00185C38" w:rsidRDefault="00454654" w:rsidP="00185C38">
    <w:pPr>
      <w:pStyle w:val="Footer"/>
      <w:tabs>
        <w:tab w:val="right" w:pos="9638"/>
      </w:tabs>
      <w:rPr>
        <w:b/>
        <w:sz w:val="18"/>
      </w:rPr>
    </w:pPr>
    <w:r>
      <w:tab/>
    </w:r>
    <w:r w:rsidRPr="00185C38">
      <w:rPr>
        <w:b/>
        <w:sz w:val="18"/>
      </w:rPr>
      <w:fldChar w:fldCharType="begin"/>
    </w:r>
    <w:r w:rsidRPr="00185C38">
      <w:rPr>
        <w:b/>
        <w:sz w:val="18"/>
      </w:rPr>
      <w:instrText xml:space="preserve"> PAGE  \* MERGEFORMAT </w:instrText>
    </w:r>
    <w:r w:rsidRPr="00185C38">
      <w:rPr>
        <w:b/>
        <w:sz w:val="18"/>
      </w:rPr>
      <w:fldChar w:fldCharType="separate"/>
    </w:r>
    <w:r w:rsidR="00493AF7">
      <w:rPr>
        <w:b/>
        <w:noProof/>
        <w:sz w:val="18"/>
      </w:rPr>
      <w:t>3</w:t>
    </w:r>
    <w:r w:rsidRPr="00185C3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654" w:rsidRPr="00DF1F60" w:rsidRDefault="00454654">
    <w:pPr>
      <w:rPr>
        <w:sz w:val="18"/>
        <w:szCs w:val="18"/>
      </w:rPr>
    </w:pPr>
    <w:r w:rsidRPr="00DF1F60">
      <w:rPr>
        <w:noProof/>
        <w:sz w:val="18"/>
        <w:szCs w:val="18"/>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Pr="00DF1F60">
      <w:rPr>
        <w:sz w:val="18"/>
        <w:szCs w:val="18"/>
      </w:rPr>
      <w:t>GE.</w:t>
    </w:r>
    <w:r>
      <w:rPr>
        <w:sz w:val="18"/>
        <w:szCs w:val="18"/>
      </w:rPr>
      <w:t>13-</w:t>
    </w:r>
    <w:r w:rsidR="00493AF7">
      <w:rPr>
        <w:sz w:val="18"/>
        <w:szCs w:val="18"/>
      </w:rPr>
      <w:t>49118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6331" w:rsidRPr="000B175B" w:rsidRDefault="000E6331" w:rsidP="000B175B">
      <w:pPr>
        <w:tabs>
          <w:tab w:val="right" w:pos="2155"/>
        </w:tabs>
        <w:spacing w:after="80"/>
        <w:ind w:left="680"/>
        <w:rPr>
          <w:u w:val="single"/>
        </w:rPr>
      </w:pPr>
      <w:r>
        <w:rPr>
          <w:u w:val="single"/>
        </w:rPr>
        <w:tab/>
      </w:r>
    </w:p>
  </w:footnote>
  <w:footnote w:type="continuationSeparator" w:id="0">
    <w:p w:rsidR="000E6331" w:rsidRPr="00FC68B7" w:rsidRDefault="000E6331" w:rsidP="00FC68B7">
      <w:pPr>
        <w:tabs>
          <w:tab w:val="left" w:pos="2155"/>
        </w:tabs>
        <w:spacing w:after="80"/>
        <w:ind w:left="680"/>
        <w:rPr>
          <w:u w:val="single"/>
        </w:rPr>
      </w:pPr>
      <w:r>
        <w:rPr>
          <w:u w:val="single"/>
        </w:rPr>
        <w:tab/>
      </w:r>
    </w:p>
  </w:footnote>
  <w:footnote w:type="continuationNotice" w:id="1">
    <w:p w:rsidR="000E6331" w:rsidRDefault="000E633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654" w:rsidRDefault="00454654">
    <w:pPr>
      <w:pStyle w:val="Header"/>
    </w:pPr>
    <w:r>
      <w:t>CRC/C/IDN/Q/3-4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654" w:rsidRPr="00185C38" w:rsidRDefault="00454654" w:rsidP="00185C38">
    <w:pPr>
      <w:pStyle w:val="Header"/>
      <w:jc w:val="right"/>
    </w:pPr>
    <w:r>
      <w:t>CRC/C/IDN/Q/3-4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0000005"/>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2">
    <w:nsid w:val="023D07DB"/>
    <w:multiLevelType w:val="hybridMultilevel"/>
    <w:tmpl w:val="15A4B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5E379B8"/>
    <w:multiLevelType w:val="hybridMultilevel"/>
    <w:tmpl w:val="1142517C"/>
    <w:lvl w:ilvl="0" w:tplc="5A1EB94E">
      <w:start w:val="1"/>
      <w:numFmt w:val="lowerLetter"/>
      <w:lvlText w:val="(%1)"/>
      <w:lvlJc w:val="left"/>
      <w:pPr>
        <w:ind w:left="1854" w:hanging="360"/>
      </w:pPr>
      <w:rPr>
        <w:rFonts w:ascii="Times New Roman" w:eastAsia="SimSu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07766142"/>
    <w:multiLevelType w:val="hybridMultilevel"/>
    <w:tmpl w:val="28C8D7E8"/>
    <w:lvl w:ilvl="0" w:tplc="7B061C14">
      <w:start w:val="1"/>
      <w:numFmt w:val="lowerRoman"/>
      <w:lvlText w:val="(%1)"/>
      <w:lvlJc w:val="left"/>
      <w:pPr>
        <w:ind w:left="2061" w:hanging="360"/>
      </w:pPr>
      <w:rPr>
        <w:rFonts w:ascii="Times New Roman" w:eastAsia="SimSun" w:hAnsi="Times New Roman" w:cs="Times New Roman"/>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6">
    <w:nsid w:val="13D75046"/>
    <w:multiLevelType w:val="hybridMultilevel"/>
    <w:tmpl w:val="FBDE08B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1ADD3E59"/>
    <w:multiLevelType w:val="hybridMultilevel"/>
    <w:tmpl w:val="21DEAB12"/>
    <w:lvl w:ilvl="0" w:tplc="08090017">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8">
    <w:nsid w:val="1C760B7E"/>
    <w:multiLevelType w:val="hybridMultilevel"/>
    <w:tmpl w:val="3E629D80"/>
    <w:lvl w:ilvl="0" w:tplc="A2DA1F6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25304C76"/>
    <w:multiLevelType w:val="hybridMultilevel"/>
    <w:tmpl w:val="0F1C04C4"/>
    <w:lvl w:ilvl="0" w:tplc="3E082404">
      <w:start w:val="1"/>
      <w:numFmt w:val="decimal"/>
      <w:lvlText w:val="%1."/>
      <w:lvlJc w:val="left"/>
      <w:pPr>
        <w:ind w:left="720" w:hanging="360"/>
      </w:pPr>
      <w:rPr>
        <w:rFonts w:ascii="Times New Roman" w:eastAsia="Calibri" w:hAnsi="Times New Roman" w:cs="Times New Roman"/>
      </w:rPr>
    </w:lvl>
    <w:lvl w:ilvl="1" w:tplc="100C0019">
      <w:start w:val="1"/>
      <w:numFmt w:val="lowerLetter"/>
      <w:lvlText w:val="%2."/>
      <w:lvlJc w:val="left"/>
      <w:pPr>
        <w:ind w:left="1440" w:hanging="360"/>
      </w:pPr>
    </w:lvl>
    <w:lvl w:ilvl="2" w:tplc="100C001B">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nsid w:val="2C823345"/>
    <w:multiLevelType w:val="hybridMultilevel"/>
    <w:tmpl w:val="D3841AB0"/>
    <w:lvl w:ilvl="0" w:tplc="CDBA06A8">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nsid w:val="2EB649CA"/>
    <w:multiLevelType w:val="hybridMultilevel"/>
    <w:tmpl w:val="A20C2FB8"/>
    <w:lvl w:ilvl="0" w:tplc="8A8A7074">
      <w:start w:val="4"/>
      <w:numFmt w:val="decimal"/>
      <w:lvlText w:val="%1."/>
      <w:lvlJc w:val="left"/>
      <w:pPr>
        <w:ind w:left="2898" w:hanging="360"/>
      </w:pPr>
      <w:rPr>
        <w:rFonts w:hint="default"/>
      </w:rPr>
    </w:lvl>
    <w:lvl w:ilvl="1" w:tplc="04090019" w:tentative="1">
      <w:start w:val="1"/>
      <w:numFmt w:val="lowerLetter"/>
      <w:lvlText w:val="%2."/>
      <w:lvlJc w:val="left"/>
      <w:pPr>
        <w:ind w:left="3618" w:hanging="360"/>
      </w:pPr>
    </w:lvl>
    <w:lvl w:ilvl="2" w:tplc="0409001B" w:tentative="1">
      <w:start w:val="1"/>
      <w:numFmt w:val="lowerRoman"/>
      <w:lvlText w:val="%3."/>
      <w:lvlJc w:val="right"/>
      <w:pPr>
        <w:ind w:left="4338" w:hanging="180"/>
      </w:pPr>
    </w:lvl>
    <w:lvl w:ilvl="3" w:tplc="0409000F" w:tentative="1">
      <w:start w:val="1"/>
      <w:numFmt w:val="decimal"/>
      <w:lvlText w:val="%4."/>
      <w:lvlJc w:val="left"/>
      <w:pPr>
        <w:ind w:left="5058" w:hanging="360"/>
      </w:pPr>
    </w:lvl>
    <w:lvl w:ilvl="4" w:tplc="04090019" w:tentative="1">
      <w:start w:val="1"/>
      <w:numFmt w:val="lowerLetter"/>
      <w:lvlText w:val="%5."/>
      <w:lvlJc w:val="left"/>
      <w:pPr>
        <w:ind w:left="5778" w:hanging="360"/>
      </w:pPr>
    </w:lvl>
    <w:lvl w:ilvl="5" w:tplc="0409001B" w:tentative="1">
      <w:start w:val="1"/>
      <w:numFmt w:val="lowerRoman"/>
      <w:lvlText w:val="%6."/>
      <w:lvlJc w:val="right"/>
      <w:pPr>
        <w:ind w:left="6498" w:hanging="180"/>
      </w:pPr>
    </w:lvl>
    <w:lvl w:ilvl="6" w:tplc="0409000F" w:tentative="1">
      <w:start w:val="1"/>
      <w:numFmt w:val="decimal"/>
      <w:lvlText w:val="%7."/>
      <w:lvlJc w:val="left"/>
      <w:pPr>
        <w:ind w:left="7218" w:hanging="360"/>
      </w:pPr>
    </w:lvl>
    <w:lvl w:ilvl="7" w:tplc="04090019" w:tentative="1">
      <w:start w:val="1"/>
      <w:numFmt w:val="lowerLetter"/>
      <w:lvlText w:val="%8."/>
      <w:lvlJc w:val="left"/>
      <w:pPr>
        <w:ind w:left="7938" w:hanging="360"/>
      </w:pPr>
    </w:lvl>
    <w:lvl w:ilvl="8" w:tplc="0409001B" w:tentative="1">
      <w:start w:val="1"/>
      <w:numFmt w:val="lowerRoman"/>
      <w:lvlText w:val="%9."/>
      <w:lvlJc w:val="right"/>
      <w:pPr>
        <w:ind w:left="8658" w:hanging="180"/>
      </w:pPr>
    </w:lvl>
  </w:abstractNum>
  <w:abstractNum w:abstractNumId="12">
    <w:nsid w:val="2F2B3B03"/>
    <w:multiLevelType w:val="hybridMultilevel"/>
    <w:tmpl w:val="B0C86CF4"/>
    <w:lvl w:ilvl="0" w:tplc="3D4AB69A">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3">
    <w:nsid w:val="33FB692E"/>
    <w:multiLevelType w:val="hybridMultilevel"/>
    <w:tmpl w:val="3542860C"/>
    <w:lvl w:ilvl="0" w:tplc="857A3978">
      <w:start w:val="1"/>
      <w:numFmt w:val="decimal"/>
      <w:lvlText w:val="%1."/>
      <w:lvlJc w:val="left"/>
      <w:pPr>
        <w:ind w:left="1562" w:hanging="360"/>
      </w:pPr>
      <w:rPr>
        <w:rFonts w:hint="default"/>
      </w:rPr>
    </w:lvl>
    <w:lvl w:ilvl="1" w:tplc="08090019" w:tentative="1">
      <w:start w:val="1"/>
      <w:numFmt w:val="lowerLetter"/>
      <w:lvlText w:val="%2."/>
      <w:lvlJc w:val="left"/>
      <w:pPr>
        <w:ind w:left="2282" w:hanging="360"/>
      </w:pPr>
    </w:lvl>
    <w:lvl w:ilvl="2" w:tplc="0809001B" w:tentative="1">
      <w:start w:val="1"/>
      <w:numFmt w:val="lowerRoman"/>
      <w:lvlText w:val="%3."/>
      <w:lvlJc w:val="right"/>
      <w:pPr>
        <w:ind w:left="3002" w:hanging="180"/>
      </w:pPr>
    </w:lvl>
    <w:lvl w:ilvl="3" w:tplc="0809000F" w:tentative="1">
      <w:start w:val="1"/>
      <w:numFmt w:val="decimal"/>
      <w:lvlText w:val="%4."/>
      <w:lvlJc w:val="left"/>
      <w:pPr>
        <w:ind w:left="3722" w:hanging="360"/>
      </w:pPr>
    </w:lvl>
    <w:lvl w:ilvl="4" w:tplc="08090019" w:tentative="1">
      <w:start w:val="1"/>
      <w:numFmt w:val="lowerLetter"/>
      <w:lvlText w:val="%5."/>
      <w:lvlJc w:val="left"/>
      <w:pPr>
        <w:ind w:left="4442" w:hanging="360"/>
      </w:pPr>
    </w:lvl>
    <w:lvl w:ilvl="5" w:tplc="0809001B" w:tentative="1">
      <w:start w:val="1"/>
      <w:numFmt w:val="lowerRoman"/>
      <w:lvlText w:val="%6."/>
      <w:lvlJc w:val="right"/>
      <w:pPr>
        <w:ind w:left="5162" w:hanging="180"/>
      </w:pPr>
    </w:lvl>
    <w:lvl w:ilvl="6" w:tplc="0809000F" w:tentative="1">
      <w:start w:val="1"/>
      <w:numFmt w:val="decimal"/>
      <w:lvlText w:val="%7."/>
      <w:lvlJc w:val="left"/>
      <w:pPr>
        <w:ind w:left="5882" w:hanging="360"/>
      </w:pPr>
    </w:lvl>
    <w:lvl w:ilvl="7" w:tplc="08090019" w:tentative="1">
      <w:start w:val="1"/>
      <w:numFmt w:val="lowerLetter"/>
      <w:lvlText w:val="%8."/>
      <w:lvlJc w:val="left"/>
      <w:pPr>
        <w:ind w:left="6602" w:hanging="360"/>
      </w:pPr>
    </w:lvl>
    <w:lvl w:ilvl="8" w:tplc="0809001B" w:tentative="1">
      <w:start w:val="1"/>
      <w:numFmt w:val="lowerRoman"/>
      <w:lvlText w:val="%9."/>
      <w:lvlJc w:val="right"/>
      <w:pPr>
        <w:ind w:left="7322" w:hanging="180"/>
      </w:pPr>
    </w:lvl>
  </w:abstractNum>
  <w:abstractNum w:abstractNumId="14">
    <w:nsid w:val="3B00265B"/>
    <w:multiLevelType w:val="singleLevel"/>
    <w:tmpl w:val="87707320"/>
    <w:lvl w:ilvl="0">
      <w:start w:val="1"/>
      <w:numFmt w:val="decimal"/>
      <w:lvlText w:val="%1."/>
      <w:lvlJc w:val="left"/>
      <w:pPr>
        <w:tabs>
          <w:tab w:val="num" w:pos="1800"/>
        </w:tabs>
        <w:ind w:left="1800" w:hanging="360"/>
      </w:pPr>
      <w:rPr>
        <w:rFonts w:cs="Times New Roman"/>
        <w:i w:val="0"/>
        <w:iCs w:val="0"/>
      </w:rPr>
    </w:lvl>
  </w:abstractNum>
  <w:abstractNum w:abstractNumId="15">
    <w:nsid w:val="57593197"/>
    <w:multiLevelType w:val="hybridMultilevel"/>
    <w:tmpl w:val="F2845908"/>
    <w:lvl w:ilvl="0" w:tplc="F5C2BBEE">
      <w:start w:val="1"/>
      <w:numFmt w:val="lowerLetter"/>
      <w:lvlText w:val="(%1)"/>
      <w:lvlJc w:val="left"/>
      <w:pPr>
        <w:ind w:left="2628" w:hanging="360"/>
      </w:pPr>
      <w:rPr>
        <w:rFonts w:ascii="Times New Roman" w:eastAsia="Times New Roman" w:hAnsi="Times New Roman" w:cs="Times New Roman"/>
      </w:rPr>
    </w:lvl>
    <w:lvl w:ilvl="1" w:tplc="08090019">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6">
    <w:nsid w:val="575A5581"/>
    <w:multiLevelType w:val="hybridMultilevel"/>
    <w:tmpl w:val="F788B4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9A66E27"/>
    <w:multiLevelType w:val="hybridMultilevel"/>
    <w:tmpl w:val="3E629D80"/>
    <w:lvl w:ilvl="0" w:tplc="A2DA1F6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67393F2C"/>
    <w:multiLevelType w:val="hybridMultilevel"/>
    <w:tmpl w:val="9BC666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806089C"/>
    <w:multiLevelType w:val="hybridMultilevel"/>
    <w:tmpl w:val="0F1C04C4"/>
    <w:lvl w:ilvl="0" w:tplc="3E082404">
      <w:start w:val="1"/>
      <w:numFmt w:val="decimal"/>
      <w:lvlText w:val="%1."/>
      <w:lvlJc w:val="left"/>
      <w:pPr>
        <w:ind w:left="1068" w:hanging="360"/>
      </w:pPr>
      <w:rPr>
        <w:rFonts w:ascii="Times New Roman" w:eastAsia="Calibri" w:hAnsi="Times New Roman" w:cs="Times New Roman"/>
      </w:rPr>
    </w:lvl>
    <w:lvl w:ilvl="1" w:tplc="100C0019">
      <w:start w:val="1"/>
      <w:numFmt w:val="lowerLetter"/>
      <w:lvlText w:val="%2."/>
      <w:lvlJc w:val="left"/>
      <w:pPr>
        <w:ind w:left="1788" w:hanging="360"/>
      </w:pPr>
    </w:lvl>
    <w:lvl w:ilvl="2" w:tplc="100C001B" w:tentative="1">
      <w:start w:val="1"/>
      <w:numFmt w:val="lowerRoman"/>
      <w:lvlText w:val="%3."/>
      <w:lvlJc w:val="right"/>
      <w:pPr>
        <w:ind w:left="2508" w:hanging="180"/>
      </w:pPr>
    </w:lvl>
    <w:lvl w:ilvl="3" w:tplc="100C000F" w:tentative="1">
      <w:start w:val="1"/>
      <w:numFmt w:val="decimal"/>
      <w:lvlText w:val="%4."/>
      <w:lvlJc w:val="left"/>
      <w:pPr>
        <w:ind w:left="3228" w:hanging="360"/>
      </w:pPr>
    </w:lvl>
    <w:lvl w:ilvl="4" w:tplc="100C0019" w:tentative="1">
      <w:start w:val="1"/>
      <w:numFmt w:val="lowerLetter"/>
      <w:lvlText w:val="%5."/>
      <w:lvlJc w:val="left"/>
      <w:pPr>
        <w:ind w:left="3948" w:hanging="360"/>
      </w:pPr>
    </w:lvl>
    <w:lvl w:ilvl="5" w:tplc="100C001B" w:tentative="1">
      <w:start w:val="1"/>
      <w:numFmt w:val="lowerRoman"/>
      <w:lvlText w:val="%6."/>
      <w:lvlJc w:val="right"/>
      <w:pPr>
        <w:ind w:left="4668" w:hanging="180"/>
      </w:pPr>
    </w:lvl>
    <w:lvl w:ilvl="6" w:tplc="100C000F" w:tentative="1">
      <w:start w:val="1"/>
      <w:numFmt w:val="decimal"/>
      <w:lvlText w:val="%7."/>
      <w:lvlJc w:val="left"/>
      <w:pPr>
        <w:ind w:left="5388" w:hanging="360"/>
      </w:pPr>
    </w:lvl>
    <w:lvl w:ilvl="7" w:tplc="100C0019" w:tentative="1">
      <w:start w:val="1"/>
      <w:numFmt w:val="lowerLetter"/>
      <w:lvlText w:val="%8."/>
      <w:lvlJc w:val="left"/>
      <w:pPr>
        <w:ind w:left="6108" w:hanging="360"/>
      </w:pPr>
    </w:lvl>
    <w:lvl w:ilvl="8" w:tplc="100C001B" w:tentative="1">
      <w:start w:val="1"/>
      <w:numFmt w:val="lowerRoman"/>
      <w:lvlText w:val="%9."/>
      <w:lvlJc w:val="right"/>
      <w:pPr>
        <w:ind w:left="6828" w:hanging="180"/>
      </w:p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97D2D73"/>
    <w:multiLevelType w:val="hybridMultilevel"/>
    <w:tmpl w:val="41DE62A8"/>
    <w:lvl w:ilvl="0" w:tplc="5212D030">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2">
    <w:nsid w:val="6C264976"/>
    <w:multiLevelType w:val="hybridMultilevel"/>
    <w:tmpl w:val="690C4C9C"/>
    <w:lvl w:ilvl="0" w:tplc="49743EC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721C7DCC"/>
    <w:multiLevelType w:val="hybridMultilevel"/>
    <w:tmpl w:val="063213A6"/>
    <w:lvl w:ilvl="0" w:tplc="1E4A87FE">
      <w:start w:val="1"/>
      <w:numFmt w:val="lowerLetter"/>
      <w:lvlText w:val="%1)"/>
      <w:lvlJc w:val="left"/>
      <w:pPr>
        <w:ind w:left="2160" w:hanging="60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24">
    <w:nsid w:val="746C2F89"/>
    <w:multiLevelType w:val="hybridMultilevel"/>
    <w:tmpl w:val="571C68A0"/>
    <w:lvl w:ilvl="0" w:tplc="B6648C72">
      <w:start w:val="1"/>
      <w:numFmt w:val="lowerLetter"/>
      <w:lvlText w:val="%1."/>
      <w:lvlJc w:val="left"/>
      <w:pPr>
        <w:ind w:left="1562" w:hanging="360"/>
      </w:pPr>
      <w:rPr>
        <w:rFonts w:cs="Times New Roman" w:hint="default"/>
      </w:rPr>
    </w:lvl>
    <w:lvl w:ilvl="1" w:tplc="08090019">
      <w:start w:val="1"/>
      <w:numFmt w:val="lowerLetter"/>
      <w:lvlText w:val="%2."/>
      <w:lvlJc w:val="left"/>
      <w:pPr>
        <w:ind w:left="2282" w:hanging="360"/>
      </w:pPr>
      <w:rPr>
        <w:rFonts w:cs="Times New Roman"/>
      </w:rPr>
    </w:lvl>
    <w:lvl w:ilvl="2" w:tplc="0809001B">
      <w:start w:val="1"/>
      <w:numFmt w:val="lowerRoman"/>
      <w:lvlText w:val="%3."/>
      <w:lvlJc w:val="right"/>
      <w:pPr>
        <w:ind w:left="3002" w:hanging="180"/>
      </w:pPr>
      <w:rPr>
        <w:rFonts w:cs="Times New Roman"/>
      </w:rPr>
    </w:lvl>
    <w:lvl w:ilvl="3" w:tplc="0809000F">
      <w:start w:val="1"/>
      <w:numFmt w:val="decimal"/>
      <w:lvlText w:val="%4."/>
      <w:lvlJc w:val="left"/>
      <w:pPr>
        <w:ind w:left="3722" w:hanging="360"/>
      </w:pPr>
      <w:rPr>
        <w:rFonts w:cs="Times New Roman"/>
      </w:rPr>
    </w:lvl>
    <w:lvl w:ilvl="4" w:tplc="08090019">
      <w:start w:val="1"/>
      <w:numFmt w:val="lowerLetter"/>
      <w:lvlText w:val="%5."/>
      <w:lvlJc w:val="left"/>
      <w:pPr>
        <w:ind w:left="4442" w:hanging="360"/>
      </w:pPr>
      <w:rPr>
        <w:rFonts w:cs="Times New Roman"/>
      </w:rPr>
    </w:lvl>
    <w:lvl w:ilvl="5" w:tplc="0809001B">
      <w:start w:val="1"/>
      <w:numFmt w:val="lowerRoman"/>
      <w:lvlText w:val="%6."/>
      <w:lvlJc w:val="right"/>
      <w:pPr>
        <w:ind w:left="5162" w:hanging="180"/>
      </w:pPr>
      <w:rPr>
        <w:rFonts w:cs="Times New Roman"/>
      </w:rPr>
    </w:lvl>
    <w:lvl w:ilvl="6" w:tplc="0809000F">
      <w:start w:val="1"/>
      <w:numFmt w:val="decimal"/>
      <w:lvlText w:val="%7."/>
      <w:lvlJc w:val="left"/>
      <w:pPr>
        <w:ind w:left="5882" w:hanging="360"/>
      </w:pPr>
      <w:rPr>
        <w:rFonts w:cs="Times New Roman"/>
      </w:rPr>
    </w:lvl>
    <w:lvl w:ilvl="7" w:tplc="08090019">
      <w:start w:val="1"/>
      <w:numFmt w:val="lowerLetter"/>
      <w:lvlText w:val="%8."/>
      <w:lvlJc w:val="left"/>
      <w:pPr>
        <w:ind w:left="6602" w:hanging="360"/>
      </w:pPr>
      <w:rPr>
        <w:rFonts w:cs="Times New Roman"/>
      </w:rPr>
    </w:lvl>
    <w:lvl w:ilvl="8" w:tplc="0809001B">
      <w:start w:val="1"/>
      <w:numFmt w:val="lowerRoman"/>
      <w:lvlText w:val="%9."/>
      <w:lvlJc w:val="right"/>
      <w:pPr>
        <w:ind w:left="7322" w:hanging="180"/>
      </w:pPr>
      <w:rPr>
        <w:rFonts w:cs="Times New Roman"/>
      </w:rPr>
    </w:lvl>
  </w:abstractNum>
  <w:abstractNum w:abstractNumId="25">
    <w:nsid w:val="78D26A32"/>
    <w:multiLevelType w:val="hybridMultilevel"/>
    <w:tmpl w:val="D81ADC26"/>
    <w:lvl w:ilvl="0" w:tplc="EFE4A5B0">
      <w:start w:val="1"/>
      <w:numFmt w:val="decimal"/>
      <w:lvlText w:val="%1."/>
      <w:lvlJc w:val="left"/>
      <w:pPr>
        <w:ind w:left="851" w:hanging="360"/>
      </w:pPr>
      <w:rPr>
        <w:rFonts w:hint="default"/>
      </w:rPr>
    </w:lvl>
    <w:lvl w:ilvl="1" w:tplc="08090019" w:tentative="1">
      <w:start w:val="1"/>
      <w:numFmt w:val="lowerLetter"/>
      <w:lvlText w:val="%2."/>
      <w:lvlJc w:val="left"/>
      <w:pPr>
        <w:ind w:left="1571" w:hanging="360"/>
      </w:pPr>
    </w:lvl>
    <w:lvl w:ilvl="2" w:tplc="0809001B" w:tentative="1">
      <w:start w:val="1"/>
      <w:numFmt w:val="lowerRoman"/>
      <w:lvlText w:val="%3."/>
      <w:lvlJc w:val="right"/>
      <w:pPr>
        <w:ind w:left="2291" w:hanging="180"/>
      </w:pPr>
    </w:lvl>
    <w:lvl w:ilvl="3" w:tplc="0809000F" w:tentative="1">
      <w:start w:val="1"/>
      <w:numFmt w:val="decimal"/>
      <w:lvlText w:val="%4."/>
      <w:lvlJc w:val="left"/>
      <w:pPr>
        <w:ind w:left="3011" w:hanging="360"/>
      </w:pPr>
    </w:lvl>
    <w:lvl w:ilvl="4" w:tplc="08090019" w:tentative="1">
      <w:start w:val="1"/>
      <w:numFmt w:val="lowerLetter"/>
      <w:lvlText w:val="%5."/>
      <w:lvlJc w:val="left"/>
      <w:pPr>
        <w:ind w:left="3731" w:hanging="360"/>
      </w:pPr>
    </w:lvl>
    <w:lvl w:ilvl="5" w:tplc="0809001B" w:tentative="1">
      <w:start w:val="1"/>
      <w:numFmt w:val="lowerRoman"/>
      <w:lvlText w:val="%6."/>
      <w:lvlJc w:val="right"/>
      <w:pPr>
        <w:ind w:left="4451" w:hanging="180"/>
      </w:pPr>
    </w:lvl>
    <w:lvl w:ilvl="6" w:tplc="0809000F" w:tentative="1">
      <w:start w:val="1"/>
      <w:numFmt w:val="decimal"/>
      <w:lvlText w:val="%7."/>
      <w:lvlJc w:val="left"/>
      <w:pPr>
        <w:ind w:left="5171" w:hanging="360"/>
      </w:pPr>
    </w:lvl>
    <w:lvl w:ilvl="7" w:tplc="08090019" w:tentative="1">
      <w:start w:val="1"/>
      <w:numFmt w:val="lowerLetter"/>
      <w:lvlText w:val="%8."/>
      <w:lvlJc w:val="left"/>
      <w:pPr>
        <w:ind w:left="5891" w:hanging="360"/>
      </w:pPr>
    </w:lvl>
    <w:lvl w:ilvl="8" w:tplc="0809001B" w:tentative="1">
      <w:start w:val="1"/>
      <w:numFmt w:val="lowerRoman"/>
      <w:lvlText w:val="%9."/>
      <w:lvlJc w:val="right"/>
      <w:pPr>
        <w:ind w:left="6611" w:hanging="180"/>
      </w:pPr>
    </w:lvl>
  </w:abstractNum>
  <w:abstractNum w:abstractNumId="26">
    <w:nsid w:val="7F634870"/>
    <w:multiLevelType w:val="hybridMultilevel"/>
    <w:tmpl w:val="B2A886A0"/>
    <w:lvl w:ilvl="0" w:tplc="98466178">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abstractNumId w:val="3"/>
  </w:num>
  <w:num w:numId="2">
    <w:abstractNumId w:val="20"/>
  </w:num>
  <w:num w:numId="3">
    <w:abstractNumId w:val="0"/>
  </w:num>
  <w:num w:numId="4">
    <w:abstractNumId w:val="1"/>
  </w:num>
  <w:num w:numId="5">
    <w:abstractNumId w:val="24"/>
  </w:num>
  <w:num w:numId="6">
    <w:abstractNumId w:val="14"/>
  </w:num>
  <w:num w:numId="7">
    <w:abstractNumId w:val="21"/>
  </w:num>
  <w:num w:numId="8">
    <w:abstractNumId w:val="13"/>
  </w:num>
  <w:num w:numId="9">
    <w:abstractNumId w:val="7"/>
  </w:num>
  <w:num w:numId="10">
    <w:abstractNumId w:val="23"/>
  </w:num>
  <w:num w:numId="11">
    <w:abstractNumId w:val="9"/>
  </w:num>
  <w:num w:numId="12">
    <w:abstractNumId w:val="19"/>
  </w:num>
  <w:num w:numId="13">
    <w:abstractNumId w:val="6"/>
  </w:num>
  <w:num w:numId="14">
    <w:abstractNumId w:val="15"/>
  </w:num>
  <w:num w:numId="15">
    <w:abstractNumId w:val="11"/>
  </w:num>
  <w:num w:numId="16">
    <w:abstractNumId w:val="22"/>
  </w:num>
  <w:num w:numId="17">
    <w:abstractNumId w:val="16"/>
  </w:num>
  <w:num w:numId="18">
    <w:abstractNumId w:val="26"/>
  </w:num>
  <w:num w:numId="19">
    <w:abstractNumId w:val="10"/>
  </w:num>
  <w:num w:numId="20">
    <w:abstractNumId w:val="2"/>
  </w:num>
  <w:num w:numId="21">
    <w:abstractNumId w:val="12"/>
  </w:num>
  <w:num w:numId="22">
    <w:abstractNumId w:val="18"/>
  </w:num>
  <w:num w:numId="23">
    <w:abstractNumId w:val="25"/>
  </w:num>
  <w:num w:numId="24">
    <w:abstractNumId w:val="17"/>
  </w:num>
  <w:num w:numId="25">
    <w:abstractNumId w:val="5"/>
  </w:num>
  <w:num w:numId="26">
    <w:abstractNumId w:val="8"/>
  </w:num>
  <w:num w:numId="27">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D0CA1"/>
    <w:rsid w:val="00002C77"/>
    <w:rsid w:val="000078EC"/>
    <w:rsid w:val="00010840"/>
    <w:rsid w:val="000140E4"/>
    <w:rsid w:val="00015E9C"/>
    <w:rsid w:val="000239DA"/>
    <w:rsid w:val="000266E6"/>
    <w:rsid w:val="00035F77"/>
    <w:rsid w:val="000365D8"/>
    <w:rsid w:val="00042269"/>
    <w:rsid w:val="00044BDD"/>
    <w:rsid w:val="00050F6B"/>
    <w:rsid w:val="000512A2"/>
    <w:rsid w:val="00054ABF"/>
    <w:rsid w:val="000555F7"/>
    <w:rsid w:val="0006183E"/>
    <w:rsid w:val="00072C8C"/>
    <w:rsid w:val="00081989"/>
    <w:rsid w:val="00091419"/>
    <w:rsid w:val="000931C0"/>
    <w:rsid w:val="000B175B"/>
    <w:rsid w:val="000B2610"/>
    <w:rsid w:val="000B3A0F"/>
    <w:rsid w:val="000B45CA"/>
    <w:rsid w:val="000B6EC9"/>
    <w:rsid w:val="000B7664"/>
    <w:rsid w:val="000C11CF"/>
    <w:rsid w:val="000C78E9"/>
    <w:rsid w:val="000E0415"/>
    <w:rsid w:val="000E6331"/>
    <w:rsid w:val="000F3E44"/>
    <w:rsid w:val="0010069E"/>
    <w:rsid w:val="001102D6"/>
    <w:rsid w:val="0011091C"/>
    <w:rsid w:val="0012525A"/>
    <w:rsid w:val="00131DB4"/>
    <w:rsid w:val="001329C9"/>
    <w:rsid w:val="00144FB5"/>
    <w:rsid w:val="00150074"/>
    <w:rsid w:val="0015261E"/>
    <w:rsid w:val="001639C4"/>
    <w:rsid w:val="00165F77"/>
    <w:rsid w:val="00172EF0"/>
    <w:rsid w:val="00173453"/>
    <w:rsid w:val="00185C38"/>
    <w:rsid w:val="0019382A"/>
    <w:rsid w:val="001A1FE5"/>
    <w:rsid w:val="001A4067"/>
    <w:rsid w:val="001B29AD"/>
    <w:rsid w:val="001B2F24"/>
    <w:rsid w:val="001B4B04"/>
    <w:rsid w:val="001C4223"/>
    <w:rsid w:val="001C6663"/>
    <w:rsid w:val="001C7895"/>
    <w:rsid w:val="001D1B99"/>
    <w:rsid w:val="001D26DF"/>
    <w:rsid w:val="001D2FDC"/>
    <w:rsid w:val="001E1C4E"/>
    <w:rsid w:val="001E3807"/>
    <w:rsid w:val="001E6D48"/>
    <w:rsid w:val="001E7D61"/>
    <w:rsid w:val="001F6F8F"/>
    <w:rsid w:val="002020B4"/>
    <w:rsid w:val="00211E0B"/>
    <w:rsid w:val="002234ED"/>
    <w:rsid w:val="00224A4D"/>
    <w:rsid w:val="00234C16"/>
    <w:rsid w:val="00237785"/>
    <w:rsid w:val="00241466"/>
    <w:rsid w:val="00241DBD"/>
    <w:rsid w:val="00256405"/>
    <w:rsid w:val="00265A3C"/>
    <w:rsid w:val="00270634"/>
    <w:rsid w:val="00275336"/>
    <w:rsid w:val="002757F1"/>
    <w:rsid w:val="00276FA3"/>
    <w:rsid w:val="00282BF8"/>
    <w:rsid w:val="00285844"/>
    <w:rsid w:val="002859B6"/>
    <w:rsid w:val="002926F6"/>
    <w:rsid w:val="00293144"/>
    <w:rsid w:val="002A5D87"/>
    <w:rsid w:val="002B06CC"/>
    <w:rsid w:val="002B28FB"/>
    <w:rsid w:val="002B5A6B"/>
    <w:rsid w:val="002D2081"/>
    <w:rsid w:val="002D5D6D"/>
    <w:rsid w:val="002D7E50"/>
    <w:rsid w:val="00306BCA"/>
    <w:rsid w:val="003107FA"/>
    <w:rsid w:val="00313B49"/>
    <w:rsid w:val="0031785C"/>
    <w:rsid w:val="00321698"/>
    <w:rsid w:val="003229D8"/>
    <w:rsid w:val="00334678"/>
    <w:rsid w:val="00336125"/>
    <w:rsid w:val="00337BAB"/>
    <w:rsid w:val="0034003C"/>
    <w:rsid w:val="003407DC"/>
    <w:rsid w:val="00341969"/>
    <w:rsid w:val="00346C62"/>
    <w:rsid w:val="00355C90"/>
    <w:rsid w:val="00357D7B"/>
    <w:rsid w:val="003700DF"/>
    <w:rsid w:val="0038267C"/>
    <w:rsid w:val="00391907"/>
    <w:rsid w:val="0039277A"/>
    <w:rsid w:val="003972E0"/>
    <w:rsid w:val="003A1E06"/>
    <w:rsid w:val="003A4B49"/>
    <w:rsid w:val="003A67B5"/>
    <w:rsid w:val="003A7749"/>
    <w:rsid w:val="003B3961"/>
    <w:rsid w:val="003C2CC4"/>
    <w:rsid w:val="003D2146"/>
    <w:rsid w:val="003D2FDD"/>
    <w:rsid w:val="003D3BA1"/>
    <w:rsid w:val="003D4B23"/>
    <w:rsid w:val="003E0485"/>
    <w:rsid w:val="0040264C"/>
    <w:rsid w:val="004051F4"/>
    <w:rsid w:val="00406FA1"/>
    <w:rsid w:val="00410691"/>
    <w:rsid w:val="0041071A"/>
    <w:rsid w:val="00410E6F"/>
    <w:rsid w:val="004249F0"/>
    <w:rsid w:val="00431A4E"/>
    <w:rsid w:val="004325CB"/>
    <w:rsid w:val="00433F2C"/>
    <w:rsid w:val="00440728"/>
    <w:rsid w:val="00440CD8"/>
    <w:rsid w:val="00444372"/>
    <w:rsid w:val="00446DE4"/>
    <w:rsid w:val="004518DA"/>
    <w:rsid w:val="00454654"/>
    <w:rsid w:val="00473FF8"/>
    <w:rsid w:val="00477FA8"/>
    <w:rsid w:val="00480C9C"/>
    <w:rsid w:val="00487B57"/>
    <w:rsid w:val="00493AF7"/>
    <w:rsid w:val="004954E8"/>
    <w:rsid w:val="004955A9"/>
    <w:rsid w:val="004B05B4"/>
    <w:rsid w:val="004B573A"/>
    <w:rsid w:val="004C1CFA"/>
    <w:rsid w:val="004C772F"/>
    <w:rsid w:val="004C779E"/>
    <w:rsid w:val="004F25C3"/>
    <w:rsid w:val="004F5ADB"/>
    <w:rsid w:val="00500C49"/>
    <w:rsid w:val="00505518"/>
    <w:rsid w:val="00505CE0"/>
    <w:rsid w:val="00506E09"/>
    <w:rsid w:val="00507933"/>
    <w:rsid w:val="00510498"/>
    <w:rsid w:val="00533821"/>
    <w:rsid w:val="0053511F"/>
    <w:rsid w:val="0054036C"/>
    <w:rsid w:val="00540C2F"/>
    <w:rsid w:val="005420F2"/>
    <w:rsid w:val="00553F6A"/>
    <w:rsid w:val="00557CE7"/>
    <w:rsid w:val="005665E3"/>
    <w:rsid w:val="00567FF1"/>
    <w:rsid w:val="0057373D"/>
    <w:rsid w:val="00582557"/>
    <w:rsid w:val="00585664"/>
    <w:rsid w:val="00592B05"/>
    <w:rsid w:val="005A06CA"/>
    <w:rsid w:val="005A0D29"/>
    <w:rsid w:val="005A274D"/>
    <w:rsid w:val="005B3DB3"/>
    <w:rsid w:val="005B4A1A"/>
    <w:rsid w:val="005C0081"/>
    <w:rsid w:val="005C265D"/>
    <w:rsid w:val="005C3F3B"/>
    <w:rsid w:val="005C50EF"/>
    <w:rsid w:val="005D0004"/>
    <w:rsid w:val="005D3D4D"/>
    <w:rsid w:val="005E0B3D"/>
    <w:rsid w:val="005E5165"/>
    <w:rsid w:val="005E6D12"/>
    <w:rsid w:val="005E7C15"/>
    <w:rsid w:val="005F4EF0"/>
    <w:rsid w:val="0060028C"/>
    <w:rsid w:val="006064BE"/>
    <w:rsid w:val="00611FC4"/>
    <w:rsid w:val="006176FB"/>
    <w:rsid w:val="00631930"/>
    <w:rsid w:val="0063509E"/>
    <w:rsid w:val="00635DFC"/>
    <w:rsid w:val="00636970"/>
    <w:rsid w:val="00637D95"/>
    <w:rsid w:val="00637E97"/>
    <w:rsid w:val="00640B26"/>
    <w:rsid w:val="00646B90"/>
    <w:rsid w:val="00663F4B"/>
    <w:rsid w:val="006673E7"/>
    <w:rsid w:val="00673983"/>
    <w:rsid w:val="0067501F"/>
    <w:rsid w:val="00680F4E"/>
    <w:rsid w:val="0068126E"/>
    <w:rsid w:val="00682D97"/>
    <w:rsid w:val="0068442E"/>
    <w:rsid w:val="00690B25"/>
    <w:rsid w:val="006A1642"/>
    <w:rsid w:val="006A7392"/>
    <w:rsid w:val="006B10B9"/>
    <w:rsid w:val="006C0D34"/>
    <w:rsid w:val="006C10A5"/>
    <w:rsid w:val="006C5DD2"/>
    <w:rsid w:val="006C680F"/>
    <w:rsid w:val="006D191E"/>
    <w:rsid w:val="006D3E4D"/>
    <w:rsid w:val="006D7277"/>
    <w:rsid w:val="006E12AE"/>
    <w:rsid w:val="006E3CB9"/>
    <w:rsid w:val="006E564B"/>
    <w:rsid w:val="006F0359"/>
    <w:rsid w:val="006F16F5"/>
    <w:rsid w:val="007015EA"/>
    <w:rsid w:val="00723CA7"/>
    <w:rsid w:val="0072632A"/>
    <w:rsid w:val="007319CD"/>
    <w:rsid w:val="007343F7"/>
    <w:rsid w:val="00740B26"/>
    <w:rsid w:val="00743FC4"/>
    <w:rsid w:val="007464D2"/>
    <w:rsid w:val="0074752F"/>
    <w:rsid w:val="007773C9"/>
    <w:rsid w:val="00784C2D"/>
    <w:rsid w:val="007A2683"/>
    <w:rsid w:val="007A44F0"/>
    <w:rsid w:val="007A4D27"/>
    <w:rsid w:val="007B23E4"/>
    <w:rsid w:val="007B6BA5"/>
    <w:rsid w:val="007C2DA4"/>
    <w:rsid w:val="007C3390"/>
    <w:rsid w:val="007C4F4B"/>
    <w:rsid w:val="007D4DEA"/>
    <w:rsid w:val="007F2921"/>
    <w:rsid w:val="007F3143"/>
    <w:rsid w:val="007F6611"/>
    <w:rsid w:val="00811BEE"/>
    <w:rsid w:val="00812E2E"/>
    <w:rsid w:val="00816949"/>
    <w:rsid w:val="008175E9"/>
    <w:rsid w:val="008242D7"/>
    <w:rsid w:val="008315D4"/>
    <w:rsid w:val="008345D4"/>
    <w:rsid w:val="008603C2"/>
    <w:rsid w:val="00861FE3"/>
    <w:rsid w:val="00862F58"/>
    <w:rsid w:val="0086590A"/>
    <w:rsid w:val="00871FD5"/>
    <w:rsid w:val="00874D36"/>
    <w:rsid w:val="00882353"/>
    <w:rsid w:val="008947BC"/>
    <w:rsid w:val="008950D4"/>
    <w:rsid w:val="008979B1"/>
    <w:rsid w:val="008A38AA"/>
    <w:rsid w:val="008A6B25"/>
    <w:rsid w:val="008A6C4F"/>
    <w:rsid w:val="008B411E"/>
    <w:rsid w:val="008B7CA1"/>
    <w:rsid w:val="008C4098"/>
    <w:rsid w:val="008D1F20"/>
    <w:rsid w:val="008D5065"/>
    <w:rsid w:val="008D5172"/>
    <w:rsid w:val="008D7113"/>
    <w:rsid w:val="008E0E46"/>
    <w:rsid w:val="008E45DE"/>
    <w:rsid w:val="008E59BE"/>
    <w:rsid w:val="008E6C2D"/>
    <w:rsid w:val="008F084C"/>
    <w:rsid w:val="00904B37"/>
    <w:rsid w:val="00907CC9"/>
    <w:rsid w:val="009128D2"/>
    <w:rsid w:val="009350E6"/>
    <w:rsid w:val="00942BE3"/>
    <w:rsid w:val="00960A18"/>
    <w:rsid w:val="00962730"/>
    <w:rsid w:val="00963CBA"/>
    <w:rsid w:val="0096738C"/>
    <w:rsid w:val="00967635"/>
    <w:rsid w:val="00984DC4"/>
    <w:rsid w:val="00991261"/>
    <w:rsid w:val="009936B5"/>
    <w:rsid w:val="009940C2"/>
    <w:rsid w:val="00996C97"/>
    <w:rsid w:val="00997422"/>
    <w:rsid w:val="009A66F6"/>
    <w:rsid w:val="009A7882"/>
    <w:rsid w:val="009B08BD"/>
    <w:rsid w:val="009B37C8"/>
    <w:rsid w:val="009D2A89"/>
    <w:rsid w:val="009D539B"/>
    <w:rsid w:val="009D6283"/>
    <w:rsid w:val="009D72FE"/>
    <w:rsid w:val="009F1F9A"/>
    <w:rsid w:val="009F3E16"/>
    <w:rsid w:val="009F48E7"/>
    <w:rsid w:val="00A0636E"/>
    <w:rsid w:val="00A10AF1"/>
    <w:rsid w:val="00A1427D"/>
    <w:rsid w:val="00A2068C"/>
    <w:rsid w:val="00A24781"/>
    <w:rsid w:val="00A3117B"/>
    <w:rsid w:val="00A329CD"/>
    <w:rsid w:val="00A72F22"/>
    <w:rsid w:val="00A748A6"/>
    <w:rsid w:val="00A861D0"/>
    <w:rsid w:val="00A879A4"/>
    <w:rsid w:val="00A948E6"/>
    <w:rsid w:val="00AD2777"/>
    <w:rsid w:val="00AD62DB"/>
    <w:rsid w:val="00AE4C08"/>
    <w:rsid w:val="00AE5233"/>
    <w:rsid w:val="00AF271D"/>
    <w:rsid w:val="00AF2B66"/>
    <w:rsid w:val="00B06DCB"/>
    <w:rsid w:val="00B10158"/>
    <w:rsid w:val="00B14BE0"/>
    <w:rsid w:val="00B20F1B"/>
    <w:rsid w:val="00B239D3"/>
    <w:rsid w:val="00B30179"/>
    <w:rsid w:val="00B3317B"/>
    <w:rsid w:val="00B3674C"/>
    <w:rsid w:val="00B44317"/>
    <w:rsid w:val="00B46445"/>
    <w:rsid w:val="00B47F0E"/>
    <w:rsid w:val="00B56230"/>
    <w:rsid w:val="00B61FC1"/>
    <w:rsid w:val="00B652E0"/>
    <w:rsid w:val="00B75BC2"/>
    <w:rsid w:val="00B75D73"/>
    <w:rsid w:val="00B81E12"/>
    <w:rsid w:val="00B93068"/>
    <w:rsid w:val="00B95A4F"/>
    <w:rsid w:val="00BA44D1"/>
    <w:rsid w:val="00BB102B"/>
    <w:rsid w:val="00BC43D0"/>
    <w:rsid w:val="00BC44A7"/>
    <w:rsid w:val="00BC74E9"/>
    <w:rsid w:val="00BD0FEA"/>
    <w:rsid w:val="00BD133B"/>
    <w:rsid w:val="00BD44C6"/>
    <w:rsid w:val="00BD5C6D"/>
    <w:rsid w:val="00BE618E"/>
    <w:rsid w:val="00BE710D"/>
    <w:rsid w:val="00BF5363"/>
    <w:rsid w:val="00BF6497"/>
    <w:rsid w:val="00C006DC"/>
    <w:rsid w:val="00C01E72"/>
    <w:rsid w:val="00C03DAF"/>
    <w:rsid w:val="00C04D33"/>
    <w:rsid w:val="00C0689E"/>
    <w:rsid w:val="00C113E7"/>
    <w:rsid w:val="00C1332D"/>
    <w:rsid w:val="00C27788"/>
    <w:rsid w:val="00C30F73"/>
    <w:rsid w:val="00C31EFF"/>
    <w:rsid w:val="00C36D60"/>
    <w:rsid w:val="00C40256"/>
    <w:rsid w:val="00C42D94"/>
    <w:rsid w:val="00C463DD"/>
    <w:rsid w:val="00C60BEB"/>
    <w:rsid w:val="00C73954"/>
    <w:rsid w:val="00C745C3"/>
    <w:rsid w:val="00C81B6D"/>
    <w:rsid w:val="00CB2077"/>
    <w:rsid w:val="00CE0A19"/>
    <w:rsid w:val="00CE221C"/>
    <w:rsid w:val="00CE267E"/>
    <w:rsid w:val="00CE4A8F"/>
    <w:rsid w:val="00CF0990"/>
    <w:rsid w:val="00D14441"/>
    <w:rsid w:val="00D2031B"/>
    <w:rsid w:val="00D20461"/>
    <w:rsid w:val="00D206C2"/>
    <w:rsid w:val="00D25FE2"/>
    <w:rsid w:val="00D43252"/>
    <w:rsid w:val="00D450FA"/>
    <w:rsid w:val="00D45296"/>
    <w:rsid w:val="00D475AC"/>
    <w:rsid w:val="00D55986"/>
    <w:rsid w:val="00D56678"/>
    <w:rsid w:val="00D57EEC"/>
    <w:rsid w:val="00D66FE3"/>
    <w:rsid w:val="00D727C8"/>
    <w:rsid w:val="00D73558"/>
    <w:rsid w:val="00D77232"/>
    <w:rsid w:val="00D80020"/>
    <w:rsid w:val="00D8083A"/>
    <w:rsid w:val="00D82DC0"/>
    <w:rsid w:val="00D978C6"/>
    <w:rsid w:val="00DA4A7E"/>
    <w:rsid w:val="00DA67AD"/>
    <w:rsid w:val="00DB4442"/>
    <w:rsid w:val="00DC25B9"/>
    <w:rsid w:val="00DC5ECF"/>
    <w:rsid w:val="00DD0AFC"/>
    <w:rsid w:val="00DD0CA1"/>
    <w:rsid w:val="00DD6EE3"/>
    <w:rsid w:val="00DE0C6E"/>
    <w:rsid w:val="00DE14FF"/>
    <w:rsid w:val="00DE2832"/>
    <w:rsid w:val="00DF1F60"/>
    <w:rsid w:val="00E007B0"/>
    <w:rsid w:val="00E03CFF"/>
    <w:rsid w:val="00E05CF7"/>
    <w:rsid w:val="00E130AB"/>
    <w:rsid w:val="00E13DA3"/>
    <w:rsid w:val="00E14BC2"/>
    <w:rsid w:val="00E164CA"/>
    <w:rsid w:val="00E16FDF"/>
    <w:rsid w:val="00E2299D"/>
    <w:rsid w:val="00E24D7E"/>
    <w:rsid w:val="00E36BC2"/>
    <w:rsid w:val="00E5288A"/>
    <w:rsid w:val="00E556F4"/>
    <w:rsid w:val="00E5644E"/>
    <w:rsid w:val="00E6014A"/>
    <w:rsid w:val="00E60BAE"/>
    <w:rsid w:val="00E62C48"/>
    <w:rsid w:val="00E642ED"/>
    <w:rsid w:val="00E665B9"/>
    <w:rsid w:val="00E72271"/>
    <w:rsid w:val="00E7260F"/>
    <w:rsid w:val="00E872D2"/>
    <w:rsid w:val="00E93D3C"/>
    <w:rsid w:val="00E96630"/>
    <w:rsid w:val="00EA2B2D"/>
    <w:rsid w:val="00EB0787"/>
    <w:rsid w:val="00EB6250"/>
    <w:rsid w:val="00EC7E33"/>
    <w:rsid w:val="00ED0601"/>
    <w:rsid w:val="00ED7A2A"/>
    <w:rsid w:val="00EE7C87"/>
    <w:rsid w:val="00EF1D7F"/>
    <w:rsid w:val="00F01A28"/>
    <w:rsid w:val="00F038E4"/>
    <w:rsid w:val="00F0788A"/>
    <w:rsid w:val="00F219C0"/>
    <w:rsid w:val="00F22A8D"/>
    <w:rsid w:val="00F23B31"/>
    <w:rsid w:val="00F40E75"/>
    <w:rsid w:val="00F4790B"/>
    <w:rsid w:val="00F50D83"/>
    <w:rsid w:val="00F63C40"/>
    <w:rsid w:val="00F64BA9"/>
    <w:rsid w:val="00F6546B"/>
    <w:rsid w:val="00F66B6E"/>
    <w:rsid w:val="00F723D0"/>
    <w:rsid w:val="00F75908"/>
    <w:rsid w:val="00F75F33"/>
    <w:rsid w:val="00F86A40"/>
    <w:rsid w:val="00F95BE4"/>
    <w:rsid w:val="00FA4D06"/>
    <w:rsid w:val="00FA59E7"/>
    <w:rsid w:val="00FB1713"/>
    <w:rsid w:val="00FB2641"/>
    <w:rsid w:val="00FB7021"/>
    <w:rsid w:val="00FC0B33"/>
    <w:rsid w:val="00FC582D"/>
    <w:rsid w:val="00FC68B7"/>
    <w:rsid w:val="00FD4BC6"/>
    <w:rsid w:val="00FD5B18"/>
    <w:rsid w:val="00FD5BB6"/>
    <w:rsid w:val="00FD6E34"/>
    <w:rsid w:val="00FD74F6"/>
    <w:rsid w:val="00FE25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Footnotes refss,Footnote Ref,16 Point,Superscript 6 Point,tex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Note de bas de page,Footnote Text Char1,Footnote Text Char Char,FOOTNOTES,fn,single space,single space Char,footnote text Char,ft Char,ft,fn Char Char,fn Char Char Char Char,fn Char Char Char,Footnote Text Char1 Char Cha,f"/>
    <w:basedOn w:val="Normal"/>
    <w:link w:val="FootnoteTextChar"/>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185C38"/>
    <w:rPr>
      <w:lang w:val="en-GB" w:eastAsia="en-US" w:bidi="ar-SA"/>
    </w:rPr>
  </w:style>
  <w:style w:type="paragraph" w:styleId="BalloonText">
    <w:name w:val="Balloon Text"/>
    <w:basedOn w:val="Normal"/>
    <w:semiHidden/>
    <w:rsid w:val="0034003C"/>
    <w:rPr>
      <w:rFonts w:ascii="Tahoma" w:hAnsi="Tahoma" w:cs="Tahoma"/>
      <w:sz w:val="16"/>
      <w:szCs w:val="16"/>
    </w:rPr>
  </w:style>
  <w:style w:type="character" w:styleId="CommentReference">
    <w:name w:val="annotation reference"/>
    <w:semiHidden/>
    <w:rsid w:val="00DD0AFC"/>
    <w:rPr>
      <w:sz w:val="16"/>
      <w:szCs w:val="16"/>
    </w:rPr>
  </w:style>
  <w:style w:type="paragraph" w:styleId="CommentText">
    <w:name w:val="annotation text"/>
    <w:basedOn w:val="Normal"/>
    <w:semiHidden/>
    <w:rsid w:val="00DD0AFC"/>
  </w:style>
  <w:style w:type="paragraph" w:styleId="CommentSubject">
    <w:name w:val="annotation subject"/>
    <w:basedOn w:val="CommentText"/>
    <w:next w:val="CommentText"/>
    <w:semiHidden/>
    <w:rsid w:val="00DD0AFC"/>
    <w:rPr>
      <w:b/>
      <w:bCs/>
    </w:rPr>
  </w:style>
  <w:style w:type="paragraph" w:styleId="ListParagraph">
    <w:name w:val="List Paragraph"/>
    <w:basedOn w:val="Normal"/>
    <w:uiPriority w:val="34"/>
    <w:qFormat/>
    <w:rsid w:val="00B46445"/>
    <w:pPr>
      <w:ind w:left="720"/>
    </w:pPr>
  </w:style>
  <w:style w:type="character" w:customStyle="1" w:styleId="FootnoteTextChar">
    <w:name w:val="Footnote Text Char"/>
    <w:aliases w:val="5_G Char,Note de bas de page Char1,Footnote Text Char1 Char1,Footnote Text Char Char Char1,FOOTNOTES Char1,fn Char1,single space Char2,single space Char Char1,footnote text Char Char1,ft Char Char1,ft Char2,fn Char Char Char2,f Char"/>
    <w:link w:val="FootnoteText"/>
    <w:rsid w:val="00B46445"/>
    <w:rPr>
      <w:sz w:val="18"/>
      <w:lang w:eastAsia="en-US"/>
    </w:rPr>
  </w:style>
  <w:style w:type="character" w:styleId="HTMLCite">
    <w:name w:val="HTML Cite"/>
    <w:rsid w:val="001639C4"/>
    <w:rPr>
      <w:i/>
      <w:iCs/>
    </w:rPr>
  </w:style>
  <w:style w:type="paragraph" w:customStyle="1" w:styleId="Default">
    <w:name w:val="Default"/>
    <w:rsid w:val="00E93D3C"/>
    <w:pPr>
      <w:autoSpaceDE w:val="0"/>
      <w:autoSpaceDN w:val="0"/>
      <w:adjustRightInd w:val="0"/>
    </w:pPr>
    <w:rPr>
      <w:color w:val="000000"/>
      <w:sz w:val="24"/>
      <w:szCs w:val="24"/>
      <w:lang w:val="en-GB" w:eastAsia="en-GB"/>
    </w:rPr>
  </w:style>
  <w:style w:type="character" w:styleId="Emphasis">
    <w:name w:val="Emphasis"/>
    <w:uiPriority w:val="20"/>
    <w:qFormat/>
    <w:rsid w:val="00E93D3C"/>
    <w:rPr>
      <w:b/>
      <w:bCs/>
      <w:i w:val="0"/>
      <w:iCs w:val="0"/>
    </w:rPr>
  </w:style>
  <w:style w:type="character" w:customStyle="1" w:styleId="st">
    <w:name w:val="st"/>
    <w:rsid w:val="00E93D3C"/>
  </w:style>
  <w:style w:type="character" w:customStyle="1" w:styleId="FootnoteTextChar2">
    <w:name w:val="Footnote Text Char2"/>
    <w:aliases w:val="Note de bas de page Char,Footnote Text Char1 Char,Footnote Text Char Char Char,Footnote Text Char Char1,FOOTNOTES Char,fn Char,single space Char1,single space Char Char,footnote text Char Char,ft Char Char,ft Char1,fn Char Char Char1"/>
    <w:rsid w:val="00B06DCB"/>
    <w:rPr>
      <w:rFonts w:eastAsia="SimSun"/>
      <w:lang w:val="en-US" w:eastAsia="ar-SA" w:bidi="ar-SA"/>
    </w:rPr>
  </w:style>
  <w:style w:type="paragraph" w:customStyle="1" w:styleId="AILetterText">
    <w:name w:val="AI Letter Text"/>
    <w:basedOn w:val="Normal"/>
    <w:link w:val="AILetterTextChar"/>
    <w:rsid w:val="00F22A8D"/>
    <w:pPr>
      <w:suppressAutoHyphens w:val="0"/>
      <w:spacing w:after="240"/>
    </w:pPr>
    <w:rPr>
      <w:rFonts w:ascii="Amnesty Trade Gothic" w:hAnsi="Amnesty Trade Gothic"/>
      <w:color w:val="000000"/>
    </w:rPr>
  </w:style>
  <w:style w:type="character" w:customStyle="1" w:styleId="AILetterTextChar">
    <w:name w:val="AI Letter Text Char"/>
    <w:link w:val="AILetterText"/>
    <w:locked/>
    <w:rsid w:val="00F22A8D"/>
    <w:rPr>
      <w:rFonts w:ascii="Amnesty Trade Gothic" w:hAnsi="Amnesty Trade Gothic"/>
      <w:color w:val="000000"/>
      <w:lang w:val="en-GB" w:eastAsia="en-US"/>
    </w:rPr>
  </w:style>
  <w:style w:type="character" w:styleId="HTMLTypewriter">
    <w:name w:val="HTML Typewriter"/>
    <w:rsid w:val="00AD2777"/>
    <w:rPr>
      <w:rFonts w:ascii="Courier New" w:eastAsia="SimSu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696197114">
      <w:bodyDiv w:val="1"/>
      <w:marLeft w:val="0"/>
      <w:marRight w:val="0"/>
      <w:marTop w:val="0"/>
      <w:marBottom w:val="0"/>
      <w:divBdr>
        <w:top w:val="none" w:sz="0" w:space="0" w:color="auto"/>
        <w:left w:val="none" w:sz="0" w:space="0" w:color="auto"/>
        <w:bottom w:val="none" w:sz="0" w:space="0" w:color="auto"/>
        <w:right w:val="none" w:sz="0" w:space="0" w:color="auto"/>
      </w:divBdr>
    </w:div>
    <w:div w:id="986595210">
      <w:bodyDiv w:val="1"/>
      <w:marLeft w:val="0"/>
      <w:marRight w:val="0"/>
      <w:marTop w:val="0"/>
      <w:marBottom w:val="0"/>
      <w:divBdr>
        <w:top w:val="none" w:sz="0" w:space="0" w:color="auto"/>
        <w:left w:val="none" w:sz="0" w:space="0" w:color="auto"/>
        <w:bottom w:val="none" w:sz="0" w:space="0" w:color="auto"/>
        <w:right w:val="none" w:sz="0" w:space="0" w:color="auto"/>
      </w:divBdr>
    </w:div>
    <w:div w:id="1909270767">
      <w:bodyDiv w:val="1"/>
      <w:marLeft w:val="0"/>
      <w:marRight w:val="0"/>
      <w:marTop w:val="0"/>
      <w:marBottom w:val="0"/>
      <w:divBdr>
        <w:top w:val="none" w:sz="0" w:space="0" w:color="auto"/>
        <w:left w:val="none" w:sz="0" w:space="0" w:color="auto"/>
        <w:bottom w:val="none" w:sz="0" w:space="0" w:color="auto"/>
        <w:right w:val="none" w:sz="0" w:space="0" w:color="auto"/>
      </w:divBdr>
    </w:div>
    <w:div w:id="203241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1597</Words>
  <Characters>8882</Characters>
  <Application>Microsoft Office Outlook</Application>
  <DocSecurity>4</DocSecurity>
  <Lines>161</Lines>
  <Paragraphs>84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Samar Khamis</dc:creator>
  <cp:keywords/>
  <cp:lastModifiedBy>DCM</cp:lastModifiedBy>
  <cp:revision>2</cp:revision>
  <cp:lastPrinted>2013-06-24T14:32:00Z</cp:lastPrinted>
  <dcterms:created xsi:type="dcterms:W3CDTF">2013-11-27T12:30:00Z</dcterms:created>
  <dcterms:modified xsi:type="dcterms:W3CDTF">2013-11-27T12:30:00Z</dcterms:modified>
</cp:coreProperties>
</file>