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4320"/>
        <w:gridCol w:w="3366"/>
      </w:tblGrid>
      <w:tr w:rsidR="00731620" w:rsidRPr="00E35745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1620" w:rsidRDefault="00731620">
            <w:pPr>
              <w:ind w:right="-249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NACIONES </w:t>
            </w:r>
          </w:p>
          <w:p w:rsidR="00731620" w:rsidRPr="00E35745" w:rsidRDefault="00731620">
            <w:pPr>
              <w:ind w:right="-249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28"/>
              </w:rPr>
              <w:t>UNIDAS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1620" w:rsidRPr="00E35745" w:rsidRDefault="00731620"/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1620" w:rsidRPr="00E35745" w:rsidRDefault="00731620">
            <w:pPr>
              <w:jc w:val="right"/>
              <w:rPr>
                <w:rFonts w:ascii="Arial" w:hAnsi="Arial" w:cs="Arial"/>
                <w:b/>
                <w:sz w:val="72"/>
              </w:rPr>
            </w:pPr>
            <w:r w:rsidRPr="00E35745">
              <w:rPr>
                <w:rFonts w:ascii="Arial" w:hAnsi="Arial" w:cs="Arial"/>
                <w:b/>
                <w:sz w:val="72"/>
              </w:rPr>
              <w:t>CRC</w:t>
            </w:r>
          </w:p>
        </w:tc>
      </w:tr>
      <w:tr w:rsidR="00731620" w:rsidRPr="00EE714E">
        <w:tblPrEx>
          <w:tblCellMar>
            <w:top w:w="0" w:type="dxa"/>
            <w:bottom w:w="0" w:type="dxa"/>
          </w:tblCellMar>
        </w:tblPrEx>
        <w:trPr>
          <w:trHeight w:val="2639"/>
        </w:trPr>
        <w:tc>
          <w:tcPr>
            <w:tcW w:w="1800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731620" w:rsidRPr="00E35745" w:rsidRDefault="00731620">
            <w:r w:rsidRPr="00E35745">
              <w:rPr>
                <w:noProof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5.65pt;margin-top:6.75pt;width:68.05pt;height:63.9pt;z-index:1;visibility:visible;mso-wrap-edited:f;mso-position-horizontal-relative:page;mso-position-vertical-relative:page">
                  <v:imagedata r:id="rId7" o:title=""/>
                  <w10:wrap anchorx="page" anchory="page"/>
                  <w10:anchorlock/>
                </v:shape>
                <o:OLEObject Type="Embed" ProgID="Word.Picture.8" ShapeID="_x0000_s1026" DrawAspect="Content" ObjectID="_1395861598" r:id="rId8"/>
              </w:pic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731620" w:rsidRPr="000B1DE8" w:rsidRDefault="00731620">
            <w:pPr>
              <w:rPr>
                <w:rFonts w:ascii="Arial" w:hAnsi="Arial" w:cs="Arial"/>
                <w:b/>
                <w:sz w:val="32"/>
                <w:szCs w:val="32"/>
                <w:lang w:val="es-PE"/>
              </w:rPr>
            </w:pPr>
          </w:p>
          <w:p w:rsidR="00731620" w:rsidRDefault="00731620">
            <w:pPr>
              <w:rPr>
                <w:rFonts w:ascii="Arial" w:hAnsi="Arial" w:cs="Arial"/>
                <w:b/>
                <w:sz w:val="34"/>
                <w:szCs w:val="34"/>
                <w:lang w:val="es-PE"/>
              </w:rPr>
            </w:pPr>
            <w:r>
              <w:rPr>
                <w:rFonts w:ascii="Arial" w:hAnsi="Arial" w:cs="Arial"/>
                <w:b/>
                <w:sz w:val="34"/>
                <w:szCs w:val="34"/>
                <w:lang w:val="es-PE"/>
              </w:rPr>
              <w:t xml:space="preserve">Convención sobre </w:t>
            </w:r>
          </w:p>
          <w:p w:rsidR="00731620" w:rsidRPr="00EE714E" w:rsidRDefault="00731620">
            <w:pPr>
              <w:rPr>
                <w:rFonts w:ascii="Arial" w:hAnsi="Arial" w:cs="Arial"/>
                <w:sz w:val="32"/>
                <w:lang w:val="es-PE"/>
              </w:rPr>
            </w:pPr>
            <w:r>
              <w:rPr>
                <w:rFonts w:ascii="Arial" w:hAnsi="Arial" w:cs="Arial"/>
                <w:b/>
                <w:sz w:val="34"/>
                <w:szCs w:val="34"/>
                <w:lang w:val="es-PE"/>
              </w:rPr>
              <w:t>los Derechos del Niño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731620" w:rsidRPr="000B1DE8" w:rsidRDefault="00731620">
            <w:pPr>
              <w:rPr>
                <w:lang w:val="es-PE"/>
              </w:rPr>
            </w:pPr>
          </w:p>
          <w:p w:rsidR="00731620" w:rsidRPr="000B1DE8" w:rsidRDefault="00731620">
            <w:pPr>
              <w:rPr>
                <w:lang w:val="es-PE"/>
              </w:rPr>
            </w:pPr>
            <w:r w:rsidRPr="000B1DE8">
              <w:rPr>
                <w:lang w:val="es-PE"/>
              </w:rPr>
              <w:t>Distr.</w:t>
            </w:r>
          </w:p>
          <w:p w:rsidR="00731620" w:rsidRPr="000B1DE8" w:rsidRDefault="00731620">
            <w:pPr>
              <w:rPr>
                <w:lang w:val="es-PE"/>
              </w:rPr>
            </w:pPr>
            <w:r w:rsidRPr="00E35745">
              <w:fldChar w:fldCharType="begin"/>
            </w:r>
            <w:r w:rsidRPr="000B1DE8">
              <w:rPr>
                <w:lang w:val="es-PE"/>
              </w:rPr>
              <w:instrText xml:space="preserve"> FILLIN "Distr." \* MERGEFORMAT </w:instrText>
            </w:r>
            <w:r w:rsidRPr="00E35745">
              <w:fldChar w:fldCharType="separate"/>
            </w:r>
            <w:r w:rsidRPr="000B1DE8">
              <w:rPr>
                <w:lang w:val="es-PE"/>
              </w:rPr>
              <w:t>GENERAL</w:t>
            </w:r>
            <w:r w:rsidRPr="00E35745">
              <w:fldChar w:fldCharType="end"/>
            </w:r>
          </w:p>
          <w:p w:rsidR="00731620" w:rsidRPr="000B1DE8" w:rsidRDefault="00731620">
            <w:pPr>
              <w:rPr>
                <w:lang w:val="es-PE"/>
              </w:rPr>
            </w:pPr>
          </w:p>
          <w:p w:rsidR="00731620" w:rsidRPr="00EE714E" w:rsidRDefault="00731620">
            <w:pPr>
              <w:rPr>
                <w:lang w:val="es-PE"/>
              </w:rPr>
            </w:pPr>
            <w:r w:rsidRPr="00E35745">
              <w:fldChar w:fldCharType="begin"/>
            </w:r>
            <w:r w:rsidRPr="00EE714E">
              <w:rPr>
                <w:lang w:val="es-PE"/>
              </w:rPr>
              <w:instrText xml:space="preserve"> FILLIN "Symbol" \* MERGEFORMAT </w:instrText>
            </w:r>
            <w:r w:rsidRPr="00E35745">
              <w:fldChar w:fldCharType="separate"/>
            </w:r>
            <w:r w:rsidRPr="00EE714E">
              <w:rPr>
                <w:lang w:val="es-PE"/>
              </w:rPr>
              <w:t>CRC/C/SR.13</w:t>
            </w:r>
            <w:r w:rsidRPr="00E35745">
              <w:fldChar w:fldCharType="end"/>
            </w:r>
            <w:r>
              <w:rPr>
                <w:lang w:val="es-PE"/>
              </w:rPr>
              <w:t>8</w:t>
            </w:r>
            <w:r w:rsidRPr="005F5F31">
              <w:rPr>
                <w:lang w:val="es-PE"/>
              </w:rPr>
              <w:t>4</w:t>
            </w:r>
          </w:p>
          <w:p w:rsidR="00731620" w:rsidRPr="000B1F6F" w:rsidRDefault="00AD73EF">
            <w:pPr>
              <w:rPr>
                <w:lang w:val="es-PE"/>
              </w:rPr>
            </w:pPr>
            <w:r>
              <w:rPr>
                <w:bCs/>
                <w:lang w:val="es-ES_tradnl"/>
              </w:rPr>
              <w:t>6</w:t>
            </w:r>
            <w:r w:rsidR="00731620" w:rsidRPr="000B1F6F">
              <w:rPr>
                <w:bCs/>
                <w:lang w:val="es-ES_tradnl"/>
              </w:rPr>
              <w:t xml:space="preserve"> de </w:t>
            </w:r>
            <w:r>
              <w:rPr>
                <w:bCs/>
                <w:lang w:val="es-ES_tradnl"/>
              </w:rPr>
              <w:t>en</w:t>
            </w:r>
            <w:r w:rsidR="00731620" w:rsidRPr="000B1F6F">
              <w:rPr>
                <w:bCs/>
                <w:lang w:val="es-ES_tradnl"/>
              </w:rPr>
              <w:t>ero de 20</w:t>
            </w:r>
            <w:r>
              <w:rPr>
                <w:bCs/>
                <w:lang w:val="es-ES_tradnl"/>
              </w:rPr>
              <w:t>10</w:t>
            </w:r>
          </w:p>
          <w:p w:rsidR="00731620" w:rsidRDefault="00731620">
            <w:pPr>
              <w:rPr>
                <w:lang w:val="es-PE"/>
              </w:rPr>
            </w:pPr>
          </w:p>
          <w:p w:rsidR="00731620" w:rsidRPr="00EE714E" w:rsidRDefault="00731620">
            <w:pPr>
              <w:rPr>
                <w:lang w:val="es-PE"/>
              </w:rPr>
            </w:pPr>
            <w:r w:rsidRPr="00EE714E">
              <w:rPr>
                <w:lang w:val="es-PE"/>
              </w:rPr>
              <w:t>ESPAÑOL</w:t>
            </w:r>
          </w:p>
          <w:p w:rsidR="00731620" w:rsidRPr="00EE714E" w:rsidRDefault="00731620">
            <w:pPr>
              <w:rPr>
                <w:lang w:val="es-PE"/>
              </w:rPr>
            </w:pPr>
            <w:r w:rsidRPr="00EE714E">
              <w:rPr>
                <w:lang w:val="es-PE"/>
              </w:rPr>
              <w:t xml:space="preserve">Original: </w:t>
            </w:r>
            <w:r>
              <w:rPr>
                <w:lang w:val="es-PE"/>
              </w:rPr>
              <w:t>FRANCÉS</w:t>
            </w:r>
          </w:p>
        </w:tc>
      </w:tr>
    </w:tbl>
    <w:p w:rsidR="00731620" w:rsidRDefault="00731620">
      <w:pPr>
        <w:rPr>
          <w:lang w:val="es-PE"/>
        </w:rPr>
      </w:pPr>
      <w:r w:rsidRPr="005A4A7E">
        <w:rPr>
          <w:lang w:val="es-PE"/>
        </w:rPr>
        <w:br/>
      </w:r>
      <w:r>
        <w:rPr>
          <w:lang w:val="es-PE"/>
        </w:rPr>
        <w:t>COMITÉ DE LOS DERECHOS DEL NIÑO</w:t>
      </w:r>
    </w:p>
    <w:p w:rsidR="00731620" w:rsidRDefault="00731620">
      <w:pPr>
        <w:spacing w:after="480"/>
        <w:rPr>
          <w:lang w:val="es-PE"/>
        </w:rPr>
      </w:pPr>
      <w:r>
        <w:rPr>
          <w:lang w:val="es-PE"/>
        </w:rPr>
        <w:t>50° período de sesiones</w:t>
      </w:r>
    </w:p>
    <w:p w:rsidR="00731620" w:rsidRDefault="00731620">
      <w:pPr>
        <w:jc w:val="center"/>
        <w:rPr>
          <w:b/>
          <w:lang w:val="es-PE"/>
        </w:rPr>
      </w:pPr>
    </w:p>
    <w:p w:rsidR="00731620" w:rsidRDefault="00731620">
      <w:pPr>
        <w:jc w:val="center"/>
        <w:rPr>
          <w:b/>
          <w:lang w:val="es-PE"/>
        </w:rPr>
      </w:pPr>
      <w:r>
        <w:rPr>
          <w:b/>
          <w:lang w:val="es-PE"/>
        </w:rPr>
        <w:t>ACTA RESUMIDA DE LA 1384ª SESIÓN</w:t>
      </w:r>
    </w:p>
    <w:p w:rsidR="00731620" w:rsidRDefault="00731620">
      <w:pPr>
        <w:jc w:val="center"/>
        <w:rPr>
          <w:b/>
          <w:lang w:val="es-PE"/>
        </w:rPr>
      </w:pPr>
    </w:p>
    <w:p w:rsidR="00731620" w:rsidRDefault="00731620">
      <w:pPr>
        <w:jc w:val="center"/>
        <w:rPr>
          <w:b/>
          <w:lang w:val="es-PE"/>
        </w:rPr>
      </w:pPr>
      <w:r>
        <w:rPr>
          <w:b/>
          <w:lang w:val="es-ES_tradnl"/>
        </w:rPr>
        <w:t>celebrada en el Palais Wilson, Ginebra,</w:t>
      </w:r>
      <w:r>
        <w:rPr>
          <w:b/>
          <w:lang w:val="es-ES_tradnl"/>
        </w:rPr>
        <w:br/>
        <w:t>el miércoles 21</w:t>
      </w:r>
      <w:r>
        <w:rPr>
          <w:b/>
          <w:lang w:val="es-PE"/>
        </w:rPr>
        <w:t xml:space="preserve"> de enero de 2009, a las 10.00 horas</w:t>
      </w:r>
    </w:p>
    <w:p w:rsidR="00731620" w:rsidRDefault="00731620">
      <w:pPr>
        <w:jc w:val="center"/>
        <w:rPr>
          <w:b/>
          <w:lang w:val="es-PE"/>
        </w:rPr>
      </w:pPr>
    </w:p>
    <w:p w:rsidR="00731620" w:rsidRDefault="00731620">
      <w:pPr>
        <w:jc w:val="center"/>
        <w:rPr>
          <w:b/>
          <w:lang w:val="es-PE"/>
        </w:rPr>
      </w:pPr>
      <w:r>
        <w:rPr>
          <w:b/>
          <w:lang w:val="es-PE"/>
        </w:rPr>
        <w:t xml:space="preserve">Presidenta: Sra. LEE </w:t>
      </w:r>
    </w:p>
    <w:p w:rsidR="00731620" w:rsidRDefault="00731620">
      <w:pPr>
        <w:jc w:val="center"/>
        <w:rPr>
          <w:b/>
          <w:lang w:val="es-PE"/>
        </w:rPr>
      </w:pPr>
    </w:p>
    <w:p w:rsidR="00731620" w:rsidRDefault="00731620">
      <w:pPr>
        <w:jc w:val="center"/>
        <w:rPr>
          <w:b/>
          <w:lang w:val="es-PE"/>
        </w:rPr>
      </w:pPr>
      <w:r>
        <w:rPr>
          <w:b/>
          <w:lang w:val="es-PE"/>
        </w:rPr>
        <w:t>SUMARIO</w:t>
      </w:r>
    </w:p>
    <w:p w:rsidR="00731620" w:rsidRDefault="00731620">
      <w:pPr>
        <w:spacing w:before="100" w:beforeAutospacing="1" w:after="100" w:afterAutospacing="1"/>
        <w:rPr>
          <w:i/>
          <w:szCs w:val="24"/>
          <w:lang w:val="es-PE"/>
        </w:rPr>
      </w:pPr>
      <w:r>
        <w:rPr>
          <w:b/>
          <w:lang w:val="es-PE"/>
        </w:rPr>
        <w:t>EXAMEN DE LOS INFORMES PRESENTADOS POR LOS ESTADOS PARTES</w:t>
      </w:r>
      <w:r>
        <w:rPr>
          <w:b/>
          <w:snapToGrid w:val="0"/>
          <w:szCs w:val="24"/>
          <w:lang w:val="es-PE"/>
        </w:rPr>
        <w:t xml:space="preserve"> </w:t>
      </w:r>
      <w:r>
        <w:rPr>
          <w:i/>
          <w:snapToGrid w:val="0"/>
          <w:szCs w:val="24"/>
          <w:lang w:val="es-PE"/>
        </w:rPr>
        <w:t>(continuación)</w:t>
      </w:r>
    </w:p>
    <w:p w:rsidR="00731620" w:rsidRDefault="00731620">
      <w:pPr>
        <w:spacing w:after="240"/>
        <w:ind w:left="567"/>
        <w:rPr>
          <w:b/>
          <w:lang w:val="es-PE"/>
        </w:rPr>
      </w:pPr>
      <w:r>
        <w:rPr>
          <w:b/>
          <w:szCs w:val="24"/>
          <w:lang w:val="es-PE"/>
        </w:rPr>
        <w:t xml:space="preserve">Segundo informe periódico de la República Democrática del Congo relativo a la aplicación de la Convención sobre los Derechos del Niño </w:t>
      </w:r>
    </w:p>
    <w:p w:rsidR="00731620" w:rsidRDefault="00731620">
      <w:pPr>
        <w:ind w:firstLine="567"/>
        <w:rPr>
          <w:lang w:val="es-ES_tradnl"/>
        </w:rPr>
      </w:pPr>
    </w:p>
    <w:p w:rsidR="00731620" w:rsidRDefault="00731620">
      <w:pPr>
        <w:tabs>
          <w:tab w:val="left" w:pos="0"/>
        </w:tabs>
        <w:spacing w:after="240"/>
        <w:rPr>
          <w:u w:val="single"/>
        </w:rPr>
      </w:pPr>
      <w:r w:rsidRPr="00E35745">
        <w:rPr>
          <w:rFonts w:ascii="Arial" w:hAnsi="Arial" w:cs="Arial"/>
          <w:b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8.75pt;margin-top:533.55pt;width:483pt;height:196.6pt;z-index:2;mso-position-horizontal-relative:margin;mso-position-vertical-relative:margin" stroked="f">
            <v:textbox style="mso-next-textbox:#_x0000_s1027" inset="7.09pt,3.69pt,7.09pt,3.69pt">
              <w:txbxContent>
                <w:p w:rsidR="00731620" w:rsidRDefault="00731620">
                  <w:pPr>
                    <w:rPr>
                      <w:lang w:val="es-ES_tradnl"/>
                    </w:rPr>
                  </w:pPr>
                  <w:r>
                    <w:rPr>
                      <w:lang w:val="es-ES_tradnl"/>
                    </w:rPr>
                    <w:t>_______________</w:t>
                  </w:r>
                </w:p>
                <w:p w:rsidR="00731620" w:rsidRDefault="00731620">
                  <w:pPr>
                    <w:rPr>
                      <w:lang w:val="es-ES_tradnl"/>
                    </w:rPr>
                  </w:pPr>
                </w:p>
                <w:p w:rsidR="00731620" w:rsidRDefault="00731620">
                  <w:pPr>
                    <w:ind w:firstLine="567"/>
                    <w:rPr>
                      <w:lang w:val="es-ES_tradnl"/>
                    </w:rPr>
                  </w:pPr>
                  <w:r>
                    <w:rPr>
                      <w:lang w:val="es-ES_tradnl"/>
                    </w:rPr>
                    <w:t>La presente acta podrá ser objeto de correcciones.</w:t>
                  </w:r>
                </w:p>
                <w:p w:rsidR="00731620" w:rsidRDefault="00731620">
                  <w:pPr>
                    <w:ind w:firstLine="567"/>
                    <w:rPr>
                      <w:lang w:val="es-ES_tradnl"/>
                    </w:rPr>
                  </w:pPr>
                  <w:r>
                    <w:rPr>
                      <w:lang w:val="es-ES_tradnl"/>
                    </w:rPr>
                    <w:t xml:space="preserve">  </w:t>
                  </w:r>
                </w:p>
                <w:p w:rsidR="00731620" w:rsidRDefault="00731620">
                  <w:pPr>
                    <w:ind w:firstLine="567"/>
                    <w:rPr>
                      <w:lang w:val="es-ES_tradnl"/>
                    </w:rPr>
                  </w:pPr>
                  <w:r>
                    <w:rPr>
                      <w:lang w:val="es-ES_tradnl"/>
                    </w:rPr>
                    <w:t xml:space="preserve">Las correcciones deberán redactarse en uno de los idiomas de trabajo.  Deberán presentarse en forma de memorando, incorporarse en un ejemplar del acta y enviarse, </w:t>
                  </w:r>
                  <w:r w:rsidRPr="00784DC4">
                    <w:rPr>
                      <w:b/>
                      <w:lang w:val="es-ES_tradnl"/>
                    </w:rPr>
                    <w:t>dentro del plazo de una semana a partir de la fecha del presente documento</w:t>
                  </w:r>
                  <w:r>
                    <w:rPr>
                      <w:lang w:val="es-ES_tradnl"/>
                    </w:rPr>
                    <w:t>, a la Dependencia de Edición, oficina E.4108, Palacio de las Naciones, Ginebra.</w:t>
                  </w:r>
                </w:p>
                <w:p w:rsidR="00731620" w:rsidRDefault="00731620">
                  <w:pPr>
                    <w:ind w:firstLine="567"/>
                    <w:rPr>
                      <w:lang w:val="es-ES_tradnl"/>
                    </w:rPr>
                  </w:pPr>
                </w:p>
                <w:p w:rsidR="00731620" w:rsidRPr="00A4228C" w:rsidRDefault="00731620">
                  <w:pPr>
                    <w:spacing w:after="480"/>
                    <w:ind w:firstLine="567"/>
                    <w:rPr>
                      <w:lang w:val="es-ES_tradnl"/>
                    </w:rPr>
                  </w:pPr>
                  <w:r>
                    <w:rPr>
                      <w:lang w:val="es-ES_tradnl"/>
                    </w:rPr>
                    <w:t xml:space="preserve">Las correcciones que se introduzcan en las actas de las sesiones públicas del Comité se </w:t>
                  </w:r>
                  <w:r w:rsidRPr="00A4228C">
                    <w:rPr>
                      <w:lang w:val="es-ES_tradnl"/>
                    </w:rPr>
                    <w:t>reunirán en un documento único que se publicará poco después del período de sesiones.</w:t>
                  </w:r>
                </w:p>
                <w:p w:rsidR="00731620" w:rsidRPr="00A4228C" w:rsidRDefault="00731620">
                  <w:r w:rsidRPr="00A4228C">
                    <w:t>GE.09-40347  (</w:t>
                  </w:r>
                  <w:r>
                    <w:t>EXT</w:t>
                  </w:r>
                  <w:r w:rsidRPr="00A4228C">
                    <w:t>)</w:t>
                  </w:r>
                </w:p>
              </w:txbxContent>
            </v:textbox>
            <w10:wrap anchorx="margin" anchory="margin"/>
          </v:shape>
        </w:pict>
      </w:r>
    </w:p>
    <w:p w:rsidR="00731620" w:rsidRPr="001E491B" w:rsidRDefault="00731620">
      <w:pPr>
        <w:tabs>
          <w:tab w:val="left" w:pos="0"/>
        </w:tabs>
        <w:spacing w:after="240"/>
        <w:jc w:val="center"/>
        <w:rPr>
          <w:i/>
          <w:lang w:val="es-PE"/>
        </w:rPr>
      </w:pPr>
      <w:r>
        <w:rPr>
          <w:i/>
          <w:lang w:val="es-PE"/>
        </w:rPr>
        <w:br w:type="page"/>
      </w:r>
      <w:r w:rsidRPr="00AE7976">
        <w:rPr>
          <w:i/>
          <w:lang w:val="es-PE"/>
        </w:rPr>
        <w:t>Se declara abierta la sesión a las 10.</w:t>
      </w:r>
      <w:r w:rsidRPr="001E491B">
        <w:rPr>
          <w:i/>
          <w:lang w:val="es-PE"/>
        </w:rPr>
        <w:t>15 horas.</w:t>
      </w:r>
    </w:p>
    <w:p w:rsidR="00731620" w:rsidRPr="002E3424" w:rsidRDefault="00731620">
      <w:pPr>
        <w:spacing w:before="100" w:beforeAutospacing="1" w:after="100" w:afterAutospacing="1"/>
        <w:rPr>
          <w:szCs w:val="24"/>
          <w:lang w:val="es-PE"/>
        </w:rPr>
      </w:pPr>
      <w:r>
        <w:rPr>
          <w:b/>
          <w:lang w:val="es-PE"/>
        </w:rPr>
        <w:t>EXAMEN DE LOS INFORMES PRESENTADOS POR LOS ESTADOS PARTES</w:t>
      </w:r>
      <w:r w:rsidRPr="002E3424">
        <w:rPr>
          <w:szCs w:val="24"/>
          <w:lang w:val="es-PE"/>
        </w:rPr>
        <w:t xml:space="preserve"> (tema 4 </w:t>
      </w:r>
      <w:r>
        <w:rPr>
          <w:szCs w:val="24"/>
          <w:lang w:val="es-PE"/>
        </w:rPr>
        <w:t>del programa</w:t>
      </w:r>
      <w:r w:rsidRPr="002E3424">
        <w:rPr>
          <w:szCs w:val="24"/>
          <w:lang w:val="es-PE"/>
        </w:rPr>
        <w:t>) (</w:t>
      </w:r>
      <w:r>
        <w:rPr>
          <w:i/>
          <w:szCs w:val="24"/>
          <w:lang w:val="es-PE"/>
        </w:rPr>
        <w:t>continuación</w:t>
      </w:r>
      <w:r w:rsidRPr="002E3424">
        <w:rPr>
          <w:szCs w:val="24"/>
          <w:lang w:val="es-PE"/>
        </w:rPr>
        <w:t>)</w:t>
      </w:r>
    </w:p>
    <w:p w:rsidR="00731620" w:rsidRDefault="00731620">
      <w:pPr>
        <w:spacing w:after="240"/>
        <w:ind w:left="567"/>
        <w:rPr>
          <w:b/>
          <w:u w:val="single"/>
          <w:lang w:val="es-PE"/>
        </w:rPr>
      </w:pPr>
      <w:r>
        <w:rPr>
          <w:b/>
          <w:lang w:val="es-PE"/>
        </w:rPr>
        <w:t xml:space="preserve">Segundo informe periódico de la República Democrática del Congo relativo a la aplicación de la Convención sobre los Derechos del Niño [(CRC/C/COD/2); </w:t>
      </w:r>
      <w:r>
        <w:rPr>
          <w:b/>
          <w:szCs w:val="24"/>
          <w:lang w:val="es-PE"/>
        </w:rPr>
        <w:t>lista de cuestiones que deben abordarse</w:t>
      </w:r>
      <w:r>
        <w:rPr>
          <w:b/>
          <w:lang w:val="es-PE"/>
        </w:rPr>
        <w:t xml:space="preserve"> (CRC/C/COD/Q/2); respuestas del Estado parte proporcionadas por escrito a la lista de cuestiones que deben abordarse (CRC/C/COD/Q/2/Add.1); respuestas complementarias del Estado parte a la lista de cuestiones que deben abordarse (documento sin signatura distribuido durante la sesión)]  </w:t>
      </w:r>
    </w:p>
    <w:p w:rsidR="00731620" w:rsidRPr="005C0D7E" w:rsidRDefault="00731620">
      <w:pPr>
        <w:spacing w:after="240"/>
        <w:rPr>
          <w:u w:val="single"/>
          <w:lang w:val="es-PE"/>
        </w:rPr>
      </w:pPr>
      <w:r w:rsidRPr="005C0D7E">
        <w:rPr>
          <w:lang w:val="es-PE"/>
        </w:rPr>
        <w:t>1.</w:t>
      </w:r>
      <w:r w:rsidRPr="005C0D7E">
        <w:rPr>
          <w:lang w:val="es-PE"/>
        </w:rPr>
        <w:tab/>
      </w:r>
      <w:r w:rsidRPr="006B31CA">
        <w:rPr>
          <w:i/>
          <w:szCs w:val="24"/>
          <w:lang w:val="es-PE"/>
        </w:rPr>
        <w:t>Por invitación de la Presidenta, los miembros de la delegación de</w:t>
      </w:r>
      <w:r>
        <w:rPr>
          <w:i/>
          <w:szCs w:val="24"/>
          <w:lang w:val="es-PE"/>
        </w:rPr>
        <w:t xml:space="preserve"> </w:t>
      </w:r>
      <w:r w:rsidRPr="006B31CA">
        <w:rPr>
          <w:i/>
          <w:szCs w:val="24"/>
          <w:lang w:val="es-PE"/>
        </w:rPr>
        <w:t>l</w:t>
      </w:r>
      <w:r>
        <w:rPr>
          <w:i/>
          <w:szCs w:val="24"/>
          <w:lang w:val="es-PE"/>
        </w:rPr>
        <w:t>a República Democrática del Congo</w:t>
      </w:r>
      <w:r w:rsidRPr="006B31CA">
        <w:rPr>
          <w:i/>
          <w:szCs w:val="24"/>
          <w:lang w:val="es-PE"/>
        </w:rPr>
        <w:t xml:space="preserve"> t</w:t>
      </w:r>
      <w:r>
        <w:rPr>
          <w:i/>
          <w:szCs w:val="24"/>
          <w:lang w:val="es-PE"/>
        </w:rPr>
        <w:t>oman asiento a la mesa del Comité</w:t>
      </w:r>
      <w:r w:rsidRPr="005C0D7E">
        <w:rPr>
          <w:i/>
          <w:iCs/>
          <w:lang w:val="es-PE"/>
        </w:rPr>
        <w:t>.</w:t>
      </w:r>
    </w:p>
    <w:p w:rsidR="00731620" w:rsidRPr="004D6268" w:rsidRDefault="00731620">
      <w:pPr>
        <w:spacing w:after="240"/>
        <w:rPr>
          <w:u w:val="single"/>
          <w:lang w:val="es-PE"/>
        </w:rPr>
      </w:pPr>
      <w:r w:rsidRPr="00C254F7">
        <w:rPr>
          <w:lang w:val="es-PE"/>
        </w:rPr>
        <w:t>2.</w:t>
      </w:r>
      <w:r w:rsidRPr="00C254F7">
        <w:rPr>
          <w:lang w:val="es-PE"/>
        </w:rPr>
        <w:tab/>
      </w:r>
      <w:r w:rsidRPr="006A1ED9">
        <w:rPr>
          <w:lang w:val="es-PE"/>
        </w:rPr>
        <w:t xml:space="preserve">El </w:t>
      </w:r>
      <w:r>
        <w:rPr>
          <w:b/>
          <w:lang w:val="es-PE"/>
        </w:rPr>
        <w:t xml:space="preserve">Sr. UPIO KAKURA </w:t>
      </w:r>
      <w:r w:rsidRPr="00C254F7">
        <w:rPr>
          <w:lang w:val="es-PE"/>
        </w:rPr>
        <w:t>(República Democrática del Congo) dice que pese al contexto político y económico asociado a la guerr</w:t>
      </w:r>
      <w:r w:rsidRPr="00862AC9">
        <w:rPr>
          <w:lang w:val="es-PE"/>
        </w:rPr>
        <w:t>a recurrente al este</w:t>
      </w:r>
      <w:r w:rsidRPr="00C254F7">
        <w:rPr>
          <w:lang w:val="es-PE"/>
        </w:rPr>
        <w:t xml:space="preserve"> del país y a las violaciones masivas contra los derechos humanos que </w:t>
      </w:r>
      <w:r>
        <w:rPr>
          <w:lang w:val="es-PE"/>
        </w:rPr>
        <w:t>ello acarrea inevitablemente, el Gobierno de la República Democrática del</w:t>
      </w:r>
      <w:r w:rsidRPr="00C254F7">
        <w:rPr>
          <w:lang w:val="es-PE"/>
        </w:rPr>
        <w:t xml:space="preserve"> Congo </w:t>
      </w:r>
      <w:r>
        <w:rPr>
          <w:lang w:val="es-PE"/>
        </w:rPr>
        <w:t>ha dado prioridad a la promoción y a la protección de los derechos fundamentales y las libertades individuales</w:t>
      </w:r>
      <w:r w:rsidRPr="00C254F7">
        <w:rPr>
          <w:lang w:val="es-PE"/>
        </w:rPr>
        <w:t xml:space="preserve">. </w:t>
      </w:r>
      <w:r w:rsidRPr="004D6268">
        <w:rPr>
          <w:lang w:val="es-PE"/>
        </w:rPr>
        <w:t xml:space="preserve">La República Democrática del Congo </w:t>
      </w:r>
      <w:r>
        <w:rPr>
          <w:lang w:val="es-PE"/>
        </w:rPr>
        <w:t>aprobó</w:t>
      </w:r>
      <w:r w:rsidRPr="004D6268">
        <w:rPr>
          <w:lang w:val="es-PE"/>
        </w:rPr>
        <w:t xml:space="preserve"> la Ley N</w:t>
      </w:r>
      <w:r w:rsidRPr="004D6268">
        <w:rPr>
          <w:vertAlign w:val="superscript"/>
          <w:lang w:val="es-PE"/>
        </w:rPr>
        <w:t>o</w:t>
      </w:r>
      <w:r w:rsidRPr="004D6268">
        <w:rPr>
          <w:lang w:val="es-PE"/>
        </w:rPr>
        <w:t xml:space="preserve"> 09/001</w:t>
      </w:r>
      <w:r>
        <w:rPr>
          <w:lang w:val="es-PE"/>
        </w:rPr>
        <w:t>,</w:t>
      </w:r>
      <w:r w:rsidRPr="004D6268">
        <w:rPr>
          <w:lang w:val="es-PE"/>
        </w:rPr>
        <w:t xml:space="preserve"> </w:t>
      </w:r>
      <w:r>
        <w:rPr>
          <w:lang w:val="es-PE"/>
        </w:rPr>
        <w:t>de</w:t>
      </w:r>
      <w:r w:rsidRPr="004D6268">
        <w:rPr>
          <w:lang w:val="es-PE"/>
        </w:rPr>
        <w:t xml:space="preserve"> protección de</w:t>
      </w:r>
      <w:r>
        <w:rPr>
          <w:lang w:val="es-PE"/>
        </w:rPr>
        <w:t>l niño, que en un so</w:t>
      </w:r>
      <w:r w:rsidRPr="004D6268">
        <w:rPr>
          <w:lang w:val="es-PE"/>
        </w:rPr>
        <w:t>lo texto</w:t>
      </w:r>
      <w:r>
        <w:rPr>
          <w:lang w:val="es-PE"/>
        </w:rPr>
        <w:t xml:space="preserve"> contiene</w:t>
      </w:r>
      <w:r w:rsidRPr="004D6268">
        <w:rPr>
          <w:lang w:val="es-PE"/>
        </w:rPr>
        <w:t xml:space="preserve"> todas las disposiciones </w:t>
      </w:r>
      <w:r>
        <w:rPr>
          <w:lang w:val="es-PE"/>
        </w:rPr>
        <w:t>jurídicas</w:t>
      </w:r>
      <w:r w:rsidRPr="004D6268">
        <w:rPr>
          <w:lang w:val="es-PE"/>
        </w:rPr>
        <w:t xml:space="preserve"> </w:t>
      </w:r>
      <w:r>
        <w:rPr>
          <w:lang w:val="es-PE"/>
        </w:rPr>
        <w:t>relativas a la infancia, las cuales se elaboraron de conformidad con las normas internacionales pertinentes</w:t>
      </w:r>
      <w:r w:rsidRPr="004D6268">
        <w:rPr>
          <w:lang w:val="es-PE"/>
        </w:rPr>
        <w:t>.</w:t>
      </w:r>
    </w:p>
    <w:p w:rsidR="00731620" w:rsidRPr="00402C2A" w:rsidRDefault="00731620">
      <w:pPr>
        <w:spacing w:after="240"/>
        <w:rPr>
          <w:u w:val="single"/>
          <w:lang w:val="es-PE"/>
        </w:rPr>
      </w:pPr>
      <w:r w:rsidRPr="00402C2A">
        <w:rPr>
          <w:lang w:val="es-PE"/>
        </w:rPr>
        <w:t>3.</w:t>
      </w:r>
      <w:r w:rsidRPr="00402C2A">
        <w:rPr>
          <w:lang w:val="es-PE"/>
        </w:rPr>
        <w:tab/>
        <w:t xml:space="preserve">Desde la presentación de su informe inicial en 2001, la República Democrática del Congo </w:t>
      </w:r>
      <w:r>
        <w:rPr>
          <w:lang w:val="es-PE"/>
        </w:rPr>
        <w:t xml:space="preserve">ha hecho </w:t>
      </w:r>
      <w:r w:rsidRPr="00402C2A">
        <w:rPr>
          <w:lang w:val="es-PE"/>
        </w:rPr>
        <w:t xml:space="preserve">considerables esfuerzos en materia de legislación para ratificar la mayoría de los convenios internacionales y regionales </w:t>
      </w:r>
      <w:r>
        <w:rPr>
          <w:lang w:val="es-PE"/>
        </w:rPr>
        <w:t>relativos a la protección de los derechos del niño</w:t>
      </w:r>
      <w:r w:rsidRPr="00402C2A">
        <w:rPr>
          <w:lang w:val="es-PE"/>
        </w:rPr>
        <w:t xml:space="preserve">, </w:t>
      </w:r>
      <w:r>
        <w:rPr>
          <w:lang w:val="es-PE"/>
        </w:rPr>
        <w:t>entre ellos, los dos Protocolos Facultativos de la Convención sobre los Derechos del Niño</w:t>
      </w:r>
      <w:r w:rsidRPr="00402C2A">
        <w:rPr>
          <w:lang w:val="es-PE"/>
        </w:rPr>
        <w:t xml:space="preserve">, </w:t>
      </w:r>
      <w:r>
        <w:rPr>
          <w:lang w:val="es-PE"/>
        </w:rPr>
        <w:t>el Convenio sobre la edad mínima de admisión al empleo</w:t>
      </w:r>
      <w:r w:rsidRPr="00402C2A">
        <w:rPr>
          <w:lang w:val="es-PE"/>
        </w:rPr>
        <w:t xml:space="preserve"> (</w:t>
      </w:r>
      <w:r>
        <w:rPr>
          <w:lang w:val="es-PE"/>
        </w:rPr>
        <w:t>N</w:t>
      </w:r>
      <w:r w:rsidRPr="00402C2A">
        <w:rPr>
          <w:vertAlign w:val="superscript"/>
          <w:lang w:val="es-PE"/>
        </w:rPr>
        <w:t>o</w:t>
      </w:r>
      <w:r w:rsidRPr="00402C2A">
        <w:rPr>
          <w:lang w:val="es-PE"/>
        </w:rPr>
        <w:t xml:space="preserve"> 138) </w:t>
      </w:r>
      <w:r>
        <w:rPr>
          <w:lang w:val="es-PE"/>
        </w:rPr>
        <w:t>y el Convenio sobre las peores formas de trabajo infantil y la acción inmediata para su eliminación (N</w:t>
      </w:r>
      <w:r w:rsidRPr="00402C2A">
        <w:rPr>
          <w:vertAlign w:val="superscript"/>
          <w:lang w:val="es-PE"/>
        </w:rPr>
        <w:t>o</w:t>
      </w:r>
      <w:r w:rsidRPr="00402C2A">
        <w:rPr>
          <w:lang w:val="es-PE"/>
        </w:rPr>
        <w:t xml:space="preserve"> 182) de </w:t>
      </w:r>
      <w:r>
        <w:rPr>
          <w:lang w:val="es-PE"/>
        </w:rPr>
        <w:t>la Organización Internacional del Trabajo (</w:t>
      </w:r>
      <w:r w:rsidRPr="00402C2A">
        <w:rPr>
          <w:lang w:val="es-PE"/>
        </w:rPr>
        <w:t>OIT</w:t>
      </w:r>
      <w:r>
        <w:rPr>
          <w:lang w:val="es-PE"/>
        </w:rPr>
        <w:t>)</w:t>
      </w:r>
      <w:r w:rsidRPr="00402C2A">
        <w:rPr>
          <w:lang w:val="es-PE"/>
        </w:rPr>
        <w:t>.</w:t>
      </w:r>
      <w:r>
        <w:rPr>
          <w:lang w:val="es-PE"/>
        </w:rPr>
        <w:t xml:space="preserve">  </w:t>
      </w:r>
    </w:p>
    <w:p w:rsidR="00731620" w:rsidRPr="001F1AD2" w:rsidRDefault="00731620">
      <w:pPr>
        <w:spacing w:after="240"/>
        <w:rPr>
          <w:u w:val="single"/>
          <w:lang w:val="es-PE"/>
        </w:rPr>
      </w:pPr>
      <w:r w:rsidRPr="009A45E9">
        <w:rPr>
          <w:lang w:val="es-PE"/>
        </w:rPr>
        <w:t>4.</w:t>
      </w:r>
      <w:r w:rsidRPr="009A45E9">
        <w:rPr>
          <w:lang w:val="es-PE"/>
        </w:rPr>
        <w:tab/>
        <w:t>La definició</w:t>
      </w:r>
      <w:r>
        <w:rPr>
          <w:lang w:val="es-PE"/>
        </w:rPr>
        <w:t xml:space="preserve">n de ‘niño’ figura en el apartado </w:t>
      </w:r>
      <w:r>
        <w:rPr>
          <w:i/>
          <w:lang w:val="es-PE"/>
        </w:rPr>
        <w:t>1</w:t>
      </w:r>
      <w:r w:rsidRPr="009A45E9">
        <w:rPr>
          <w:lang w:val="es-PE"/>
        </w:rPr>
        <w:t xml:space="preserve"> del artículo 41 de la Constitución</w:t>
      </w:r>
      <w:r>
        <w:rPr>
          <w:lang w:val="es-PE"/>
        </w:rPr>
        <w:t>,</w:t>
      </w:r>
      <w:r w:rsidRPr="009A45E9">
        <w:rPr>
          <w:lang w:val="es-PE"/>
        </w:rPr>
        <w:t xml:space="preserve"> que dispone que </w:t>
      </w:r>
      <w:r>
        <w:rPr>
          <w:lang w:val="es-PE"/>
        </w:rPr>
        <w:t>“</w:t>
      </w:r>
      <w:r w:rsidRPr="009A45E9">
        <w:rPr>
          <w:lang w:val="es-PE"/>
        </w:rPr>
        <w:t xml:space="preserve">el niño </w:t>
      </w:r>
      <w:r>
        <w:rPr>
          <w:lang w:val="es-PE"/>
        </w:rPr>
        <w:t>es toda persona, sin distinción de género, que todavía no haya cumplido los </w:t>
      </w:r>
      <w:r w:rsidRPr="009A45E9">
        <w:rPr>
          <w:lang w:val="es-PE"/>
        </w:rPr>
        <w:t xml:space="preserve">18 </w:t>
      </w:r>
      <w:r>
        <w:rPr>
          <w:lang w:val="es-PE"/>
        </w:rPr>
        <w:t>años”</w:t>
      </w:r>
      <w:r w:rsidRPr="009A45E9">
        <w:rPr>
          <w:lang w:val="es-PE"/>
        </w:rPr>
        <w:t xml:space="preserve">. </w:t>
      </w:r>
      <w:r w:rsidRPr="001F1AD2">
        <w:rPr>
          <w:lang w:val="es-PE"/>
        </w:rPr>
        <w:t xml:space="preserve">Por lo que respecta a </w:t>
      </w:r>
      <w:r>
        <w:rPr>
          <w:lang w:val="es-PE"/>
        </w:rPr>
        <w:t>los organismos</w:t>
      </w:r>
      <w:r w:rsidRPr="001F1AD2">
        <w:rPr>
          <w:lang w:val="es-PE"/>
        </w:rPr>
        <w:t xml:space="preserve"> </w:t>
      </w:r>
      <w:r>
        <w:rPr>
          <w:lang w:val="es-PE"/>
        </w:rPr>
        <w:t>que promueven y protegen</w:t>
      </w:r>
      <w:r w:rsidRPr="001F1AD2">
        <w:rPr>
          <w:lang w:val="es-PE"/>
        </w:rPr>
        <w:t xml:space="preserve"> los derechos del niño, cabe </w:t>
      </w:r>
      <w:r>
        <w:rPr>
          <w:lang w:val="es-PE"/>
        </w:rPr>
        <w:t>mencionar el establecimiento, en 1998, del Consejo Nacional para la Infancia, órgano gubernamental encargado de coordinar las actividades relativas a la aplicación de la Convención</w:t>
      </w:r>
      <w:r w:rsidRPr="001F1AD2">
        <w:rPr>
          <w:lang w:val="es-PE"/>
        </w:rPr>
        <w:t>.</w:t>
      </w:r>
    </w:p>
    <w:p w:rsidR="00731620" w:rsidRPr="002C34C6" w:rsidRDefault="00731620">
      <w:pPr>
        <w:spacing w:after="240"/>
        <w:rPr>
          <w:u w:val="single"/>
          <w:lang w:val="es-PE"/>
        </w:rPr>
      </w:pPr>
      <w:r w:rsidRPr="00A90E5A">
        <w:rPr>
          <w:lang w:val="es-PE"/>
        </w:rPr>
        <w:t>5.</w:t>
      </w:r>
      <w:r w:rsidRPr="00A90E5A">
        <w:rPr>
          <w:lang w:val="es-PE"/>
        </w:rPr>
        <w:tab/>
      </w:r>
      <w:r>
        <w:rPr>
          <w:lang w:val="es-PE"/>
        </w:rPr>
        <w:t>L</w:t>
      </w:r>
      <w:r w:rsidRPr="00A90E5A">
        <w:rPr>
          <w:lang w:val="es-PE"/>
        </w:rPr>
        <w:t xml:space="preserve">os recursos presupuestarios </w:t>
      </w:r>
      <w:r>
        <w:rPr>
          <w:lang w:val="es-PE"/>
        </w:rPr>
        <w:t>destinados</w:t>
      </w:r>
      <w:r w:rsidRPr="00A90E5A">
        <w:rPr>
          <w:lang w:val="es-PE"/>
        </w:rPr>
        <w:t xml:space="preserve"> al sector social </w:t>
      </w:r>
      <w:r>
        <w:rPr>
          <w:lang w:val="es-PE"/>
        </w:rPr>
        <w:t>están en aumento d</w:t>
      </w:r>
      <w:r w:rsidRPr="00A90E5A">
        <w:rPr>
          <w:lang w:val="es-PE"/>
        </w:rPr>
        <w:t>esde 2001</w:t>
      </w:r>
      <w:r>
        <w:rPr>
          <w:lang w:val="es-PE"/>
        </w:rPr>
        <w:t xml:space="preserve">. </w:t>
      </w:r>
      <w:r w:rsidRPr="002C34C6">
        <w:rPr>
          <w:lang w:val="es-PE"/>
        </w:rPr>
        <w:t xml:space="preserve">El porcentaje del presupuesto nacional </w:t>
      </w:r>
      <w:r>
        <w:rPr>
          <w:lang w:val="es-PE"/>
        </w:rPr>
        <w:t>asignado</w:t>
      </w:r>
      <w:r w:rsidRPr="002C34C6">
        <w:rPr>
          <w:lang w:val="es-PE"/>
        </w:rPr>
        <w:t xml:space="preserve"> a la educación pasó de 3% en </w:t>
      </w:r>
      <w:smartTag w:uri="urn:schemas-microsoft-com:office:smarttags" w:element="metricconverter">
        <w:smartTagPr>
          <w:attr w:name="ProductID" w:val="2004 a"/>
        </w:smartTagPr>
        <w:r w:rsidRPr="002C34C6">
          <w:rPr>
            <w:lang w:val="es-PE"/>
          </w:rPr>
          <w:t>2004 a</w:t>
        </w:r>
      </w:smartTag>
      <w:r w:rsidRPr="002C34C6">
        <w:rPr>
          <w:lang w:val="es-PE"/>
        </w:rPr>
        <w:t xml:space="preserve"> 8,2% en</w:t>
      </w:r>
      <w:r>
        <w:rPr>
          <w:lang w:val="es-PE"/>
        </w:rPr>
        <w:t> </w:t>
      </w:r>
      <w:r w:rsidRPr="002C34C6">
        <w:rPr>
          <w:lang w:val="es-PE"/>
        </w:rPr>
        <w:t>2008, y el Gobierno asigna</w:t>
      </w:r>
      <w:r>
        <w:rPr>
          <w:lang w:val="es-PE"/>
        </w:rPr>
        <w:t>,</w:t>
      </w:r>
      <w:r w:rsidRPr="002C34C6">
        <w:rPr>
          <w:lang w:val="es-PE"/>
        </w:rPr>
        <w:t xml:space="preserve"> en forma directa</w:t>
      </w:r>
      <w:r>
        <w:rPr>
          <w:lang w:val="es-PE"/>
        </w:rPr>
        <w:t>,</w:t>
      </w:r>
      <w:r w:rsidRPr="002C34C6">
        <w:rPr>
          <w:lang w:val="es-PE"/>
        </w:rPr>
        <w:t xml:space="preserve"> una proporción de sus recursos presupuestarios a las principales organizaciones no gubernamentales</w:t>
      </w:r>
      <w:r>
        <w:rPr>
          <w:lang w:val="es-PE"/>
        </w:rPr>
        <w:t xml:space="preserve"> de ayuda a la infancia</w:t>
      </w:r>
      <w:r w:rsidRPr="002C34C6">
        <w:rPr>
          <w:lang w:val="es-PE"/>
        </w:rPr>
        <w:t>.</w:t>
      </w:r>
    </w:p>
    <w:p w:rsidR="00731620" w:rsidRPr="00ED3869" w:rsidRDefault="00731620">
      <w:pPr>
        <w:spacing w:after="240"/>
        <w:rPr>
          <w:u w:val="single"/>
          <w:lang w:val="es-PE"/>
        </w:rPr>
      </w:pPr>
      <w:r w:rsidRPr="00064141">
        <w:rPr>
          <w:lang w:val="es-PE"/>
        </w:rPr>
        <w:t>6.</w:t>
      </w:r>
      <w:r w:rsidRPr="00064141">
        <w:rPr>
          <w:lang w:val="es-PE"/>
        </w:rPr>
        <w:tab/>
        <w:t>La difusión de la Convención y los principales instrumentos internacionales relativos a los derechos humanos</w:t>
      </w:r>
      <w:r>
        <w:rPr>
          <w:lang w:val="es-PE"/>
        </w:rPr>
        <w:t>,</w:t>
      </w:r>
      <w:r w:rsidRPr="00064141">
        <w:rPr>
          <w:lang w:val="es-PE"/>
        </w:rPr>
        <w:t xml:space="preserve"> ta</w:t>
      </w:r>
      <w:r>
        <w:rPr>
          <w:lang w:val="es-PE"/>
        </w:rPr>
        <w:t>les como la Carta A</w:t>
      </w:r>
      <w:r w:rsidRPr="00064141">
        <w:rPr>
          <w:lang w:val="es-PE"/>
        </w:rPr>
        <w:t xml:space="preserve">fricana </w:t>
      </w:r>
      <w:r>
        <w:rPr>
          <w:lang w:val="es-PE"/>
        </w:rPr>
        <w:t>de Derechos Humanos y de los Pueblos, se hace bajo diferentes modalidades y utilizando distintos medios</w:t>
      </w:r>
      <w:r w:rsidRPr="00064141">
        <w:rPr>
          <w:lang w:val="es-PE"/>
        </w:rPr>
        <w:t xml:space="preserve">. </w:t>
      </w:r>
      <w:r w:rsidRPr="00ED3869">
        <w:rPr>
          <w:lang w:val="es-PE"/>
        </w:rPr>
        <w:t>El Gobierno de la República Democrática del Congo observa</w:t>
      </w:r>
      <w:r>
        <w:rPr>
          <w:lang w:val="es-PE"/>
        </w:rPr>
        <w:t>,</w:t>
      </w:r>
      <w:r w:rsidRPr="00ED3869">
        <w:rPr>
          <w:lang w:val="es-PE"/>
        </w:rPr>
        <w:t xml:space="preserve"> además</w:t>
      </w:r>
      <w:r>
        <w:rPr>
          <w:lang w:val="es-PE"/>
        </w:rPr>
        <w:t>,</w:t>
      </w:r>
      <w:r w:rsidRPr="00ED3869">
        <w:rPr>
          <w:lang w:val="es-PE"/>
        </w:rPr>
        <w:t xml:space="preserve"> los principios </w:t>
      </w:r>
      <w:r>
        <w:rPr>
          <w:lang w:val="es-PE"/>
        </w:rPr>
        <w:t>generales consagrados en la Convención tales como la no discriminación y el interés superior del niño</w:t>
      </w:r>
      <w:r w:rsidRPr="00ED3869">
        <w:rPr>
          <w:lang w:val="es-PE"/>
        </w:rPr>
        <w:t>.</w:t>
      </w:r>
    </w:p>
    <w:p w:rsidR="00731620" w:rsidRPr="006D5434" w:rsidRDefault="00731620">
      <w:pPr>
        <w:spacing w:after="240"/>
        <w:rPr>
          <w:lang w:val="es-PE"/>
        </w:rPr>
      </w:pPr>
      <w:r w:rsidRPr="006A4694">
        <w:rPr>
          <w:lang w:val="es-PE"/>
        </w:rPr>
        <w:t>7.</w:t>
      </w:r>
      <w:r w:rsidRPr="006A4694">
        <w:rPr>
          <w:lang w:val="es-PE"/>
        </w:rPr>
        <w:tab/>
      </w:r>
      <w:r>
        <w:rPr>
          <w:lang w:val="es-PE"/>
        </w:rPr>
        <w:t>Por lo que respecta</w:t>
      </w:r>
      <w:r w:rsidRPr="006A4694">
        <w:rPr>
          <w:lang w:val="es-PE"/>
        </w:rPr>
        <w:t xml:space="preserve"> a la inscripción de los nacimientos, </w:t>
      </w:r>
      <w:r>
        <w:rPr>
          <w:lang w:val="es-PE"/>
        </w:rPr>
        <w:t xml:space="preserve">el Plan nacional de acción que se puso en marcha en 2004 se integró en un plan general de </w:t>
      </w:r>
      <w:r w:rsidRPr="00124544">
        <w:rPr>
          <w:lang w:val="es-PE"/>
        </w:rPr>
        <w:t>fortalecimiento</w:t>
      </w:r>
      <w:r>
        <w:rPr>
          <w:lang w:val="es-PE"/>
        </w:rPr>
        <w:t xml:space="preserve"> del estado civil en 2008 y ya se </w:t>
      </w:r>
      <w:r w:rsidRPr="006A4694">
        <w:rPr>
          <w:lang w:val="es-PE"/>
        </w:rPr>
        <w:t xml:space="preserve">hacen patentes los resultados alentadores en términos </w:t>
      </w:r>
      <w:r>
        <w:rPr>
          <w:lang w:val="es-PE"/>
        </w:rPr>
        <w:t>de la consolidación</w:t>
      </w:r>
      <w:r w:rsidRPr="006A4694">
        <w:rPr>
          <w:lang w:val="es-PE"/>
        </w:rPr>
        <w:t xml:space="preserve"> de las capacidades t</w:t>
      </w:r>
      <w:r>
        <w:rPr>
          <w:lang w:val="es-PE"/>
        </w:rPr>
        <w:t>écnicas e institucionales</w:t>
      </w:r>
      <w:r w:rsidRPr="006A4694">
        <w:rPr>
          <w:lang w:val="es-PE"/>
        </w:rPr>
        <w:t xml:space="preserve">. </w:t>
      </w:r>
      <w:r w:rsidRPr="006D5434">
        <w:rPr>
          <w:lang w:val="es-PE"/>
        </w:rPr>
        <w:t xml:space="preserve">Se observa un aumento constante </w:t>
      </w:r>
      <w:r>
        <w:rPr>
          <w:lang w:val="es-PE"/>
        </w:rPr>
        <w:t>en el</w:t>
      </w:r>
      <w:r w:rsidRPr="006D5434">
        <w:rPr>
          <w:lang w:val="es-PE"/>
        </w:rPr>
        <w:t xml:space="preserve"> número de nacimientos </w:t>
      </w:r>
      <w:r>
        <w:rPr>
          <w:lang w:val="es-PE"/>
        </w:rPr>
        <w:t xml:space="preserve">inscritos </w:t>
      </w:r>
      <w:r w:rsidRPr="006D5434">
        <w:rPr>
          <w:lang w:val="es-PE"/>
        </w:rPr>
        <w:t>en la ciudad de Kinshasa.</w:t>
      </w:r>
    </w:p>
    <w:p w:rsidR="00731620" w:rsidRPr="00B94964" w:rsidRDefault="00731620">
      <w:pPr>
        <w:spacing w:after="240"/>
        <w:rPr>
          <w:lang w:val="es-PE"/>
        </w:rPr>
      </w:pPr>
      <w:r w:rsidRPr="00B94964">
        <w:rPr>
          <w:lang w:val="es-PE"/>
        </w:rPr>
        <w:t>8.</w:t>
      </w:r>
      <w:r w:rsidRPr="00B94964">
        <w:rPr>
          <w:lang w:val="es-PE"/>
        </w:rPr>
        <w:tab/>
      </w:r>
      <w:r>
        <w:rPr>
          <w:lang w:val="es-PE"/>
        </w:rPr>
        <w:t xml:space="preserve">En el marco de la elaboración de políticas y programas así como de la adopción de medidas legislativas, administrativas y jurídicas, </w:t>
      </w:r>
      <w:r w:rsidRPr="00B94964">
        <w:rPr>
          <w:lang w:val="es-PE"/>
        </w:rPr>
        <w:t>el Gobierno presta particular atención a los derechos</w:t>
      </w:r>
      <w:r>
        <w:rPr>
          <w:lang w:val="es-PE"/>
        </w:rPr>
        <w:t xml:space="preserve"> atinentes</w:t>
      </w:r>
      <w:r w:rsidRPr="00B94964">
        <w:rPr>
          <w:lang w:val="es-PE"/>
        </w:rPr>
        <w:t xml:space="preserve"> a la vida, la supervivencia y </w:t>
      </w:r>
      <w:r>
        <w:rPr>
          <w:lang w:val="es-PE"/>
        </w:rPr>
        <w:t>e</w:t>
      </w:r>
      <w:r w:rsidRPr="00B94964">
        <w:rPr>
          <w:lang w:val="es-PE"/>
        </w:rPr>
        <w:t>l desarrollo del niño así como a su participación.</w:t>
      </w:r>
    </w:p>
    <w:p w:rsidR="00731620" w:rsidRPr="009242FB" w:rsidRDefault="00731620">
      <w:pPr>
        <w:spacing w:after="240"/>
        <w:rPr>
          <w:lang w:val="es-PE"/>
        </w:rPr>
      </w:pPr>
      <w:r w:rsidRPr="00D86732">
        <w:rPr>
          <w:lang w:val="es-PE"/>
        </w:rPr>
        <w:t>9.</w:t>
      </w:r>
      <w:r w:rsidRPr="00D86732">
        <w:rPr>
          <w:lang w:val="es-PE"/>
        </w:rPr>
        <w:tab/>
        <w:t xml:space="preserve">El Gobierno de la República Democrática del Congo lamenta que los esfuerzos que realiza con </w:t>
      </w:r>
      <w:r>
        <w:rPr>
          <w:lang w:val="es-PE"/>
        </w:rPr>
        <w:t>la ayuda</w:t>
      </w:r>
      <w:r w:rsidRPr="00D86732">
        <w:rPr>
          <w:lang w:val="es-PE"/>
        </w:rPr>
        <w:t xml:space="preserve"> de sus asociados</w:t>
      </w:r>
      <w:r>
        <w:rPr>
          <w:lang w:val="es-PE"/>
        </w:rPr>
        <w:t xml:space="preserve"> </w:t>
      </w:r>
      <w:r w:rsidRPr="00D86732">
        <w:rPr>
          <w:lang w:val="es-PE"/>
        </w:rPr>
        <w:t>se hayan</w:t>
      </w:r>
      <w:r>
        <w:rPr>
          <w:lang w:val="es-PE"/>
        </w:rPr>
        <w:t xml:space="preserve"> echado por la borda debido al resurgimiento de la guerra en el este del país, cuyas principales víctimas son niños y mujeres</w:t>
      </w:r>
      <w:r w:rsidRPr="00D86732">
        <w:rPr>
          <w:lang w:val="es-PE"/>
        </w:rPr>
        <w:t xml:space="preserve">. </w:t>
      </w:r>
      <w:r>
        <w:rPr>
          <w:lang w:val="es-PE"/>
        </w:rPr>
        <w:t>En efecto, ésta</w:t>
      </w:r>
      <w:r w:rsidRPr="009242FB">
        <w:rPr>
          <w:lang w:val="es-PE"/>
        </w:rPr>
        <w:t xml:space="preserve">s constituyen la gran mayoría de las 950.000 personas desplazadas </w:t>
      </w:r>
      <w:r>
        <w:rPr>
          <w:lang w:val="es-PE"/>
        </w:rPr>
        <w:t>censadas</w:t>
      </w:r>
      <w:r w:rsidRPr="009242FB">
        <w:rPr>
          <w:lang w:val="es-PE"/>
        </w:rPr>
        <w:t xml:space="preserve"> </w:t>
      </w:r>
      <w:r>
        <w:rPr>
          <w:lang w:val="es-PE"/>
        </w:rPr>
        <w:t xml:space="preserve">en las provincias orientales de </w:t>
      </w:r>
      <w:r w:rsidRPr="00301BBF">
        <w:rPr>
          <w:lang w:val="es-PE"/>
        </w:rPr>
        <w:t>Kivu del Norte y Kivu del Sur</w:t>
      </w:r>
      <w:r>
        <w:rPr>
          <w:lang w:val="es-PE"/>
        </w:rPr>
        <w:t>,</w:t>
      </w:r>
      <w:r w:rsidRPr="00301BBF">
        <w:rPr>
          <w:lang w:val="es-PE"/>
        </w:rPr>
        <w:t xml:space="preserve"> donde las pandillas armadas reclutan a miles de</w:t>
      </w:r>
      <w:r>
        <w:rPr>
          <w:lang w:val="es-PE"/>
        </w:rPr>
        <w:t xml:space="preserve"> niños</w:t>
      </w:r>
      <w:r w:rsidRPr="009242FB">
        <w:rPr>
          <w:lang w:val="es-PE"/>
        </w:rPr>
        <w:t>.</w:t>
      </w:r>
    </w:p>
    <w:p w:rsidR="00731620" w:rsidRPr="0069179E" w:rsidRDefault="00731620">
      <w:pPr>
        <w:spacing w:after="240"/>
        <w:rPr>
          <w:lang w:val="es-PE"/>
        </w:rPr>
      </w:pPr>
      <w:r w:rsidRPr="0069179E">
        <w:rPr>
          <w:lang w:val="es-PE"/>
        </w:rPr>
        <w:t>10.</w:t>
      </w:r>
      <w:r w:rsidRPr="0069179E">
        <w:rPr>
          <w:lang w:val="es-PE"/>
        </w:rPr>
        <w:tab/>
        <w:t xml:space="preserve">El Gobierno de la República Democrática del Congo hace todo lo posible por poner coto a </w:t>
      </w:r>
      <w:r>
        <w:rPr>
          <w:lang w:val="es-PE"/>
        </w:rPr>
        <w:t>tal</w:t>
      </w:r>
      <w:r w:rsidRPr="0069179E">
        <w:rPr>
          <w:lang w:val="es-PE"/>
        </w:rPr>
        <w:t xml:space="preserve"> situaci</w:t>
      </w:r>
      <w:r>
        <w:rPr>
          <w:lang w:val="es-PE"/>
        </w:rPr>
        <w:t xml:space="preserve">ón y mejorar el bienestar de los niños. </w:t>
      </w:r>
      <w:r w:rsidRPr="0069179E">
        <w:rPr>
          <w:lang w:val="es-PE"/>
        </w:rPr>
        <w:t xml:space="preserve">Para ello, </w:t>
      </w:r>
      <w:r>
        <w:rPr>
          <w:lang w:val="es-PE"/>
        </w:rPr>
        <w:t>ejecuta</w:t>
      </w:r>
      <w:r w:rsidRPr="0069179E">
        <w:rPr>
          <w:lang w:val="es-PE"/>
        </w:rPr>
        <w:t xml:space="preserve"> muchos programas en el ámbito de la salud y </w:t>
      </w:r>
      <w:r>
        <w:rPr>
          <w:lang w:val="es-PE"/>
        </w:rPr>
        <w:t>ha emprendido</w:t>
      </w:r>
      <w:r w:rsidRPr="0069179E">
        <w:rPr>
          <w:lang w:val="es-PE"/>
        </w:rPr>
        <w:t xml:space="preserve"> obras</w:t>
      </w:r>
      <w:r>
        <w:rPr>
          <w:lang w:val="es-PE"/>
        </w:rPr>
        <w:t xml:space="preserve"> importantes</w:t>
      </w:r>
      <w:r w:rsidRPr="0069179E">
        <w:rPr>
          <w:lang w:val="es-PE"/>
        </w:rPr>
        <w:t xml:space="preserve"> </w:t>
      </w:r>
      <w:r>
        <w:rPr>
          <w:lang w:val="es-PE"/>
        </w:rPr>
        <w:t>para mejorar la infraestructura básica</w:t>
      </w:r>
      <w:r w:rsidRPr="0069179E">
        <w:rPr>
          <w:lang w:val="es-PE"/>
        </w:rPr>
        <w:t xml:space="preserve">, </w:t>
      </w:r>
      <w:r>
        <w:rPr>
          <w:lang w:val="es-PE"/>
        </w:rPr>
        <w:t>el acceso al agua y la electricidad, y a la educación, entre otros</w:t>
      </w:r>
      <w:r w:rsidRPr="0069179E">
        <w:rPr>
          <w:lang w:val="es-PE"/>
        </w:rPr>
        <w:t>.</w:t>
      </w:r>
      <w:r>
        <w:rPr>
          <w:lang w:val="es-PE"/>
        </w:rPr>
        <w:t xml:space="preserve"> </w:t>
      </w:r>
    </w:p>
    <w:p w:rsidR="00731620" w:rsidRPr="005E16B9" w:rsidRDefault="00731620">
      <w:pPr>
        <w:spacing w:after="240"/>
        <w:rPr>
          <w:lang w:val="es-PE"/>
        </w:rPr>
      </w:pPr>
      <w:r w:rsidRPr="005E16B9">
        <w:rPr>
          <w:lang w:val="es-PE"/>
        </w:rPr>
        <w:t>11.</w:t>
      </w:r>
      <w:r w:rsidRPr="005E16B9">
        <w:rPr>
          <w:lang w:val="es-PE"/>
        </w:rPr>
        <w:tab/>
        <w:t xml:space="preserve">El Ministerio de Asuntos Sociales, Solidaridad y </w:t>
      </w:r>
      <w:r>
        <w:rPr>
          <w:lang w:val="es-PE"/>
        </w:rPr>
        <w:t>Acción Humanitaria</w:t>
      </w:r>
      <w:r w:rsidRPr="005E16B9">
        <w:rPr>
          <w:lang w:val="es-PE"/>
        </w:rPr>
        <w:t xml:space="preserve"> aplica una estrategia nacional orientada a proteger a </w:t>
      </w:r>
      <w:r>
        <w:rPr>
          <w:lang w:val="es-PE"/>
        </w:rPr>
        <w:t xml:space="preserve">los </w:t>
      </w:r>
      <w:r w:rsidRPr="005E16B9">
        <w:rPr>
          <w:lang w:val="es-PE"/>
        </w:rPr>
        <w:t>grupos</w:t>
      </w:r>
      <w:r>
        <w:rPr>
          <w:lang w:val="es-PE"/>
        </w:rPr>
        <w:t xml:space="preserve"> de la población</w:t>
      </w:r>
      <w:r w:rsidRPr="005E16B9">
        <w:rPr>
          <w:lang w:val="es-PE"/>
        </w:rPr>
        <w:t xml:space="preserve"> en situación de riesgo </w:t>
      </w:r>
      <w:r>
        <w:rPr>
          <w:lang w:val="es-PE"/>
        </w:rPr>
        <w:t>–</w:t>
      </w:r>
      <w:r w:rsidRPr="005E16B9">
        <w:rPr>
          <w:lang w:val="es-PE"/>
        </w:rPr>
        <w:t xml:space="preserve">tales como los niños privados de su </w:t>
      </w:r>
      <w:r>
        <w:rPr>
          <w:lang w:val="es-PE"/>
        </w:rPr>
        <w:t>medio familiar–, que tiene como principales ejes la prevención de la ruptura de los lazos familiares, la asistencia en el terreno, la reunificación y la reinserción.</w:t>
      </w:r>
    </w:p>
    <w:p w:rsidR="00731620" w:rsidRPr="001573EA" w:rsidRDefault="00731620">
      <w:pPr>
        <w:spacing w:after="240"/>
        <w:rPr>
          <w:lang w:val="es-PE"/>
        </w:rPr>
      </w:pPr>
      <w:r w:rsidRPr="00317574">
        <w:rPr>
          <w:lang w:val="es-PE"/>
        </w:rPr>
        <w:t>12.</w:t>
      </w:r>
      <w:r w:rsidRPr="00317574">
        <w:rPr>
          <w:lang w:val="es-PE"/>
        </w:rPr>
        <w:tab/>
        <w:t>Por lo q</w:t>
      </w:r>
      <w:r>
        <w:rPr>
          <w:lang w:val="es-PE"/>
        </w:rPr>
        <w:t xml:space="preserve">ue respecta a la lucha contra los actos de </w:t>
      </w:r>
      <w:r w:rsidRPr="00317574">
        <w:rPr>
          <w:lang w:val="es-PE"/>
        </w:rPr>
        <w:t xml:space="preserve">violencia, el </w:t>
      </w:r>
      <w:r>
        <w:rPr>
          <w:lang w:val="es-PE"/>
        </w:rPr>
        <w:t>maltrato</w:t>
      </w:r>
      <w:r w:rsidRPr="00317574">
        <w:rPr>
          <w:lang w:val="es-PE"/>
        </w:rPr>
        <w:t xml:space="preserve"> y la explotación en todas sus formas, cabe señalar q</w:t>
      </w:r>
      <w:r>
        <w:rPr>
          <w:lang w:val="es-PE"/>
        </w:rPr>
        <w:t>ue los niños acusados de brujería son los que sufren las peores formas de maltrato</w:t>
      </w:r>
      <w:r w:rsidRPr="00317574">
        <w:rPr>
          <w:lang w:val="es-PE"/>
        </w:rPr>
        <w:t xml:space="preserve">. </w:t>
      </w:r>
      <w:r w:rsidRPr="00AF0A2D">
        <w:rPr>
          <w:lang w:val="es-PE"/>
        </w:rPr>
        <w:t xml:space="preserve">En consecuencia, la República Democrática del Congo </w:t>
      </w:r>
      <w:r>
        <w:rPr>
          <w:lang w:val="es-PE"/>
        </w:rPr>
        <w:t>consagró</w:t>
      </w:r>
      <w:r w:rsidRPr="00AF0A2D">
        <w:rPr>
          <w:lang w:val="es-PE"/>
        </w:rPr>
        <w:t xml:space="preserve"> en su Constitución la lucha contra los acto</w:t>
      </w:r>
      <w:r>
        <w:rPr>
          <w:lang w:val="es-PE"/>
        </w:rPr>
        <w:t>s de violencia y los malos trat</w:t>
      </w:r>
      <w:r w:rsidRPr="00AF0A2D">
        <w:rPr>
          <w:lang w:val="es-PE"/>
        </w:rPr>
        <w:t>os</w:t>
      </w:r>
      <w:r>
        <w:rPr>
          <w:lang w:val="es-PE"/>
        </w:rPr>
        <w:t xml:space="preserve"> </w:t>
      </w:r>
      <w:r w:rsidRPr="00AF0A2D">
        <w:rPr>
          <w:lang w:val="es-PE"/>
        </w:rPr>
        <w:t>y aprob</w:t>
      </w:r>
      <w:r>
        <w:rPr>
          <w:lang w:val="es-PE"/>
        </w:rPr>
        <w:t xml:space="preserve">ó un </w:t>
      </w:r>
      <w:r w:rsidRPr="00F71E48">
        <w:rPr>
          <w:szCs w:val="24"/>
          <w:lang w:val="es-ES"/>
        </w:rPr>
        <w:t>Plan</w:t>
      </w:r>
      <w:r>
        <w:rPr>
          <w:szCs w:val="24"/>
          <w:lang w:val="es-ES"/>
        </w:rPr>
        <w:t xml:space="preserve"> nacional</w:t>
      </w:r>
      <w:r w:rsidRPr="00F71E48">
        <w:rPr>
          <w:szCs w:val="24"/>
          <w:lang w:val="es-ES"/>
        </w:rPr>
        <w:t xml:space="preserve"> de acción para</w:t>
      </w:r>
      <w:r>
        <w:rPr>
          <w:szCs w:val="24"/>
          <w:lang w:val="es-ES"/>
        </w:rPr>
        <w:t xml:space="preserve"> la prevención de los actos de violencia infligidos a los niños</w:t>
      </w:r>
      <w:r>
        <w:rPr>
          <w:lang w:val="es-PE"/>
        </w:rPr>
        <w:t>. El Ministerio de</w:t>
      </w:r>
      <w:r w:rsidRPr="00FB32D8">
        <w:rPr>
          <w:lang w:val="es-PE"/>
        </w:rPr>
        <w:t xml:space="preserve"> Género, Familia </w:t>
      </w:r>
      <w:r>
        <w:rPr>
          <w:lang w:val="es-PE"/>
        </w:rPr>
        <w:t>e Infancia</w:t>
      </w:r>
      <w:r w:rsidRPr="00FB32D8">
        <w:rPr>
          <w:lang w:val="es-PE"/>
        </w:rPr>
        <w:t xml:space="preserve"> se encarga de </w:t>
      </w:r>
      <w:r>
        <w:rPr>
          <w:lang w:val="es-PE"/>
        </w:rPr>
        <w:t>su</w:t>
      </w:r>
      <w:r w:rsidRPr="00FB32D8">
        <w:rPr>
          <w:lang w:val="es-PE"/>
        </w:rPr>
        <w:t xml:space="preserve"> aplicación. </w:t>
      </w:r>
      <w:r w:rsidRPr="001573EA">
        <w:rPr>
          <w:lang w:val="es-PE"/>
        </w:rPr>
        <w:t>Además, existen varias leyes que disponen sanciones</w:t>
      </w:r>
      <w:r>
        <w:rPr>
          <w:lang w:val="es-PE"/>
        </w:rPr>
        <w:t xml:space="preserve"> severas</w:t>
      </w:r>
      <w:r w:rsidRPr="001573EA">
        <w:rPr>
          <w:lang w:val="es-PE"/>
        </w:rPr>
        <w:t xml:space="preserve"> contra los autores de este tipo de actos.</w:t>
      </w:r>
      <w:r>
        <w:rPr>
          <w:lang w:val="es-PE"/>
        </w:rPr>
        <w:t xml:space="preserve">  </w:t>
      </w:r>
    </w:p>
    <w:p w:rsidR="00731620" w:rsidRPr="006644C6" w:rsidRDefault="00731620">
      <w:pPr>
        <w:spacing w:after="240"/>
        <w:rPr>
          <w:lang w:val="es-PE"/>
        </w:rPr>
      </w:pPr>
      <w:r w:rsidRPr="006644C6">
        <w:rPr>
          <w:lang w:val="es-PE"/>
        </w:rPr>
        <w:t>13.</w:t>
      </w:r>
      <w:r w:rsidRPr="006644C6">
        <w:rPr>
          <w:lang w:val="es-PE"/>
        </w:rPr>
        <w:tab/>
        <w:t xml:space="preserve">La política nacional orientada a garantizar </w:t>
      </w:r>
      <w:r>
        <w:rPr>
          <w:lang w:val="es-PE"/>
        </w:rPr>
        <w:t>a</w:t>
      </w:r>
      <w:r w:rsidRPr="006644C6">
        <w:rPr>
          <w:lang w:val="es-PE"/>
        </w:rPr>
        <w:t xml:space="preserve"> todos los niños el acceso a la educación y a alcanzar los Objetivos de Desarrollo del Milenio</w:t>
      </w:r>
      <w:r>
        <w:rPr>
          <w:lang w:val="es-PE"/>
        </w:rPr>
        <w:t xml:space="preserve"> se sostiene en varios pilares, a saber, el principio de gratuidad de la enseñanza básica</w:t>
      </w:r>
      <w:r w:rsidRPr="006644C6">
        <w:rPr>
          <w:lang w:val="es-PE"/>
        </w:rPr>
        <w:t xml:space="preserve">, </w:t>
      </w:r>
      <w:r>
        <w:rPr>
          <w:lang w:val="es-PE"/>
        </w:rPr>
        <w:t>la matriculación masiva de los niños en edad escolar (en particular de niñas)</w:t>
      </w:r>
      <w:r w:rsidRPr="006644C6">
        <w:rPr>
          <w:lang w:val="es-PE"/>
        </w:rPr>
        <w:t xml:space="preserve">, </w:t>
      </w:r>
      <w:r>
        <w:rPr>
          <w:lang w:val="es-PE"/>
        </w:rPr>
        <w:t>la refacción de escuelas viejas</w:t>
      </w:r>
      <w:r w:rsidRPr="006644C6">
        <w:rPr>
          <w:lang w:val="es-PE"/>
        </w:rPr>
        <w:t xml:space="preserve"> </w:t>
      </w:r>
      <w:r>
        <w:rPr>
          <w:lang w:val="es-PE"/>
        </w:rPr>
        <w:t>y la construcción de otras nuevas</w:t>
      </w:r>
      <w:r w:rsidRPr="006644C6">
        <w:rPr>
          <w:lang w:val="es-PE"/>
        </w:rPr>
        <w:t>.</w:t>
      </w:r>
    </w:p>
    <w:p w:rsidR="00731620" w:rsidRPr="00AB57CF" w:rsidRDefault="00731620">
      <w:pPr>
        <w:spacing w:after="240"/>
        <w:rPr>
          <w:lang w:val="es-PE"/>
        </w:rPr>
      </w:pPr>
      <w:r w:rsidRPr="00AB57CF">
        <w:rPr>
          <w:lang w:val="es-PE"/>
        </w:rPr>
        <w:t>14.</w:t>
      </w:r>
      <w:r w:rsidRPr="00AB57CF">
        <w:rPr>
          <w:lang w:val="es-PE"/>
        </w:rPr>
        <w:tab/>
        <w:t xml:space="preserve">En el marco de la reforma judicial, se prevé la construcción de tribunales </w:t>
      </w:r>
      <w:r>
        <w:rPr>
          <w:lang w:val="es-PE"/>
        </w:rPr>
        <w:t>de menores</w:t>
      </w:r>
      <w:r w:rsidRPr="00AB57CF">
        <w:rPr>
          <w:lang w:val="es-PE"/>
        </w:rPr>
        <w:t xml:space="preserve">, la renovación de </w:t>
      </w:r>
      <w:r>
        <w:rPr>
          <w:lang w:val="es-PE"/>
        </w:rPr>
        <w:t>centros de acogida y centros educativos estatales, y la construcción de nuevos centros y, por último, la capacitación de personal judicial, administrativo y social.</w:t>
      </w:r>
    </w:p>
    <w:p w:rsidR="00731620" w:rsidRPr="009C7619" w:rsidRDefault="00731620">
      <w:pPr>
        <w:spacing w:after="240"/>
        <w:rPr>
          <w:lang w:val="es-PE"/>
        </w:rPr>
      </w:pPr>
      <w:r w:rsidRPr="00D4778F">
        <w:rPr>
          <w:lang w:val="es-PE"/>
        </w:rPr>
        <w:t>15.</w:t>
      </w:r>
      <w:r w:rsidRPr="00D4778F">
        <w:rPr>
          <w:lang w:val="es-PE"/>
        </w:rPr>
        <w:tab/>
      </w:r>
      <w:r w:rsidRPr="006A1ED9">
        <w:rPr>
          <w:lang w:val="es-PE"/>
        </w:rPr>
        <w:t xml:space="preserve">La </w:t>
      </w:r>
      <w:r>
        <w:rPr>
          <w:b/>
          <w:lang w:val="es-PE"/>
        </w:rPr>
        <w:t>Sra. KHATTAB</w:t>
      </w:r>
      <w:r w:rsidRPr="00D4778F">
        <w:rPr>
          <w:lang w:val="es-PE"/>
        </w:rPr>
        <w:t xml:space="preserve"> (Relatora para la República Democrática del Congo) encomia al Estado parte por haber dado </w:t>
      </w:r>
      <w:r>
        <w:rPr>
          <w:lang w:val="es-PE"/>
        </w:rPr>
        <w:t>muestras</w:t>
      </w:r>
      <w:r w:rsidRPr="00D4778F">
        <w:rPr>
          <w:lang w:val="es-PE"/>
        </w:rPr>
        <w:t xml:space="preserve"> de tal grado de autocrítica </w:t>
      </w:r>
      <w:r>
        <w:rPr>
          <w:lang w:val="es-PE"/>
        </w:rPr>
        <w:t xml:space="preserve">y por insistir en los principales temas de preocupación que se destacarán en el marco del examen del segundo informe periódico del Estado parte. </w:t>
      </w:r>
      <w:r w:rsidRPr="009C7619">
        <w:rPr>
          <w:lang w:val="es-PE"/>
        </w:rPr>
        <w:t xml:space="preserve">Tras la aprobación, el 10 de enero de 2009, </w:t>
      </w:r>
      <w:r>
        <w:rPr>
          <w:lang w:val="es-PE"/>
        </w:rPr>
        <w:t>de la L</w:t>
      </w:r>
      <w:r w:rsidRPr="009C7619">
        <w:rPr>
          <w:lang w:val="es-PE"/>
        </w:rPr>
        <w:t xml:space="preserve">ey </w:t>
      </w:r>
      <w:r>
        <w:rPr>
          <w:lang w:val="es-PE"/>
        </w:rPr>
        <w:t>de P</w:t>
      </w:r>
      <w:r w:rsidRPr="009C7619">
        <w:rPr>
          <w:lang w:val="es-PE"/>
        </w:rPr>
        <w:t xml:space="preserve">rotección </w:t>
      </w:r>
      <w:r>
        <w:rPr>
          <w:lang w:val="es-PE"/>
        </w:rPr>
        <w:t>del Niño</w:t>
      </w:r>
      <w:r w:rsidRPr="009C7619">
        <w:rPr>
          <w:lang w:val="es-PE"/>
        </w:rPr>
        <w:t xml:space="preserve">, transmite sus deseos </w:t>
      </w:r>
      <w:r>
        <w:rPr>
          <w:lang w:val="es-PE"/>
        </w:rPr>
        <w:t>por</w:t>
      </w:r>
      <w:r w:rsidRPr="009C7619">
        <w:rPr>
          <w:lang w:val="es-PE"/>
        </w:rPr>
        <w:t xml:space="preserve"> un</w:t>
      </w:r>
      <w:r>
        <w:rPr>
          <w:lang w:val="es-PE"/>
        </w:rPr>
        <w:t xml:space="preserve">a mayor </w:t>
      </w:r>
      <w:r w:rsidRPr="009C7619">
        <w:rPr>
          <w:lang w:val="es-PE"/>
        </w:rPr>
        <w:t>voluntad pol</w:t>
      </w:r>
      <w:r>
        <w:rPr>
          <w:lang w:val="es-PE"/>
        </w:rPr>
        <w:t xml:space="preserve">ítica del Estado parte a la hora de aplicar la Convención. </w:t>
      </w:r>
      <w:r w:rsidRPr="009C7619">
        <w:rPr>
          <w:lang w:val="es-PE"/>
        </w:rPr>
        <w:t>Señala las condiciones particularmente difíciles que vive el país desde hace muchos años y sus repercusiones en el bienestar de los niños</w:t>
      </w:r>
      <w:r>
        <w:rPr>
          <w:lang w:val="es-PE"/>
        </w:rPr>
        <w:t>,</w:t>
      </w:r>
      <w:r w:rsidRPr="009C7619">
        <w:rPr>
          <w:lang w:val="es-PE"/>
        </w:rPr>
        <w:t xml:space="preserve"> y celebra los esfuerzos realizados por el Gobierno de la República Democrática del Congo </w:t>
      </w:r>
      <w:r>
        <w:rPr>
          <w:lang w:val="es-PE"/>
        </w:rPr>
        <w:t xml:space="preserve">en materia de cooperación con </w:t>
      </w:r>
      <w:r w:rsidRPr="009C7619">
        <w:rPr>
          <w:lang w:val="es-PE"/>
        </w:rPr>
        <w:t xml:space="preserve">Rwanda </w:t>
      </w:r>
      <w:r>
        <w:rPr>
          <w:lang w:val="es-PE"/>
        </w:rPr>
        <w:t>y Uganda con miras a restablecer la paz en el este del país, sin lo cual el país no podrá alcanzar los Objetivos de Desarrollo del Milenio.</w:t>
      </w:r>
    </w:p>
    <w:p w:rsidR="00731620" w:rsidRPr="003D36B0" w:rsidRDefault="00731620">
      <w:pPr>
        <w:spacing w:after="240"/>
        <w:rPr>
          <w:lang w:val="es-PE"/>
        </w:rPr>
      </w:pPr>
      <w:r w:rsidRPr="007A6F9D">
        <w:rPr>
          <w:lang w:val="es-PE"/>
        </w:rPr>
        <w:t>16.</w:t>
      </w:r>
      <w:r w:rsidRPr="007A6F9D">
        <w:rPr>
          <w:lang w:val="es-PE"/>
        </w:rPr>
        <w:tab/>
        <w:t xml:space="preserve">La Sra. Khattab desea saber si, en el marco de la elaboración del informe </w:t>
      </w:r>
      <w:r>
        <w:rPr>
          <w:lang w:val="es-PE"/>
        </w:rPr>
        <w:t>objeto de examen</w:t>
      </w:r>
      <w:r w:rsidRPr="007A6F9D">
        <w:rPr>
          <w:lang w:val="es-PE"/>
        </w:rPr>
        <w:t xml:space="preserve">, se consultó a los niños y </w:t>
      </w:r>
      <w:r>
        <w:rPr>
          <w:lang w:val="es-PE"/>
        </w:rPr>
        <w:t xml:space="preserve">a </w:t>
      </w:r>
      <w:r w:rsidRPr="007A6F9D">
        <w:rPr>
          <w:lang w:val="es-PE"/>
        </w:rPr>
        <w:t>las organizaciones no gubernamentales</w:t>
      </w:r>
      <w:r>
        <w:rPr>
          <w:lang w:val="es-PE"/>
        </w:rPr>
        <w:t>; si el Estado parte tendrá la intención de dar curso a las observaciones finales que formulará el Comité</w:t>
      </w:r>
      <w:r w:rsidRPr="007A6F9D">
        <w:rPr>
          <w:lang w:val="es-PE"/>
        </w:rPr>
        <w:t xml:space="preserve"> </w:t>
      </w:r>
      <w:r>
        <w:rPr>
          <w:lang w:val="es-PE"/>
        </w:rPr>
        <w:t>tras el período de sesiones y si, de ser así, está en condiciones de hacerlo</w:t>
      </w:r>
      <w:r w:rsidRPr="007A6F9D">
        <w:rPr>
          <w:lang w:val="es-PE"/>
        </w:rPr>
        <w:t xml:space="preserve">. </w:t>
      </w:r>
      <w:r w:rsidRPr="003D36B0">
        <w:rPr>
          <w:lang w:val="es-PE"/>
        </w:rPr>
        <w:t xml:space="preserve">Debe entonces examinarse </w:t>
      </w:r>
      <w:r>
        <w:rPr>
          <w:lang w:val="es-PE"/>
        </w:rPr>
        <w:t>la atención brindada</w:t>
      </w:r>
      <w:r w:rsidRPr="003D36B0">
        <w:rPr>
          <w:lang w:val="es-PE"/>
        </w:rPr>
        <w:t xml:space="preserve"> a las cuestiones relativas a la infancia en el contexto predominante actual de la República Democrática del Congo; si la Convención</w:t>
      </w:r>
      <w:r>
        <w:rPr>
          <w:lang w:val="es-PE"/>
        </w:rPr>
        <w:t xml:space="preserve"> la conocen todos</w:t>
      </w:r>
      <w:r w:rsidRPr="003D36B0">
        <w:rPr>
          <w:lang w:val="es-PE"/>
        </w:rPr>
        <w:t>; si los niños</w:t>
      </w:r>
      <w:r>
        <w:rPr>
          <w:lang w:val="es-PE"/>
        </w:rPr>
        <w:t xml:space="preserve"> son considerados sujetos de derecho y en qué medida los combates desvían la atención de esas cuestiones y paralizan la función pública.</w:t>
      </w:r>
    </w:p>
    <w:p w:rsidR="00731620" w:rsidRPr="00944AC7" w:rsidRDefault="00731620">
      <w:pPr>
        <w:spacing w:after="240"/>
        <w:rPr>
          <w:lang w:val="es-PE"/>
        </w:rPr>
      </w:pPr>
      <w:r w:rsidRPr="00A40380">
        <w:rPr>
          <w:lang w:val="es-PE"/>
        </w:rPr>
        <w:t>17.</w:t>
      </w:r>
      <w:r w:rsidRPr="00A40380">
        <w:rPr>
          <w:lang w:val="es-PE"/>
        </w:rPr>
        <w:tab/>
        <w:t>El Estado parte debería rati</w:t>
      </w:r>
      <w:r>
        <w:rPr>
          <w:lang w:val="es-PE"/>
        </w:rPr>
        <w:t>ficar sin demora la Convención I</w:t>
      </w:r>
      <w:r w:rsidRPr="00A40380">
        <w:rPr>
          <w:lang w:val="es-PE"/>
        </w:rPr>
        <w:t>nternacional para la protección de todas las personas contra las desapariciones forzadas, el Convenio sobre la Obtención de Alimentos en el Extranjero,</w:t>
      </w:r>
      <w:r>
        <w:rPr>
          <w:lang w:val="es-PE"/>
        </w:rPr>
        <w:t xml:space="preserve"> el </w:t>
      </w:r>
      <w:r w:rsidRPr="00944AC7">
        <w:rPr>
          <w:lang w:val="es-PE"/>
        </w:rPr>
        <w:t xml:space="preserve">Convenio de La Haya </w:t>
      </w:r>
      <w:r>
        <w:rPr>
          <w:lang w:val="es-PE"/>
        </w:rPr>
        <w:t>relativo a</w:t>
      </w:r>
      <w:r w:rsidRPr="00944AC7">
        <w:rPr>
          <w:lang w:val="es-PE"/>
        </w:rPr>
        <w:t xml:space="preserve"> la Protección del Niño y</w:t>
      </w:r>
      <w:r>
        <w:rPr>
          <w:lang w:val="es-PE"/>
        </w:rPr>
        <w:t xml:space="preserve"> a</w:t>
      </w:r>
      <w:r w:rsidRPr="00944AC7">
        <w:rPr>
          <w:lang w:val="es-PE"/>
        </w:rPr>
        <w:t xml:space="preserve"> la Cooperación en materia de Adopción Internacional</w:t>
      </w:r>
      <w:r>
        <w:rPr>
          <w:lang w:val="es-PE"/>
        </w:rPr>
        <w:t xml:space="preserve"> de</w:t>
      </w:r>
      <w:r w:rsidRPr="00944AC7">
        <w:rPr>
          <w:lang w:val="es-PE"/>
        </w:rPr>
        <w:t xml:space="preserve"> 1993 </w:t>
      </w:r>
      <w:r>
        <w:rPr>
          <w:lang w:val="es-PE"/>
        </w:rPr>
        <w:t>y el Convenio de La Haya sobre la competencia, la ley aplicable, el reconocimiento, la ejecución y la cooperación en materia de responsabilidad parental y de medidas de protección de los niños</w:t>
      </w:r>
      <w:r w:rsidRPr="00944AC7">
        <w:rPr>
          <w:lang w:val="es-PE"/>
        </w:rPr>
        <w:t>.</w:t>
      </w:r>
    </w:p>
    <w:p w:rsidR="00731620" w:rsidRPr="00944AC7" w:rsidRDefault="00731620">
      <w:pPr>
        <w:spacing w:after="240"/>
        <w:rPr>
          <w:lang w:val="es-PE"/>
        </w:rPr>
      </w:pPr>
      <w:r w:rsidRPr="00944AC7">
        <w:rPr>
          <w:lang w:val="es-PE"/>
        </w:rPr>
        <w:t>18.</w:t>
      </w:r>
      <w:r w:rsidRPr="00944AC7">
        <w:rPr>
          <w:lang w:val="es-PE"/>
        </w:rPr>
        <w:tab/>
        <w:t xml:space="preserve">La Sra. Khattab desea saber qué porcentaje del monto total de la ayuda internacional que los donantes internacionales </w:t>
      </w:r>
      <w:r>
        <w:rPr>
          <w:lang w:val="es-PE"/>
        </w:rPr>
        <w:t>–</w:t>
      </w:r>
      <w:r w:rsidRPr="00944AC7">
        <w:rPr>
          <w:lang w:val="es-PE"/>
        </w:rPr>
        <w:t>el Fondo Monetario Internacional (FMI) y el Banco Mundial</w:t>
      </w:r>
      <w:r>
        <w:rPr>
          <w:lang w:val="es-PE"/>
        </w:rPr>
        <w:t>–</w:t>
      </w:r>
      <w:r w:rsidRPr="00944AC7">
        <w:rPr>
          <w:lang w:val="es-PE"/>
        </w:rPr>
        <w:t xml:space="preserve"> asignan al Estado parte se destina a las pol</w:t>
      </w:r>
      <w:r>
        <w:rPr>
          <w:lang w:val="es-PE"/>
        </w:rPr>
        <w:t>íticas para la infancia, y por qué los recursos asignados a la protección del niño se presentan por lo general como donativos de la Presidencia o de una institución benéfica.</w:t>
      </w:r>
    </w:p>
    <w:p w:rsidR="00731620" w:rsidRPr="00CF5F25" w:rsidRDefault="00731620">
      <w:pPr>
        <w:spacing w:after="240"/>
        <w:rPr>
          <w:lang w:val="es-PE"/>
        </w:rPr>
      </w:pPr>
      <w:r w:rsidRPr="00DA4D89">
        <w:rPr>
          <w:lang w:val="es-PE"/>
        </w:rPr>
        <w:t>19.</w:t>
      </w:r>
      <w:r w:rsidRPr="00DA4D89">
        <w:rPr>
          <w:lang w:val="es-PE"/>
        </w:rPr>
        <w:tab/>
        <w:t xml:space="preserve">Tras advertir que el Consejo </w:t>
      </w:r>
      <w:r>
        <w:rPr>
          <w:lang w:val="es-PE"/>
        </w:rPr>
        <w:t>N</w:t>
      </w:r>
      <w:r w:rsidRPr="00DA4D89">
        <w:rPr>
          <w:lang w:val="es-PE"/>
        </w:rPr>
        <w:t xml:space="preserve">acional </w:t>
      </w:r>
      <w:r>
        <w:rPr>
          <w:lang w:val="es-PE"/>
        </w:rPr>
        <w:t>para la Infancia</w:t>
      </w:r>
      <w:r w:rsidRPr="00DA4D89">
        <w:rPr>
          <w:lang w:val="es-PE"/>
        </w:rPr>
        <w:t xml:space="preserve"> </w:t>
      </w:r>
      <w:r>
        <w:rPr>
          <w:lang w:val="es-PE"/>
        </w:rPr>
        <w:t>–</w:t>
      </w:r>
      <w:r w:rsidRPr="00DA4D89">
        <w:rPr>
          <w:lang w:val="es-PE"/>
        </w:rPr>
        <w:t>encargado</w:t>
      </w:r>
      <w:r>
        <w:rPr>
          <w:lang w:val="es-PE"/>
        </w:rPr>
        <w:t xml:space="preserve"> de</w:t>
      </w:r>
      <w:r w:rsidRPr="00DA4D89">
        <w:rPr>
          <w:lang w:val="es-PE"/>
        </w:rPr>
        <w:t xml:space="preserve"> </w:t>
      </w:r>
      <w:r>
        <w:rPr>
          <w:lang w:val="es-PE"/>
        </w:rPr>
        <w:t>coordinar</w:t>
      </w:r>
      <w:r w:rsidRPr="00DA4D89">
        <w:rPr>
          <w:lang w:val="es-PE"/>
        </w:rPr>
        <w:t xml:space="preserve"> todas las actividades orientadas a la aplicación de la Convención</w:t>
      </w:r>
      <w:r>
        <w:rPr>
          <w:lang w:val="es-PE"/>
        </w:rPr>
        <w:t>–</w:t>
      </w:r>
      <w:r w:rsidRPr="00DA4D89">
        <w:rPr>
          <w:lang w:val="es-PE"/>
        </w:rPr>
        <w:t xml:space="preserve"> está integrado por representantes del Ministerio de G</w:t>
      </w:r>
      <w:r>
        <w:rPr>
          <w:lang w:val="es-PE"/>
        </w:rPr>
        <w:t>énero, Familia e Infancia, del cual recibe un porcentaje de sus recursos</w:t>
      </w:r>
      <w:r w:rsidRPr="00DA4D89">
        <w:rPr>
          <w:lang w:val="es-PE"/>
        </w:rPr>
        <w:t xml:space="preserve">, </w:t>
      </w:r>
      <w:r>
        <w:rPr>
          <w:lang w:val="es-PE"/>
        </w:rPr>
        <w:t>la Sra.</w:t>
      </w:r>
      <w:r w:rsidRPr="00DA4D89">
        <w:rPr>
          <w:lang w:val="es-PE"/>
        </w:rPr>
        <w:t xml:space="preserve"> Khattab </w:t>
      </w:r>
      <w:r>
        <w:rPr>
          <w:lang w:val="es-PE"/>
        </w:rPr>
        <w:t>cuestiona la autonomía que éste tiene en el marco de la aplicación de su</w:t>
      </w:r>
      <w:r w:rsidRPr="00DA4D89">
        <w:rPr>
          <w:lang w:val="es-PE"/>
        </w:rPr>
        <w:t xml:space="preserve"> </w:t>
      </w:r>
      <w:r>
        <w:rPr>
          <w:lang w:val="es-PE"/>
        </w:rPr>
        <w:t>mandato</w:t>
      </w:r>
      <w:r w:rsidRPr="00DA4D89">
        <w:rPr>
          <w:lang w:val="es-PE"/>
        </w:rPr>
        <w:t xml:space="preserve">. </w:t>
      </w:r>
      <w:r>
        <w:rPr>
          <w:lang w:val="es-PE"/>
        </w:rPr>
        <w:t>¿Posee e</w:t>
      </w:r>
      <w:r w:rsidRPr="00CF5F25">
        <w:rPr>
          <w:lang w:val="es-PE"/>
        </w:rPr>
        <w:t xml:space="preserve">l Ministerio de Género, Familia </w:t>
      </w:r>
      <w:r>
        <w:rPr>
          <w:lang w:val="es-PE"/>
        </w:rPr>
        <w:t xml:space="preserve">e Infancia, sin duda el </w:t>
      </w:r>
      <w:r w:rsidRPr="00CF5F25">
        <w:rPr>
          <w:lang w:val="es-PE"/>
        </w:rPr>
        <w:t>órgano encargado de la política para la infancia, suficientes poderes?</w:t>
      </w:r>
      <w:r>
        <w:rPr>
          <w:lang w:val="es-PE"/>
        </w:rPr>
        <w:t xml:space="preserve"> ¿Son obligatorias </w:t>
      </w:r>
      <w:r w:rsidRPr="00CF5F25">
        <w:rPr>
          <w:lang w:val="es-PE"/>
        </w:rPr>
        <w:t>sus recomendaciones</w:t>
      </w:r>
      <w:r>
        <w:rPr>
          <w:lang w:val="es-PE"/>
        </w:rPr>
        <w:t xml:space="preserve"> y pueden primar</w:t>
      </w:r>
      <w:r w:rsidRPr="00CF5F25">
        <w:rPr>
          <w:lang w:val="es-PE"/>
        </w:rPr>
        <w:t xml:space="preserve"> sobre las de otros ministerios en caso de desacuerdos respecto de la política que debe</w:t>
      </w:r>
      <w:r>
        <w:rPr>
          <w:lang w:val="es-PE"/>
        </w:rPr>
        <w:t>rá</w:t>
      </w:r>
      <w:r w:rsidRPr="00CF5F25">
        <w:rPr>
          <w:lang w:val="es-PE"/>
        </w:rPr>
        <w:t xml:space="preserve"> aplicarse?</w:t>
      </w:r>
    </w:p>
    <w:p w:rsidR="00731620" w:rsidRPr="001A6537" w:rsidRDefault="00731620">
      <w:pPr>
        <w:spacing w:after="240"/>
        <w:rPr>
          <w:lang w:val="es-PE"/>
        </w:rPr>
      </w:pPr>
      <w:r w:rsidRPr="00116E87">
        <w:rPr>
          <w:lang w:val="es-PE"/>
        </w:rPr>
        <w:t>20.</w:t>
      </w:r>
      <w:r w:rsidRPr="00116E87">
        <w:rPr>
          <w:lang w:val="es-PE"/>
        </w:rPr>
        <w:tab/>
      </w:r>
      <w:r>
        <w:rPr>
          <w:lang w:val="es-PE"/>
        </w:rPr>
        <w:t>Tal vez</w:t>
      </w:r>
      <w:r w:rsidRPr="00116E87">
        <w:rPr>
          <w:lang w:val="es-PE"/>
        </w:rPr>
        <w:t xml:space="preserve"> la delegación </w:t>
      </w:r>
      <w:r>
        <w:rPr>
          <w:lang w:val="es-PE"/>
        </w:rPr>
        <w:t>pueda</w:t>
      </w:r>
      <w:r w:rsidRPr="00116E87">
        <w:rPr>
          <w:lang w:val="es-PE"/>
        </w:rPr>
        <w:t xml:space="preserve"> </w:t>
      </w:r>
      <w:r>
        <w:rPr>
          <w:lang w:val="es-PE"/>
        </w:rPr>
        <w:t>señalar si el C</w:t>
      </w:r>
      <w:r w:rsidRPr="00116E87">
        <w:rPr>
          <w:lang w:val="es-PE"/>
        </w:rPr>
        <w:t xml:space="preserve">entro nacional encargado </w:t>
      </w:r>
      <w:r>
        <w:rPr>
          <w:lang w:val="es-PE"/>
        </w:rPr>
        <w:t>de velar por</w:t>
      </w:r>
      <w:r w:rsidRPr="00116E87">
        <w:rPr>
          <w:lang w:val="es-PE"/>
        </w:rPr>
        <w:t xml:space="preserve"> los derechos humanos </w:t>
      </w:r>
      <w:r>
        <w:rPr>
          <w:lang w:val="es-PE"/>
        </w:rPr>
        <w:t>reemplaza al Observatorio N</w:t>
      </w:r>
      <w:r w:rsidRPr="00116E87">
        <w:rPr>
          <w:lang w:val="es-PE"/>
        </w:rPr>
        <w:t xml:space="preserve">acional </w:t>
      </w:r>
      <w:r>
        <w:rPr>
          <w:lang w:val="es-PE"/>
        </w:rPr>
        <w:t>de los Derechos Humanos y si el Gobierno considera a las organizaciones no gubernamentales (ONG) como asociados</w:t>
      </w:r>
      <w:r w:rsidRPr="00116E87">
        <w:rPr>
          <w:lang w:val="es-PE"/>
        </w:rPr>
        <w:t xml:space="preserve">. </w:t>
      </w:r>
      <w:r w:rsidRPr="00E13697">
        <w:rPr>
          <w:lang w:val="es-PE"/>
        </w:rPr>
        <w:t>¿Se les asigna un presupuesto anual que les permite planificar su labor con anticipación o</w:t>
      </w:r>
      <w:r>
        <w:rPr>
          <w:lang w:val="es-PE"/>
        </w:rPr>
        <w:t xml:space="preserve"> </w:t>
      </w:r>
      <w:r w:rsidRPr="00E13697">
        <w:rPr>
          <w:lang w:val="es-PE"/>
        </w:rPr>
        <w:t>reciben fondos por proyecto?</w:t>
      </w:r>
    </w:p>
    <w:p w:rsidR="00731620" w:rsidRPr="007B40E3" w:rsidRDefault="00731620">
      <w:pPr>
        <w:spacing w:after="240"/>
        <w:rPr>
          <w:lang w:val="es-PE"/>
        </w:rPr>
      </w:pPr>
      <w:r w:rsidRPr="007B40E3">
        <w:rPr>
          <w:lang w:val="es-PE"/>
        </w:rPr>
        <w:t>21.</w:t>
      </w:r>
      <w:r w:rsidRPr="007B40E3">
        <w:rPr>
          <w:lang w:val="es-PE"/>
        </w:rPr>
        <w:tab/>
        <w:t xml:space="preserve">Por lo que respecta a la discriminación, la Sra. Khattab observa con preocupación la </w:t>
      </w:r>
      <w:r w:rsidRPr="001E291E">
        <w:rPr>
          <w:lang w:val="es-PE"/>
        </w:rPr>
        <w:t>suerte reservada a l</w:t>
      </w:r>
      <w:r w:rsidRPr="007B40E3">
        <w:rPr>
          <w:lang w:val="es-PE"/>
        </w:rPr>
        <w:t xml:space="preserve">os niños acusados de brujería </w:t>
      </w:r>
      <w:r>
        <w:rPr>
          <w:lang w:val="es-PE"/>
        </w:rPr>
        <w:t xml:space="preserve">que </w:t>
      </w:r>
      <w:r w:rsidRPr="007B40E3">
        <w:rPr>
          <w:lang w:val="es-PE"/>
        </w:rPr>
        <w:t xml:space="preserve">a veces </w:t>
      </w:r>
      <w:r>
        <w:rPr>
          <w:lang w:val="es-PE"/>
        </w:rPr>
        <w:t xml:space="preserve">son </w:t>
      </w:r>
      <w:r w:rsidRPr="007B40E3">
        <w:rPr>
          <w:lang w:val="es-PE"/>
        </w:rPr>
        <w:t>asesinados por sus propios padres</w:t>
      </w:r>
      <w:r>
        <w:rPr>
          <w:lang w:val="es-PE"/>
        </w:rPr>
        <w:t>,</w:t>
      </w:r>
      <w:r w:rsidRPr="007B40E3">
        <w:rPr>
          <w:lang w:val="es-PE"/>
        </w:rPr>
        <w:t xml:space="preserve"> </w:t>
      </w:r>
      <w:r>
        <w:rPr>
          <w:lang w:val="es-PE"/>
        </w:rPr>
        <w:t>así como la falta de una política gubernamental destinada a restablecer los derechos de esos niños.</w:t>
      </w:r>
    </w:p>
    <w:p w:rsidR="00731620" w:rsidRPr="00840EF5" w:rsidRDefault="00731620">
      <w:pPr>
        <w:spacing w:after="240"/>
        <w:rPr>
          <w:lang w:val="es-PE"/>
        </w:rPr>
      </w:pPr>
      <w:r w:rsidRPr="00840EF5">
        <w:rPr>
          <w:lang w:val="es-PE"/>
        </w:rPr>
        <w:t>22.</w:t>
      </w:r>
      <w:r w:rsidRPr="00840EF5">
        <w:rPr>
          <w:lang w:val="es-PE"/>
        </w:rPr>
        <w:tab/>
        <w:t>El Comité acoger</w:t>
      </w:r>
      <w:r>
        <w:rPr>
          <w:lang w:val="es-PE"/>
        </w:rPr>
        <w:t>á</w:t>
      </w:r>
      <w:r w:rsidRPr="00840EF5">
        <w:rPr>
          <w:lang w:val="es-PE"/>
        </w:rPr>
        <w:t xml:space="preserve"> con satisfacción </w:t>
      </w:r>
      <w:r>
        <w:rPr>
          <w:lang w:val="es-PE"/>
        </w:rPr>
        <w:t xml:space="preserve">cualquier </w:t>
      </w:r>
      <w:r w:rsidRPr="00840EF5">
        <w:rPr>
          <w:lang w:val="es-PE"/>
        </w:rPr>
        <w:t>información adicional sobre las medidas adoptadas por el Estado parte p</w:t>
      </w:r>
      <w:r>
        <w:rPr>
          <w:lang w:val="es-PE"/>
        </w:rPr>
        <w:t>ara la aplicación de la estrategia en favor de la educación de las niñas y desea saber cuántas ya se han beneficiado de ella</w:t>
      </w:r>
      <w:r w:rsidRPr="00840EF5">
        <w:rPr>
          <w:lang w:val="es-PE"/>
        </w:rPr>
        <w:t>.</w:t>
      </w:r>
    </w:p>
    <w:p w:rsidR="00731620" w:rsidRPr="005C5160" w:rsidRDefault="00731620">
      <w:pPr>
        <w:spacing w:after="240"/>
        <w:rPr>
          <w:lang w:val="es-PE"/>
        </w:rPr>
      </w:pPr>
      <w:r w:rsidRPr="005C5160">
        <w:rPr>
          <w:lang w:val="es-PE"/>
        </w:rPr>
        <w:t>23.</w:t>
      </w:r>
      <w:r w:rsidRPr="005C5160">
        <w:rPr>
          <w:lang w:val="es-PE"/>
        </w:rPr>
        <w:tab/>
      </w:r>
      <w:r>
        <w:rPr>
          <w:lang w:val="es-PE"/>
        </w:rPr>
        <w:t xml:space="preserve">Por último, respecto </w:t>
      </w:r>
      <w:r w:rsidRPr="005C5160">
        <w:rPr>
          <w:lang w:val="es-PE"/>
        </w:rPr>
        <w:t xml:space="preserve">a la violencia sexual contra las niñas y </w:t>
      </w:r>
      <w:r>
        <w:rPr>
          <w:lang w:val="es-PE"/>
        </w:rPr>
        <w:t xml:space="preserve">las </w:t>
      </w:r>
      <w:r w:rsidRPr="005C5160">
        <w:rPr>
          <w:lang w:val="es-PE"/>
        </w:rPr>
        <w:t>adolescentes</w:t>
      </w:r>
      <w:r>
        <w:rPr>
          <w:lang w:val="es-PE"/>
        </w:rPr>
        <w:t xml:space="preserve">, que </w:t>
      </w:r>
      <w:r w:rsidRPr="005C5160">
        <w:rPr>
          <w:lang w:val="es-PE"/>
        </w:rPr>
        <w:t xml:space="preserve">aumenta </w:t>
      </w:r>
      <w:r>
        <w:rPr>
          <w:lang w:val="es-PE"/>
        </w:rPr>
        <w:t>cada vez más</w:t>
      </w:r>
      <w:r w:rsidRPr="005C5160">
        <w:rPr>
          <w:lang w:val="es-PE"/>
        </w:rPr>
        <w:t xml:space="preserve"> debido al </w:t>
      </w:r>
      <w:r>
        <w:rPr>
          <w:lang w:val="es-PE"/>
        </w:rPr>
        <w:t>empeoramiento</w:t>
      </w:r>
      <w:r w:rsidRPr="005C5160">
        <w:rPr>
          <w:lang w:val="es-PE"/>
        </w:rPr>
        <w:t xml:space="preserve"> de las condiciones de seguridad en el este del país, incluidos los campamentos de</w:t>
      </w:r>
      <w:r>
        <w:rPr>
          <w:lang w:val="es-PE"/>
        </w:rPr>
        <w:t xml:space="preserve"> las</w:t>
      </w:r>
      <w:r w:rsidRPr="005C5160">
        <w:rPr>
          <w:lang w:val="es-PE"/>
        </w:rPr>
        <w:t xml:space="preserve"> personas desplazadas, </w:t>
      </w:r>
      <w:r>
        <w:rPr>
          <w:lang w:val="es-PE"/>
        </w:rPr>
        <w:t>sería aconsejable que los miembros de la delegación proporcionen detalles sobre las medidas educativas adoptadas por el Estado parte para imponer cambios en la mentalidad y hacer que se aplique la nueva Ley de prohibición de la violencia contra los niños. En ese sentido, quizá</w:t>
      </w:r>
      <w:r w:rsidRPr="005C5160">
        <w:rPr>
          <w:lang w:val="es-PE"/>
        </w:rPr>
        <w:t xml:space="preserve"> la delegación </w:t>
      </w:r>
      <w:r>
        <w:rPr>
          <w:lang w:val="es-PE"/>
        </w:rPr>
        <w:t>pueda</w:t>
      </w:r>
      <w:r w:rsidRPr="005C5160">
        <w:rPr>
          <w:lang w:val="es-PE"/>
        </w:rPr>
        <w:t xml:space="preserve"> </w:t>
      </w:r>
      <w:r>
        <w:rPr>
          <w:lang w:val="es-PE"/>
        </w:rPr>
        <w:t>señalar</w:t>
      </w:r>
      <w:r w:rsidRPr="005C5160">
        <w:rPr>
          <w:lang w:val="es-PE"/>
        </w:rPr>
        <w:t xml:space="preserve"> si se</w:t>
      </w:r>
      <w:r>
        <w:rPr>
          <w:lang w:val="es-PE"/>
        </w:rPr>
        <w:t xml:space="preserve"> han iniciado acciones judiciales que apliquen dicha ley</w:t>
      </w:r>
      <w:r w:rsidRPr="005C5160">
        <w:rPr>
          <w:lang w:val="es-PE"/>
        </w:rPr>
        <w:t xml:space="preserve"> </w:t>
      </w:r>
      <w:r>
        <w:rPr>
          <w:lang w:val="es-PE"/>
        </w:rPr>
        <w:t>y, de ser así, cuáles han sido los resultados</w:t>
      </w:r>
      <w:r w:rsidRPr="005C5160">
        <w:rPr>
          <w:lang w:val="es-PE"/>
        </w:rPr>
        <w:t>.</w:t>
      </w:r>
    </w:p>
    <w:p w:rsidR="00731620" w:rsidRPr="00744C4E" w:rsidRDefault="00731620">
      <w:pPr>
        <w:spacing w:after="240"/>
        <w:rPr>
          <w:lang w:val="es-PE"/>
        </w:rPr>
      </w:pPr>
      <w:r w:rsidRPr="0076576E">
        <w:rPr>
          <w:lang w:val="es-PE"/>
        </w:rPr>
        <w:t>24.</w:t>
      </w:r>
      <w:r w:rsidRPr="0076576E">
        <w:rPr>
          <w:lang w:val="es-PE"/>
        </w:rPr>
        <w:tab/>
      </w:r>
      <w:r w:rsidRPr="006A1ED9">
        <w:rPr>
          <w:lang w:val="es-PE"/>
        </w:rPr>
        <w:t>El</w:t>
      </w:r>
      <w:r w:rsidRPr="00016551">
        <w:rPr>
          <w:lang w:val="es-PE"/>
        </w:rPr>
        <w:t xml:space="preserve"> </w:t>
      </w:r>
      <w:r>
        <w:rPr>
          <w:b/>
          <w:lang w:val="es-PE"/>
        </w:rPr>
        <w:t>Sr. FILALI</w:t>
      </w:r>
      <w:r w:rsidRPr="0076576E">
        <w:rPr>
          <w:lang w:val="es-PE"/>
        </w:rPr>
        <w:t xml:space="preserve"> (Relator para </w:t>
      </w:r>
      <w:smartTag w:uri="urn:schemas-microsoft-com:office:smarttags" w:element="PersonName">
        <w:smartTagPr>
          <w:attr w:name="ProductID" w:val="la Rep￺blica Democr￡tica"/>
        </w:smartTagPr>
        <w:r w:rsidRPr="0076576E">
          <w:rPr>
            <w:lang w:val="es-PE"/>
          </w:rPr>
          <w:t>la República Democrática</w:t>
        </w:r>
      </w:smartTag>
      <w:r w:rsidRPr="0076576E">
        <w:rPr>
          <w:lang w:val="es-PE"/>
        </w:rPr>
        <w:t xml:space="preserve"> del Congo) reconoce que las dificultades con las que tropieza </w:t>
      </w:r>
      <w:smartTag w:uri="urn:schemas-microsoft-com:office:smarttags" w:element="PersonName">
        <w:smartTagPr>
          <w:attr w:name="ProductID" w:val="la Rep￺blica Democr￡tica"/>
        </w:smartTagPr>
        <w:r w:rsidRPr="0076576E">
          <w:rPr>
            <w:lang w:val="es-PE"/>
          </w:rPr>
          <w:t>la República Democrática</w:t>
        </w:r>
      </w:smartTag>
      <w:r w:rsidRPr="0076576E">
        <w:rPr>
          <w:lang w:val="es-PE"/>
        </w:rPr>
        <w:t xml:space="preserve"> del Congo</w:t>
      </w:r>
      <w:r>
        <w:rPr>
          <w:lang w:val="es-PE"/>
        </w:rPr>
        <w:t xml:space="preserve"> para la reconstrucción del Estado, que en parte obedecen a la falta de infraestructura, entorpecen el funcionamiento de la administración en todos los niveles</w:t>
      </w:r>
      <w:r w:rsidRPr="0076576E">
        <w:rPr>
          <w:lang w:val="es-PE"/>
        </w:rPr>
        <w:t xml:space="preserve">. </w:t>
      </w:r>
      <w:r w:rsidRPr="00485ED7">
        <w:rPr>
          <w:lang w:val="es-PE"/>
        </w:rPr>
        <w:t xml:space="preserve">No obstante ello, el Estado parte </w:t>
      </w:r>
      <w:r>
        <w:rPr>
          <w:lang w:val="es-PE"/>
        </w:rPr>
        <w:t xml:space="preserve">ha podido </w:t>
      </w:r>
      <w:r w:rsidRPr="00485ED7">
        <w:rPr>
          <w:lang w:val="es-PE"/>
        </w:rPr>
        <w:t>fortalecer su marco jurídico en materia de protección de los derechos del niño</w:t>
      </w:r>
      <w:r>
        <w:rPr>
          <w:lang w:val="es-PE"/>
        </w:rPr>
        <w:t xml:space="preserve"> y sería útil conocer el impacto que tienen los nuevos textos legislativos en la situación de los niños</w:t>
      </w:r>
      <w:r w:rsidRPr="00485ED7">
        <w:rPr>
          <w:lang w:val="es-PE"/>
        </w:rPr>
        <w:t xml:space="preserve">. </w:t>
      </w:r>
      <w:r w:rsidRPr="00456949">
        <w:rPr>
          <w:lang w:val="es-PE"/>
        </w:rPr>
        <w:t>Por otro lado, el hecho de que las leyes</w:t>
      </w:r>
      <w:r>
        <w:rPr>
          <w:lang w:val="es-PE"/>
        </w:rPr>
        <w:t>,</w:t>
      </w:r>
      <w:r w:rsidRPr="00456949">
        <w:rPr>
          <w:lang w:val="es-PE"/>
        </w:rPr>
        <w:t xml:space="preserve"> recientemente aprobadas</w:t>
      </w:r>
      <w:r>
        <w:rPr>
          <w:lang w:val="es-PE"/>
        </w:rPr>
        <w:t>,</w:t>
      </w:r>
      <w:r w:rsidRPr="00456949">
        <w:rPr>
          <w:lang w:val="es-PE"/>
        </w:rPr>
        <w:t xml:space="preserve"> no necesariamente </w:t>
      </w:r>
      <w:r>
        <w:rPr>
          <w:lang w:val="es-PE"/>
        </w:rPr>
        <w:t>abroguen</w:t>
      </w:r>
      <w:r w:rsidRPr="00456949">
        <w:rPr>
          <w:lang w:val="es-PE"/>
        </w:rPr>
        <w:t xml:space="preserve"> leyes</w:t>
      </w:r>
      <w:r>
        <w:rPr>
          <w:lang w:val="es-PE"/>
        </w:rPr>
        <w:t xml:space="preserve"> más</w:t>
      </w:r>
      <w:r w:rsidRPr="00456949">
        <w:rPr>
          <w:lang w:val="es-PE"/>
        </w:rPr>
        <w:t xml:space="preserve"> antiguas </w:t>
      </w:r>
      <w:r>
        <w:rPr>
          <w:lang w:val="es-PE"/>
        </w:rPr>
        <w:t>a menudo ocasiona conflictos de leyes, por lo que los jueces a veces se encuentran</w:t>
      </w:r>
      <w:r w:rsidRPr="002B73A6">
        <w:rPr>
          <w:lang w:val="es-PE"/>
        </w:rPr>
        <w:t xml:space="preserve"> ante el dilema</w:t>
      </w:r>
      <w:r w:rsidRPr="00456949">
        <w:rPr>
          <w:lang w:val="es-PE"/>
        </w:rPr>
        <w:t xml:space="preserve"> </w:t>
      </w:r>
      <w:r>
        <w:rPr>
          <w:lang w:val="es-PE"/>
        </w:rPr>
        <w:t>de qué ley aplicar</w:t>
      </w:r>
      <w:r w:rsidRPr="00456949">
        <w:rPr>
          <w:lang w:val="es-PE"/>
        </w:rPr>
        <w:t xml:space="preserve">. </w:t>
      </w:r>
      <w:r w:rsidRPr="009D0745">
        <w:rPr>
          <w:lang w:val="es-PE"/>
        </w:rPr>
        <w:t>Esto se plantea</w:t>
      </w:r>
      <w:r>
        <w:rPr>
          <w:lang w:val="es-PE"/>
        </w:rPr>
        <w:t>, en especial,</w:t>
      </w:r>
      <w:r w:rsidRPr="009D0745">
        <w:rPr>
          <w:lang w:val="es-PE"/>
        </w:rPr>
        <w:t xml:space="preserve"> </w:t>
      </w:r>
      <w:r>
        <w:rPr>
          <w:lang w:val="es-PE"/>
        </w:rPr>
        <w:t>por lo que corresponde</w:t>
      </w:r>
      <w:r w:rsidRPr="009D0745">
        <w:rPr>
          <w:lang w:val="es-PE"/>
        </w:rPr>
        <w:t xml:space="preserve"> a la mayoría de edad penal</w:t>
      </w:r>
      <w:r>
        <w:rPr>
          <w:lang w:val="es-PE"/>
        </w:rPr>
        <w:t>, en cuyo caso</w:t>
      </w:r>
      <w:r w:rsidRPr="009D0745">
        <w:rPr>
          <w:lang w:val="es-PE"/>
        </w:rPr>
        <w:t xml:space="preserve"> los </w:t>
      </w:r>
      <w:r>
        <w:rPr>
          <w:lang w:val="es-PE"/>
        </w:rPr>
        <w:t>jueces</w:t>
      </w:r>
      <w:r w:rsidRPr="009D0745">
        <w:rPr>
          <w:lang w:val="es-PE"/>
        </w:rPr>
        <w:t xml:space="preserve"> </w:t>
      </w:r>
      <w:r>
        <w:rPr>
          <w:lang w:val="es-PE"/>
        </w:rPr>
        <w:t>aplican la O</w:t>
      </w:r>
      <w:r w:rsidRPr="009D0745">
        <w:rPr>
          <w:lang w:val="es-PE"/>
        </w:rPr>
        <w:t>rdenanza</w:t>
      </w:r>
      <w:r>
        <w:rPr>
          <w:lang w:val="es-PE"/>
        </w:rPr>
        <w:t>-ley</w:t>
      </w:r>
      <w:r w:rsidRPr="009D0745">
        <w:rPr>
          <w:lang w:val="es-PE"/>
        </w:rPr>
        <w:t xml:space="preserve"> </w:t>
      </w:r>
      <w:r>
        <w:rPr>
          <w:lang w:val="es-PE"/>
        </w:rPr>
        <w:t>de</w:t>
      </w:r>
      <w:r w:rsidRPr="009D0745">
        <w:rPr>
          <w:lang w:val="es-PE"/>
        </w:rPr>
        <w:t xml:space="preserve"> 4 </w:t>
      </w:r>
      <w:r>
        <w:rPr>
          <w:lang w:val="es-PE"/>
        </w:rPr>
        <w:t xml:space="preserve">de julio de 1978, la cual dispone que, en virtud de lo dispuesto en la legislación penal, todo niño menor de </w:t>
      </w:r>
      <w:r w:rsidRPr="009D0745">
        <w:rPr>
          <w:lang w:val="es-PE"/>
        </w:rPr>
        <w:t xml:space="preserve">16 </w:t>
      </w:r>
      <w:r>
        <w:rPr>
          <w:lang w:val="es-PE"/>
        </w:rPr>
        <w:t>años en el momento de los hechos es considerado menor de edad</w:t>
      </w:r>
      <w:r w:rsidRPr="009D0745">
        <w:rPr>
          <w:lang w:val="es-PE"/>
        </w:rPr>
        <w:t>.</w:t>
      </w:r>
      <w:r>
        <w:rPr>
          <w:lang w:val="es-PE"/>
        </w:rPr>
        <w:t xml:space="preserve"> </w:t>
      </w:r>
      <w:r w:rsidRPr="00744C4E">
        <w:rPr>
          <w:lang w:val="es-PE"/>
        </w:rPr>
        <w:t xml:space="preserve">El Sr. Filali pregunta qué piensa hacer el Estado parte para que </w:t>
      </w:r>
      <w:r>
        <w:rPr>
          <w:lang w:val="es-PE"/>
        </w:rPr>
        <w:t xml:space="preserve">prevalezca </w:t>
      </w:r>
      <w:r w:rsidRPr="00744C4E">
        <w:rPr>
          <w:lang w:val="es-PE"/>
        </w:rPr>
        <w:t xml:space="preserve">la definición de </w:t>
      </w:r>
      <w:r>
        <w:rPr>
          <w:lang w:val="es-PE"/>
        </w:rPr>
        <w:t>‘</w:t>
      </w:r>
      <w:r w:rsidRPr="00744C4E">
        <w:rPr>
          <w:lang w:val="es-PE"/>
        </w:rPr>
        <w:t>niño</w:t>
      </w:r>
      <w:r>
        <w:rPr>
          <w:lang w:val="es-PE"/>
        </w:rPr>
        <w:t>’ que dicta la Constitución de</w:t>
      </w:r>
      <w:r w:rsidRPr="00744C4E">
        <w:rPr>
          <w:lang w:val="es-PE"/>
        </w:rPr>
        <w:t xml:space="preserve"> 18 </w:t>
      </w:r>
      <w:r>
        <w:rPr>
          <w:lang w:val="es-PE"/>
        </w:rPr>
        <w:t>de febrero de </w:t>
      </w:r>
      <w:r w:rsidRPr="00744C4E">
        <w:rPr>
          <w:lang w:val="es-PE"/>
        </w:rPr>
        <w:t>2006.</w:t>
      </w:r>
      <w:r>
        <w:rPr>
          <w:lang w:val="es-PE"/>
        </w:rPr>
        <w:t xml:space="preserve"> </w:t>
      </w:r>
    </w:p>
    <w:p w:rsidR="00731620" w:rsidRPr="00C03246" w:rsidRDefault="00731620">
      <w:pPr>
        <w:spacing w:after="240"/>
        <w:rPr>
          <w:lang w:val="es-PE"/>
        </w:rPr>
      </w:pPr>
      <w:r w:rsidRPr="00846C17">
        <w:rPr>
          <w:lang w:val="es-PE"/>
        </w:rPr>
        <w:t>25.</w:t>
      </w:r>
      <w:r w:rsidRPr="00846C17">
        <w:rPr>
          <w:lang w:val="es-PE"/>
        </w:rPr>
        <w:tab/>
        <w:t xml:space="preserve">Por </w:t>
      </w:r>
      <w:r>
        <w:rPr>
          <w:lang w:val="es-PE"/>
        </w:rPr>
        <w:t>otra parte</w:t>
      </w:r>
      <w:r w:rsidRPr="00846C17">
        <w:rPr>
          <w:lang w:val="es-PE"/>
        </w:rPr>
        <w:t xml:space="preserve">, </w:t>
      </w:r>
      <w:r>
        <w:rPr>
          <w:lang w:val="es-PE"/>
        </w:rPr>
        <w:t>el orador advierte</w:t>
      </w:r>
      <w:r w:rsidRPr="00846C17">
        <w:rPr>
          <w:lang w:val="es-PE"/>
        </w:rPr>
        <w:t xml:space="preserve"> la falta de decretos de aplicación y</w:t>
      </w:r>
      <w:r>
        <w:rPr>
          <w:lang w:val="es-PE"/>
        </w:rPr>
        <w:t>,</w:t>
      </w:r>
      <w:r w:rsidRPr="00846C17">
        <w:rPr>
          <w:lang w:val="es-PE"/>
        </w:rPr>
        <w:t xml:space="preserve"> </w:t>
      </w:r>
      <w:r>
        <w:rPr>
          <w:lang w:val="es-PE"/>
        </w:rPr>
        <w:t>en ocasiones,</w:t>
      </w:r>
      <w:r w:rsidRPr="00846C17">
        <w:rPr>
          <w:lang w:val="es-PE"/>
        </w:rPr>
        <w:t xml:space="preserve"> la ausencia de publicación</w:t>
      </w:r>
      <w:r>
        <w:rPr>
          <w:lang w:val="es-PE"/>
        </w:rPr>
        <w:t xml:space="preserve"> de textos legislativos recientemente aprobados</w:t>
      </w:r>
      <w:r w:rsidRPr="00846C17">
        <w:rPr>
          <w:lang w:val="es-PE"/>
        </w:rPr>
        <w:t xml:space="preserve"> en el </w:t>
      </w:r>
      <w:r>
        <w:rPr>
          <w:lang w:val="es-PE"/>
        </w:rPr>
        <w:t>Boletín Oficial,</w:t>
      </w:r>
      <w:r w:rsidRPr="00846C17">
        <w:rPr>
          <w:lang w:val="es-PE"/>
        </w:rPr>
        <w:t xml:space="preserve"> </w:t>
      </w:r>
      <w:r>
        <w:rPr>
          <w:lang w:val="es-PE"/>
        </w:rPr>
        <w:t>que imposibilita a los jueces aplicar las nuevas leyes</w:t>
      </w:r>
      <w:r w:rsidRPr="00846C17">
        <w:rPr>
          <w:lang w:val="es-PE"/>
        </w:rPr>
        <w:t xml:space="preserve">. </w:t>
      </w:r>
      <w:r w:rsidRPr="00DA0D5B">
        <w:rPr>
          <w:lang w:val="es-PE"/>
        </w:rPr>
        <w:t>Desea</w:t>
      </w:r>
      <w:r>
        <w:rPr>
          <w:lang w:val="es-PE"/>
        </w:rPr>
        <w:t>ría</w:t>
      </w:r>
      <w:r w:rsidRPr="00DA0D5B">
        <w:rPr>
          <w:lang w:val="es-PE"/>
        </w:rPr>
        <w:t xml:space="preserve"> también saber qué hay de nuevo </w:t>
      </w:r>
      <w:r>
        <w:rPr>
          <w:lang w:val="es-PE"/>
        </w:rPr>
        <w:t>en</w:t>
      </w:r>
      <w:r w:rsidRPr="00DA0D5B">
        <w:rPr>
          <w:lang w:val="es-PE"/>
        </w:rPr>
        <w:t xml:space="preserve"> la </w:t>
      </w:r>
      <w:r>
        <w:rPr>
          <w:lang w:val="es-PE"/>
        </w:rPr>
        <w:t>L</w:t>
      </w:r>
      <w:r w:rsidRPr="00DA0D5B">
        <w:rPr>
          <w:lang w:val="es-PE"/>
        </w:rPr>
        <w:t xml:space="preserve">ey </w:t>
      </w:r>
      <w:r>
        <w:rPr>
          <w:lang w:val="es-PE"/>
        </w:rPr>
        <w:t>de P</w:t>
      </w:r>
      <w:r w:rsidRPr="00DA0D5B">
        <w:rPr>
          <w:lang w:val="es-PE"/>
        </w:rPr>
        <w:t xml:space="preserve">rotección </w:t>
      </w:r>
      <w:r>
        <w:rPr>
          <w:lang w:val="es-PE"/>
        </w:rPr>
        <w:t xml:space="preserve">del Niño, </w:t>
      </w:r>
      <w:r w:rsidRPr="00DA0D5B">
        <w:rPr>
          <w:lang w:val="es-PE"/>
        </w:rPr>
        <w:t>aprobada el 10 de enero de 2009</w:t>
      </w:r>
      <w:r>
        <w:rPr>
          <w:lang w:val="es-PE"/>
        </w:rPr>
        <w:t>, qué mecanismos se pondrán en marcha para su aplicación y si se prevé un presupuesto para tal fin</w:t>
      </w:r>
      <w:r w:rsidRPr="00DA0D5B">
        <w:rPr>
          <w:lang w:val="es-PE"/>
        </w:rPr>
        <w:t xml:space="preserve">. </w:t>
      </w:r>
      <w:r w:rsidRPr="00C03246">
        <w:rPr>
          <w:lang w:val="es-PE"/>
        </w:rPr>
        <w:t>Por otro lado, pregunta sobre la situación del proyecto de ley relativo a la mujer, la familia y el niño, por qu</w:t>
      </w:r>
      <w:r>
        <w:rPr>
          <w:lang w:val="es-PE"/>
        </w:rPr>
        <w:t>é no se ha aprobado aún y cuándo piensa hacerlo el Estado parte</w:t>
      </w:r>
      <w:r w:rsidRPr="00C03246">
        <w:rPr>
          <w:lang w:val="es-PE"/>
        </w:rPr>
        <w:t>.</w:t>
      </w:r>
      <w:r>
        <w:rPr>
          <w:lang w:val="es-PE"/>
        </w:rPr>
        <w:t xml:space="preserve"> </w:t>
      </w:r>
    </w:p>
    <w:p w:rsidR="00731620" w:rsidRPr="004B2B2D" w:rsidRDefault="00731620">
      <w:pPr>
        <w:spacing w:after="240"/>
        <w:rPr>
          <w:lang w:val="es-PE"/>
        </w:rPr>
      </w:pPr>
      <w:r w:rsidRPr="004B2B2D">
        <w:rPr>
          <w:lang w:val="es-PE"/>
        </w:rPr>
        <w:t>26.</w:t>
      </w:r>
      <w:r w:rsidRPr="004B2B2D">
        <w:rPr>
          <w:lang w:val="es-PE"/>
        </w:rPr>
        <w:tab/>
      </w:r>
      <w:r>
        <w:rPr>
          <w:lang w:val="es-PE"/>
        </w:rPr>
        <w:t>El orador d</w:t>
      </w:r>
      <w:r w:rsidRPr="004B2B2D">
        <w:rPr>
          <w:lang w:val="es-PE"/>
        </w:rPr>
        <w:t>esea conocer</w:t>
      </w:r>
      <w:r>
        <w:rPr>
          <w:lang w:val="es-PE"/>
        </w:rPr>
        <w:t>,</w:t>
      </w:r>
      <w:r w:rsidRPr="004B2B2D">
        <w:rPr>
          <w:lang w:val="es-PE"/>
        </w:rPr>
        <w:t xml:space="preserve"> además</w:t>
      </w:r>
      <w:r>
        <w:rPr>
          <w:lang w:val="es-PE"/>
        </w:rPr>
        <w:t>,</w:t>
      </w:r>
      <w:r w:rsidRPr="004B2B2D">
        <w:rPr>
          <w:lang w:val="es-PE"/>
        </w:rPr>
        <w:t xml:space="preserve"> a qué obedece la disminución del porcentaje </w:t>
      </w:r>
      <w:r>
        <w:rPr>
          <w:lang w:val="es-PE"/>
        </w:rPr>
        <w:t>de la inscripción</w:t>
      </w:r>
      <w:r w:rsidRPr="004B2B2D">
        <w:rPr>
          <w:lang w:val="es-PE"/>
        </w:rPr>
        <w:t xml:space="preserve"> de </w:t>
      </w:r>
      <w:r>
        <w:rPr>
          <w:lang w:val="es-PE"/>
        </w:rPr>
        <w:t xml:space="preserve">los </w:t>
      </w:r>
      <w:r w:rsidRPr="004B2B2D">
        <w:rPr>
          <w:lang w:val="es-PE"/>
        </w:rPr>
        <w:t>nacimientos</w:t>
      </w:r>
      <w:r>
        <w:rPr>
          <w:lang w:val="es-PE"/>
        </w:rPr>
        <w:t xml:space="preserve"> entre 2001 (34</w:t>
      </w:r>
      <w:r w:rsidRPr="004B2B2D">
        <w:rPr>
          <w:lang w:val="es-PE"/>
        </w:rPr>
        <w:t xml:space="preserve">%) </w:t>
      </w:r>
      <w:r>
        <w:rPr>
          <w:lang w:val="es-PE"/>
        </w:rPr>
        <w:t>y</w:t>
      </w:r>
      <w:r w:rsidRPr="004B2B2D">
        <w:rPr>
          <w:lang w:val="es-PE"/>
        </w:rPr>
        <w:t xml:space="preserve"> 2007 (31%)</w:t>
      </w:r>
      <w:r>
        <w:rPr>
          <w:lang w:val="es-PE"/>
        </w:rPr>
        <w:t>, así como las medidas que piensa adoptar el Gobierno para rectificar la situación</w:t>
      </w:r>
      <w:r w:rsidRPr="004B2B2D">
        <w:rPr>
          <w:lang w:val="es-PE"/>
        </w:rPr>
        <w:t>.</w:t>
      </w:r>
    </w:p>
    <w:p w:rsidR="00731620" w:rsidRPr="001636F9" w:rsidRDefault="00731620">
      <w:pPr>
        <w:spacing w:after="240"/>
        <w:rPr>
          <w:lang w:val="es-PE"/>
        </w:rPr>
      </w:pPr>
      <w:r w:rsidRPr="00186C4D">
        <w:rPr>
          <w:lang w:val="es-PE"/>
        </w:rPr>
        <w:t>27.</w:t>
      </w:r>
      <w:r w:rsidRPr="00186C4D">
        <w:rPr>
          <w:lang w:val="es-PE"/>
        </w:rPr>
        <w:tab/>
      </w:r>
      <w:r w:rsidRPr="006A1ED9">
        <w:rPr>
          <w:lang w:val="es-PE"/>
        </w:rPr>
        <w:t>El</w:t>
      </w:r>
      <w:r w:rsidRPr="00A24DD3">
        <w:rPr>
          <w:lang w:val="es-PE"/>
        </w:rPr>
        <w:t xml:space="preserve"> </w:t>
      </w:r>
      <w:r>
        <w:rPr>
          <w:b/>
          <w:lang w:val="es-PE"/>
        </w:rPr>
        <w:t>Sr. SIDDIQUI</w:t>
      </w:r>
      <w:r w:rsidRPr="00186C4D">
        <w:rPr>
          <w:lang w:val="es-PE"/>
        </w:rPr>
        <w:t xml:space="preserve"> desea saber si existe una entidad nacional encargada de las estadísticas y, de ser as</w:t>
      </w:r>
      <w:r>
        <w:rPr>
          <w:lang w:val="es-PE"/>
        </w:rPr>
        <w:t>í, cuál es la función que cumple por lo que corresponde a la reunión de datos relativa a la infancia</w:t>
      </w:r>
      <w:r w:rsidRPr="00186C4D">
        <w:rPr>
          <w:lang w:val="es-PE"/>
        </w:rPr>
        <w:t xml:space="preserve">. </w:t>
      </w:r>
      <w:r w:rsidRPr="001636F9">
        <w:rPr>
          <w:lang w:val="es-PE"/>
        </w:rPr>
        <w:t>Desea saber también si el Consejo Nacional para la Infancia y los consejos provinciales para la infancia están debidamente facultados</w:t>
      </w:r>
      <w:r>
        <w:rPr>
          <w:lang w:val="es-PE"/>
        </w:rPr>
        <w:t>,</w:t>
      </w:r>
      <w:r w:rsidRPr="001636F9">
        <w:rPr>
          <w:lang w:val="es-PE"/>
        </w:rPr>
        <w:t xml:space="preserve"> si</w:t>
      </w:r>
      <w:r>
        <w:rPr>
          <w:lang w:val="es-PE"/>
        </w:rPr>
        <w:t xml:space="preserve"> el personal tiene la capacitación adecuada en materia de reunión de datos relativa a la infancia, y si el Estado parte pidió apoyo al Fondo de las Naciones Unidas para la Infancia (</w:t>
      </w:r>
      <w:r w:rsidRPr="001636F9">
        <w:rPr>
          <w:lang w:val="es-PE"/>
        </w:rPr>
        <w:t>UNICEF</w:t>
      </w:r>
      <w:r>
        <w:rPr>
          <w:lang w:val="es-PE"/>
        </w:rPr>
        <w:t>) para organizar dicha actividad en el país</w:t>
      </w:r>
      <w:r w:rsidRPr="001636F9">
        <w:rPr>
          <w:lang w:val="es-PE"/>
        </w:rPr>
        <w:t>.</w:t>
      </w:r>
      <w:r>
        <w:rPr>
          <w:lang w:val="es-PE"/>
        </w:rPr>
        <w:t xml:space="preserve"> </w:t>
      </w:r>
    </w:p>
    <w:p w:rsidR="00731620" w:rsidRPr="00377B5E" w:rsidRDefault="00731620">
      <w:pPr>
        <w:spacing w:after="240"/>
        <w:rPr>
          <w:lang w:val="es-PE"/>
        </w:rPr>
      </w:pPr>
      <w:r w:rsidRPr="004F43D1">
        <w:rPr>
          <w:lang w:val="es-PE"/>
        </w:rPr>
        <w:t>28.</w:t>
      </w:r>
      <w:r w:rsidRPr="004F43D1">
        <w:rPr>
          <w:lang w:val="es-PE"/>
        </w:rPr>
        <w:tab/>
        <w:t>El Sr. Siddiqui señala que, según el informe,</w:t>
      </w:r>
      <w:r>
        <w:rPr>
          <w:lang w:val="es-PE"/>
        </w:rPr>
        <w:t xml:space="preserve"> el porcentaje</w:t>
      </w:r>
      <w:r w:rsidRPr="004F43D1">
        <w:rPr>
          <w:lang w:val="es-PE"/>
        </w:rPr>
        <w:t xml:space="preserve"> del presupuesto nacional </w:t>
      </w:r>
      <w:r>
        <w:rPr>
          <w:lang w:val="es-PE"/>
        </w:rPr>
        <w:t>de 2004 asignado a la educación debía rondar el</w:t>
      </w:r>
      <w:r w:rsidRPr="004F43D1">
        <w:rPr>
          <w:lang w:val="es-PE"/>
        </w:rPr>
        <w:t xml:space="preserve"> 10% </w:t>
      </w:r>
      <w:r>
        <w:rPr>
          <w:lang w:val="es-PE"/>
        </w:rPr>
        <w:t>pero que sólo se asignó el</w:t>
      </w:r>
      <w:r w:rsidRPr="004F43D1">
        <w:rPr>
          <w:lang w:val="es-PE"/>
        </w:rPr>
        <w:t xml:space="preserve"> 3%. </w:t>
      </w:r>
      <w:r w:rsidRPr="003F3612">
        <w:rPr>
          <w:lang w:val="es-PE"/>
        </w:rPr>
        <w:t xml:space="preserve">Convendría conocer el porcentaje del presupuesto nacional </w:t>
      </w:r>
      <w:r>
        <w:rPr>
          <w:lang w:val="es-PE"/>
        </w:rPr>
        <w:t>destinado a los gastos militares y si dichos gastos han aumentado en el transcurso de los años</w:t>
      </w:r>
      <w:r w:rsidRPr="003F3612">
        <w:rPr>
          <w:lang w:val="es-PE"/>
        </w:rPr>
        <w:t xml:space="preserve">. </w:t>
      </w:r>
      <w:r>
        <w:rPr>
          <w:lang w:val="es-PE"/>
        </w:rPr>
        <w:t>L</w:t>
      </w:r>
      <w:r w:rsidRPr="00A559B1">
        <w:rPr>
          <w:lang w:val="es-PE"/>
        </w:rPr>
        <w:t xml:space="preserve">a delegación </w:t>
      </w:r>
      <w:r>
        <w:rPr>
          <w:lang w:val="es-PE"/>
        </w:rPr>
        <w:t>podría</w:t>
      </w:r>
      <w:r w:rsidRPr="00A559B1">
        <w:rPr>
          <w:lang w:val="es-PE"/>
        </w:rPr>
        <w:t xml:space="preserve"> indicar</w:t>
      </w:r>
      <w:r>
        <w:rPr>
          <w:lang w:val="es-PE"/>
        </w:rPr>
        <w:t>,</w:t>
      </w:r>
      <w:r w:rsidRPr="00A559B1">
        <w:rPr>
          <w:lang w:val="es-PE"/>
        </w:rPr>
        <w:t xml:space="preserve"> además</w:t>
      </w:r>
      <w:r>
        <w:rPr>
          <w:lang w:val="es-PE"/>
        </w:rPr>
        <w:t>,</w:t>
      </w:r>
      <w:r w:rsidRPr="00A559B1">
        <w:rPr>
          <w:lang w:val="es-PE"/>
        </w:rPr>
        <w:t xml:space="preserve"> cómo se gastan los recursos presupuestarios </w:t>
      </w:r>
      <w:r>
        <w:rPr>
          <w:lang w:val="es-PE"/>
        </w:rPr>
        <w:t>que se destinan</w:t>
      </w:r>
      <w:r w:rsidRPr="00A559B1">
        <w:rPr>
          <w:lang w:val="es-PE"/>
        </w:rPr>
        <w:t xml:space="preserve"> a la educación, la salud y la protección social en los territorios</w:t>
      </w:r>
      <w:r>
        <w:rPr>
          <w:lang w:val="es-PE"/>
        </w:rPr>
        <w:t xml:space="preserve"> que controla </w:t>
      </w:r>
      <w:smartTag w:uri="urn:schemas-microsoft-com:office:smarttags" w:element="PersonName">
        <w:smartTagPr>
          <w:attr w:name="ProductID" w:val="la Rep￺blica Democr￡tica"/>
        </w:smartTagPr>
        <w:r>
          <w:rPr>
            <w:lang w:val="es-PE"/>
          </w:rPr>
          <w:t>la República Democrática</w:t>
        </w:r>
      </w:smartTag>
      <w:r>
        <w:rPr>
          <w:lang w:val="es-PE"/>
        </w:rPr>
        <w:t xml:space="preserve"> del Congo;</w:t>
      </w:r>
      <w:r w:rsidRPr="00A559B1">
        <w:rPr>
          <w:lang w:val="es-PE"/>
        </w:rPr>
        <w:t xml:space="preserve"> </w:t>
      </w:r>
      <w:r>
        <w:rPr>
          <w:lang w:val="es-PE"/>
        </w:rPr>
        <w:t>si éstos son utilizados por las entidades públicas locales, las organizaciones no gubernamentales (ONG) y las autoridades centrales o si lo hacen en forma conjunta</w:t>
      </w:r>
      <w:r w:rsidRPr="00A559B1">
        <w:rPr>
          <w:lang w:val="es-PE"/>
        </w:rPr>
        <w:t xml:space="preserve">. </w:t>
      </w:r>
      <w:r w:rsidRPr="00377B5E">
        <w:rPr>
          <w:lang w:val="es-PE"/>
        </w:rPr>
        <w:t xml:space="preserve">Por último, </w:t>
      </w:r>
      <w:r>
        <w:rPr>
          <w:lang w:val="es-PE"/>
        </w:rPr>
        <w:t>al orador le interesaría saber</w:t>
      </w:r>
      <w:r w:rsidRPr="00377B5E">
        <w:rPr>
          <w:lang w:val="es-PE"/>
        </w:rPr>
        <w:t xml:space="preserve"> si hay un mecanismo </w:t>
      </w:r>
      <w:r>
        <w:rPr>
          <w:lang w:val="es-PE"/>
        </w:rPr>
        <w:t>de</w:t>
      </w:r>
      <w:r w:rsidRPr="00377B5E">
        <w:rPr>
          <w:lang w:val="es-PE"/>
        </w:rPr>
        <w:t xml:space="preserve"> seguimiento </w:t>
      </w:r>
      <w:r>
        <w:rPr>
          <w:lang w:val="es-PE"/>
        </w:rPr>
        <w:t>de los gastos públicos capaz de evaluar el impacto que tienen en la situación de los niños</w:t>
      </w:r>
      <w:r w:rsidRPr="00377B5E">
        <w:rPr>
          <w:lang w:val="es-PE"/>
        </w:rPr>
        <w:t>.</w:t>
      </w:r>
    </w:p>
    <w:p w:rsidR="00731620" w:rsidRPr="00FD4DE1" w:rsidRDefault="00731620">
      <w:pPr>
        <w:spacing w:after="240"/>
        <w:rPr>
          <w:lang w:val="es-PE"/>
        </w:rPr>
      </w:pPr>
      <w:r w:rsidRPr="00FD4DE1">
        <w:rPr>
          <w:lang w:val="es-PE"/>
        </w:rPr>
        <w:t>29.</w:t>
      </w:r>
      <w:r w:rsidRPr="00FD4DE1">
        <w:rPr>
          <w:lang w:val="es-PE"/>
        </w:rPr>
        <w:tab/>
        <w:t xml:space="preserve">El </w:t>
      </w:r>
      <w:r>
        <w:rPr>
          <w:b/>
          <w:lang w:val="es-PE"/>
        </w:rPr>
        <w:t>Sr. KOTRANE</w:t>
      </w:r>
      <w:r w:rsidRPr="00FD4DE1">
        <w:rPr>
          <w:lang w:val="es-PE"/>
        </w:rPr>
        <w:t xml:space="preserve"> pregunta si el Estado parte tiene la intención de ratificar la Convención sobre los derechos de las personas con discapacidad</w:t>
      </w:r>
      <w:r>
        <w:rPr>
          <w:lang w:val="es-PE"/>
        </w:rPr>
        <w:t xml:space="preserve"> y la </w:t>
      </w:r>
      <w:r w:rsidRPr="008C1480">
        <w:rPr>
          <w:lang w:val="es-PE"/>
        </w:rPr>
        <w:t>Con</w:t>
      </w:r>
      <w:r>
        <w:rPr>
          <w:lang w:val="es-PE"/>
        </w:rPr>
        <w:t>vención Internacional sobre la protección de los derechos de t</w:t>
      </w:r>
      <w:r w:rsidRPr="008C1480">
        <w:rPr>
          <w:lang w:val="es-PE"/>
        </w:rPr>
        <w:t xml:space="preserve">odos los </w:t>
      </w:r>
      <w:r>
        <w:rPr>
          <w:lang w:val="es-PE"/>
        </w:rPr>
        <w:t>trabajadores m</w:t>
      </w:r>
      <w:r w:rsidRPr="008C1480">
        <w:rPr>
          <w:lang w:val="es-PE"/>
        </w:rPr>
        <w:t xml:space="preserve">igratorios y de sus </w:t>
      </w:r>
      <w:r>
        <w:rPr>
          <w:lang w:val="es-PE"/>
        </w:rPr>
        <w:t>f</w:t>
      </w:r>
      <w:r w:rsidRPr="008C1480">
        <w:rPr>
          <w:lang w:val="es-PE"/>
        </w:rPr>
        <w:t>amiliares</w:t>
      </w:r>
      <w:r w:rsidRPr="00FD4DE1">
        <w:rPr>
          <w:lang w:val="es-PE"/>
        </w:rPr>
        <w:t xml:space="preserve">. Asimismo, le interesa saber si los instrumentos internacionales ratificados por el Estado parte </w:t>
      </w:r>
      <w:r>
        <w:rPr>
          <w:lang w:val="es-PE"/>
        </w:rPr>
        <w:t xml:space="preserve">priman sobre </w:t>
      </w:r>
      <w:r w:rsidRPr="00FD4DE1">
        <w:rPr>
          <w:lang w:val="es-PE"/>
        </w:rPr>
        <w:t>el derecho nacional y si los jueces</w:t>
      </w:r>
      <w:r>
        <w:rPr>
          <w:lang w:val="es-PE"/>
        </w:rPr>
        <w:t xml:space="preserve"> han invocado ya</w:t>
      </w:r>
      <w:r w:rsidRPr="00FD4DE1">
        <w:rPr>
          <w:lang w:val="es-PE"/>
        </w:rPr>
        <w:t xml:space="preserve"> </w:t>
      </w:r>
      <w:r>
        <w:rPr>
          <w:lang w:val="es-PE"/>
        </w:rPr>
        <w:t xml:space="preserve">no sólo las </w:t>
      </w:r>
      <w:r w:rsidRPr="00FD4DE1">
        <w:rPr>
          <w:lang w:val="es-PE"/>
        </w:rPr>
        <w:t>disposiciones relativas a la Convenci</w:t>
      </w:r>
      <w:r>
        <w:rPr>
          <w:lang w:val="es-PE"/>
        </w:rPr>
        <w:t>ón sobre los Derechos del Niño sino también otros instrumentos internacionales relativos a los derechos del niño</w:t>
      </w:r>
      <w:r w:rsidRPr="00FD4DE1">
        <w:rPr>
          <w:lang w:val="es-PE"/>
        </w:rPr>
        <w:t xml:space="preserve">, </w:t>
      </w:r>
      <w:r>
        <w:rPr>
          <w:lang w:val="es-PE"/>
        </w:rPr>
        <w:t>tales como los convenios de la Organización</w:t>
      </w:r>
      <w:r w:rsidRPr="00FD4DE1">
        <w:rPr>
          <w:lang w:val="es-PE"/>
        </w:rPr>
        <w:t xml:space="preserve"> </w:t>
      </w:r>
      <w:r>
        <w:rPr>
          <w:lang w:val="es-PE"/>
        </w:rPr>
        <w:t>Internacional del Trabajo</w:t>
      </w:r>
      <w:r w:rsidRPr="00FD4DE1">
        <w:rPr>
          <w:lang w:val="es-PE"/>
        </w:rPr>
        <w:t xml:space="preserve">. </w:t>
      </w:r>
    </w:p>
    <w:p w:rsidR="00731620" w:rsidRPr="00551DB9" w:rsidRDefault="00731620">
      <w:pPr>
        <w:spacing w:after="240"/>
        <w:rPr>
          <w:lang w:val="es-PE"/>
        </w:rPr>
      </w:pPr>
      <w:r w:rsidRPr="00551DB9">
        <w:rPr>
          <w:lang w:val="es-PE"/>
        </w:rPr>
        <w:t>30.</w:t>
      </w:r>
      <w:r w:rsidRPr="00551DB9">
        <w:rPr>
          <w:lang w:val="es-PE"/>
        </w:rPr>
        <w:tab/>
      </w:r>
      <w:r>
        <w:rPr>
          <w:lang w:val="es-PE"/>
        </w:rPr>
        <w:t>Al orador l</w:t>
      </w:r>
      <w:r w:rsidRPr="00BE67C6">
        <w:rPr>
          <w:lang w:val="es-PE"/>
        </w:rPr>
        <w:t xml:space="preserve">e interesa saber qué </w:t>
      </w:r>
      <w:r>
        <w:rPr>
          <w:lang w:val="es-PE"/>
        </w:rPr>
        <w:t>consecuencias</w:t>
      </w:r>
      <w:r w:rsidRPr="00BE67C6">
        <w:rPr>
          <w:lang w:val="es-PE"/>
        </w:rPr>
        <w:t xml:space="preserve"> </w:t>
      </w:r>
      <w:r>
        <w:rPr>
          <w:lang w:val="es-PE"/>
        </w:rPr>
        <w:t>puede tener la L</w:t>
      </w:r>
      <w:r w:rsidRPr="00BE67C6">
        <w:rPr>
          <w:lang w:val="es-PE"/>
        </w:rPr>
        <w:t>ey</w:t>
      </w:r>
      <w:r>
        <w:rPr>
          <w:lang w:val="es-PE"/>
        </w:rPr>
        <w:t xml:space="preserve"> contra la violencia sexual de</w:t>
      </w:r>
      <w:r w:rsidRPr="00BE67C6">
        <w:rPr>
          <w:lang w:val="es-PE"/>
        </w:rPr>
        <w:t xml:space="preserve"> 20 de julio de 2006 que </w:t>
      </w:r>
      <w:r>
        <w:rPr>
          <w:lang w:val="es-PE"/>
        </w:rPr>
        <w:t>extendió</w:t>
      </w:r>
      <w:r w:rsidRPr="00BE67C6">
        <w:rPr>
          <w:lang w:val="es-PE"/>
        </w:rPr>
        <w:t xml:space="preserve"> la protección contra </w:t>
      </w:r>
      <w:r>
        <w:rPr>
          <w:lang w:val="es-PE"/>
        </w:rPr>
        <w:t>la violación</w:t>
      </w:r>
      <w:r w:rsidRPr="00BE67C6">
        <w:rPr>
          <w:lang w:val="es-PE"/>
        </w:rPr>
        <w:t xml:space="preserve"> a todos los niños menores de 18 años, tal como lo afirma el Estado parte en el párrafo 67 de su informe periódico</w:t>
      </w:r>
      <w:r>
        <w:rPr>
          <w:lang w:val="es-PE"/>
        </w:rPr>
        <w:t>, en la interpretación de</w:t>
      </w:r>
      <w:r w:rsidRPr="00BE67C6">
        <w:rPr>
          <w:lang w:val="es-PE"/>
        </w:rPr>
        <w:t xml:space="preserve"> la disposición discriminatoria prevista en el </w:t>
      </w:r>
      <w:r>
        <w:rPr>
          <w:lang w:val="es-PE"/>
        </w:rPr>
        <w:t>apartado</w:t>
      </w:r>
      <w:r w:rsidRPr="008E6810">
        <w:rPr>
          <w:lang w:val="es-PE"/>
        </w:rPr>
        <w:t xml:space="preserve"> </w:t>
      </w:r>
      <w:r w:rsidRPr="00994E71">
        <w:rPr>
          <w:i/>
          <w:lang w:val="es-PE"/>
        </w:rPr>
        <w:t>l</w:t>
      </w:r>
      <w:r>
        <w:rPr>
          <w:i/>
          <w:lang w:val="es-PE"/>
        </w:rPr>
        <w:t xml:space="preserve"> </w:t>
      </w:r>
      <w:r>
        <w:rPr>
          <w:lang w:val="es-PE"/>
        </w:rPr>
        <w:t>del</w:t>
      </w:r>
      <w:r w:rsidRPr="00BE67C6">
        <w:rPr>
          <w:lang w:val="es-PE"/>
        </w:rPr>
        <w:t xml:space="preserve"> artículo</w:t>
      </w:r>
      <w:r>
        <w:rPr>
          <w:lang w:val="es-PE"/>
        </w:rPr>
        <w:t xml:space="preserve"> 352</w:t>
      </w:r>
      <w:r w:rsidRPr="00BE67C6">
        <w:rPr>
          <w:lang w:val="es-PE"/>
        </w:rPr>
        <w:t xml:space="preserve"> del Código de la Familia, que fija la edad mínima para contraer matrimonio en 18 años para los hombres</w:t>
      </w:r>
      <w:r>
        <w:rPr>
          <w:lang w:val="es-PE"/>
        </w:rPr>
        <w:t>,</w:t>
      </w:r>
      <w:r w:rsidRPr="00BE67C6">
        <w:rPr>
          <w:lang w:val="es-PE"/>
        </w:rPr>
        <w:t xml:space="preserve"> y </w:t>
      </w:r>
      <w:r>
        <w:rPr>
          <w:lang w:val="es-PE"/>
        </w:rPr>
        <w:t xml:space="preserve">en </w:t>
      </w:r>
      <w:r w:rsidRPr="00BE67C6">
        <w:rPr>
          <w:lang w:val="es-PE"/>
        </w:rPr>
        <w:t>15 años para las mujeres.</w:t>
      </w:r>
    </w:p>
    <w:p w:rsidR="00731620" w:rsidRPr="00C52E78" w:rsidRDefault="00731620">
      <w:pPr>
        <w:spacing w:after="240"/>
        <w:rPr>
          <w:lang w:val="es-PE"/>
        </w:rPr>
      </w:pPr>
      <w:r w:rsidRPr="00C52E78">
        <w:rPr>
          <w:lang w:val="es-PE"/>
        </w:rPr>
        <w:t>31.</w:t>
      </w:r>
      <w:r w:rsidRPr="00C52E78">
        <w:rPr>
          <w:lang w:val="es-PE"/>
        </w:rPr>
        <w:tab/>
        <w:t xml:space="preserve">Tras observar que el nuevo Código del Trabajo </w:t>
      </w:r>
      <w:r>
        <w:rPr>
          <w:lang w:val="es-PE"/>
        </w:rPr>
        <w:t>aumentó</w:t>
      </w:r>
      <w:r w:rsidRPr="00C52E78">
        <w:rPr>
          <w:lang w:val="es-PE"/>
        </w:rPr>
        <w:t xml:space="preserve"> la edad mínima de admisi</w:t>
      </w:r>
      <w:r>
        <w:rPr>
          <w:lang w:val="es-PE"/>
        </w:rPr>
        <w:t xml:space="preserve">ón al empleo a </w:t>
      </w:r>
      <w:r w:rsidRPr="00C52E78">
        <w:rPr>
          <w:lang w:val="es-PE"/>
        </w:rPr>
        <w:t xml:space="preserve">16 años, </w:t>
      </w:r>
      <w:r>
        <w:rPr>
          <w:lang w:val="es-PE"/>
        </w:rPr>
        <w:t>el Sr. Kotrane pregunta hasta qué edad es obligatoria la escolaridad y hace hincapié en la importancia de fijar una sola edad para ambos</w:t>
      </w:r>
      <w:r w:rsidRPr="00C52E78">
        <w:rPr>
          <w:lang w:val="es-PE"/>
        </w:rPr>
        <w:t>.</w:t>
      </w:r>
    </w:p>
    <w:p w:rsidR="00731620" w:rsidRPr="004A29CE" w:rsidRDefault="00731620">
      <w:pPr>
        <w:spacing w:after="240"/>
        <w:rPr>
          <w:lang w:val="es-PE"/>
        </w:rPr>
      </w:pPr>
      <w:r w:rsidRPr="000B6C5D">
        <w:rPr>
          <w:lang w:val="es-PE"/>
        </w:rPr>
        <w:t>32.</w:t>
      </w:r>
      <w:r w:rsidRPr="000B6C5D">
        <w:rPr>
          <w:lang w:val="es-PE"/>
        </w:rPr>
        <w:tab/>
      </w:r>
      <w:r w:rsidRPr="006A1ED9">
        <w:rPr>
          <w:lang w:val="es-PE"/>
        </w:rPr>
        <w:t>El</w:t>
      </w:r>
      <w:r w:rsidRPr="00803021">
        <w:rPr>
          <w:lang w:val="es-PE"/>
        </w:rPr>
        <w:t xml:space="preserve"> </w:t>
      </w:r>
      <w:r>
        <w:rPr>
          <w:b/>
          <w:lang w:val="es-PE"/>
        </w:rPr>
        <w:t>Sr. CITARELLA</w:t>
      </w:r>
      <w:r w:rsidRPr="000B6C5D">
        <w:rPr>
          <w:lang w:val="es-PE"/>
        </w:rPr>
        <w:t xml:space="preserve"> desea saber cuál es la situación de un</w:t>
      </w:r>
      <w:r>
        <w:rPr>
          <w:lang w:val="es-PE"/>
        </w:rPr>
        <w:t xml:space="preserve"> niño cuyo nacimiento no se ha inscrito</w:t>
      </w:r>
      <w:r w:rsidRPr="000B6C5D">
        <w:rPr>
          <w:lang w:val="es-PE"/>
        </w:rPr>
        <w:t xml:space="preserve">, si </w:t>
      </w:r>
      <w:r>
        <w:rPr>
          <w:lang w:val="es-PE"/>
        </w:rPr>
        <w:t>tiene acceso</w:t>
      </w:r>
      <w:r w:rsidRPr="000B6C5D">
        <w:rPr>
          <w:lang w:val="es-PE"/>
        </w:rPr>
        <w:t xml:space="preserve"> a la educación y a los servicios de </w:t>
      </w:r>
      <w:r>
        <w:rPr>
          <w:lang w:val="es-PE"/>
        </w:rPr>
        <w:t xml:space="preserve">la </w:t>
      </w:r>
      <w:r w:rsidRPr="000B6C5D">
        <w:rPr>
          <w:lang w:val="es-PE"/>
        </w:rPr>
        <w:t>salud</w:t>
      </w:r>
      <w:r>
        <w:rPr>
          <w:lang w:val="es-PE"/>
        </w:rPr>
        <w:t>, y si debe encarar otras dificultades asociadas con el hecho de carecer de documentación oficial donde conste su nacionalidad</w:t>
      </w:r>
      <w:r w:rsidRPr="000B6C5D">
        <w:rPr>
          <w:lang w:val="es-PE"/>
        </w:rPr>
        <w:t xml:space="preserve">. </w:t>
      </w:r>
      <w:r w:rsidRPr="004A29CE">
        <w:rPr>
          <w:lang w:val="es-PE"/>
        </w:rPr>
        <w:t>Esta cuestión es particularmente grave en las zonas afectadas por los conflictos al este del país</w:t>
      </w:r>
      <w:r>
        <w:rPr>
          <w:lang w:val="es-PE"/>
        </w:rPr>
        <w:t>,</w:t>
      </w:r>
      <w:r w:rsidRPr="004A29CE">
        <w:rPr>
          <w:lang w:val="es-PE"/>
        </w:rPr>
        <w:t xml:space="preserve"> ya que un niño </w:t>
      </w:r>
      <w:r>
        <w:rPr>
          <w:lang w:val="es-PE"/>
        </w:rPr>
        <w:t xml:space="preserve">que no ha sido inscrito puede ser fácilmente víctima </w:t>
      </w:r>
      <w:r w:rsidRPr="004A29CE">
        <w:rPr>
          <w:lang w:val="es-PE"/>
        </w:rPr>
        <w:t>de</w:t>
      </w:r>
      <w:r>
        <w:rPr>
          <w:lang w:val="es-PE"/>
        </w:rPr>
        <w:t xml:space="preserve"> traficantes</w:t>
      </w:r>
      <w:r w:rsidRPr="004A29CE">
        <w:rPr>
          <w:lang w:val="es-PE"/>
        </w:rPr>
        <w:t xml:space="preserve">, </w:t>
      </w:r>
      <w:r>
        <w:rPr>
          <w:lang w:val="es-PE"/>
        </w:rPr>
        <w:t>ser desplazado a otra región del país, y hasta desaparecer</w:t>
      </w:r>
      <w:r w:rsidRPr="004A29CE">
        <w:rPr>
          <w:lang w:val="es-PE"/>
        </w:rPr>
        <w:t>.</w:t>
      </w:r>
    </w:p>
    <w:p w:rsidR="00731620" w:rsidRPr="00950B32" w:rsidRDefault="00731620">
      <w:pPr>
        <w:spacing w:after="240"/>
        <w:rPr>
          <w:lang w:val="es-PE"/>
        </w:rPr>
      </w:pPr>
      <w:r w:rsidRPr="00777CC5">
        <w:rPr>
          <w:lang w:val="es-PE"/>
        </w:rPr>
        <w:t>33.</w:t>
      </w:r>
      <w:r w:rsidRPr="00777CC5">
        <w:rPr>
          <w:lang w:val="es-PE"/>
        </w:rPr>
        <w:tab/>
      </w:r>
      <w:r>
        <w:rPr>
          <w:lang w:val="es-PE"/>
        </w:rPr>
        <w:t>L</w:t>
      </w:r>
      <w:r w:rsidRPr="00777CC5">
        <w:rPr>
          <w:lang w:val="es-PE"/>
        </w:rPr>
        <w:t>a</w:t>
      </w:r>
      <w:r w:rsidRPr="00F36C89">
        <w:rPr>
          <w:lang w:val="es-PE"/>
        </w:rPr>
        <w:t xml:space="preserve"> </w:t>
      </w:r>
      <w:r>
        <w:rPr>
          <w:b/>
          <w:lang w:val="es-PE"/>
        </w:rPr>
        <w:t>Sra. SMITH,</w:t>
      </w:r>
      <w:r w:rsidRPr="00777CC5">
        <w:rPr>
          <w:lang w:val="es-PE"/>
        </w:rPr>
        <w:t xml:space="preserve"> </w:t>
      </w:r>
      <w:r>
        <w:rPr>
          <w:lang w:val="es-PE"/>
        </w:rPr>
        <w:t>t</w:t>
      </w:r>
      <w:r w:rsidRPr="00777CC5">
        <w:rPr>
          <w:lang w:val="es-PE"/>
        </w:rPr>
        <w:t xml:space="preserve">ras </w:t>
      </w:r>
      <w:r>
        <w:rPr>
          <w:lang w:val="es-PE"/>
        </w:rPr>
        <w:t xml:space="preserve">advertir </w:t>
      </w:r>
      <w:r w:rsidRPr="00777CC5">
        <w:rPr>
          <w:lang w:val="es-PE"/>
        </w:rPr>
        <w:t>las</w:t>
      </w:r>
      <w:r>
        <w:rPr>
          <w:lang w:val="es-PE"/>
        </w:rPr>
        <w:t xml:space="preserve"> altas</w:t>
      </w:r>
      <w:r w:rsidRPr="00777CC5">
        <w:rPr>
          <w:lang w:val="es-PE"/>
        </w:rPr>
        <w:t xml:space="preserve"> tasas de mortalidad infantil y malnutrición</w:t>
      </w:r>
      <w:r>
        <w:rPr>
          <w:lang w:val="es-PE"/>
        </w:rPr>
        <w:t xml:space="preserve"> </w:t>
      </w:r>
      <w:r w:rsidRPr="00777CC5">
        <w:rPr>
          <w:lang w:val="es-PE"/>
        </w:rPr>
        <w:t xml:space="preserve">así como </w:t>
      </w:r>
      <w:r>
        <w:rPr>
          <w:lang w:val="es-PE"/>
        </w:rPr>
        <w:t>el</w:t>
      </w:r>
      <w:r w:rsidRPr="00777CC5">
        <w:rPr>
          <w:lang w:val="es-PE"/>
        </w:rPr>
        <w:t xml:space="preserve"> </w:t>
      </w:r>
      <w:r>
        <w:rPr>
          <w:lang w:val="es-PE"/>
        </w:rPr>
        <w:t xml:space="preserve">elevado </w:t>
      </w:r>
      <w:r w:rsidRPr="00777CC5">
        <w:rPr>
          <w:lang w:val="es-PE"/>
        </w:rPr>
        <w:t>número de niños soldados, niños de la calle</w:t>
      </w:r>
      <w:r>
        <w:rPr>
          <w:lang w:val="es-PE"/>
        </w:rPr>
        <w:t xml:space="preserve"> y niños internamente desplazados, expresa con pesar que no se garantice el derecho a la vida a los niños del Estado parte</w:t>
      </w:r>
      <w:r w:rsidRPr="00777CC5">
        <w:rPr>
          <w:lang w:val="es-PE"/>
        </w:rPr>
        <w:t xml:space="preserve">. </w:t>
      </w:r>
      <w:r w:rsidRPr="00950B32">
        <w:rPr>
          <w:lang w:val="es-PE"/>
        </w:rPr>
        <w:t xml:space="preserve">Pregunta si se </w:t>
      </w:r>
      <w:r>
        <w:rPr>
          <w:lang w:val="es-PE"/>
        </w:rPr>
        <w:t>puede</w:t>
      </w:r>
      <w:r w:rsidRPr="00950B32">
        <w:rPr>
          <w:lang w:val="es-PE"/>
        </w:rPr>
        <w:t xml:space="preserve"> concienciar más a la </w:t>
      </w:r>
      <w:r>
        <w:rPr>
          <w:lang w:val="es-PE"/>
        </w:rPr>
        <w:t>Administración pública</w:t>
      </w:r>
      <w:r w:rsidRPr="00950B32">
        <w:rPr>
          <w:lang w:val="es-PE"/>
        </w:rPr>
        <w:t xml:space="preserve"> y a las familias </w:t>
      </w:r>
      <w:r>
        <w:rPr>
          <w:lang w:val="es-PE"/>
        </w:rPr>
        <w:t xml:space="preserve">con relación al hecho de que deben tenerse en cuenta </w:t>
      </w:r>
      <w:r w:rsidRPr="00950B32">
        <w:rPr>
          <w:lang w:val="es-PE"/>
        </w:rPr>
        <w:t>los intereses de</w:t>
      </w:r>
      <w:r>
        <w:rPr>
          <w:lang w:val="es-PE"/>
        </w:rPr>
        <w:t>l niño como una prioridad en todos los ámbitos y si pueden asignarse más recursos al sector social para mejorar la situación de los niños</w:t>
      </w:r>
      <w:r w:rsidRPr="00950B32">
        <w:rPr>
          <w:lang w:val="es-PE"/>
        </w:rPr>
        <w:t>.</w:t>
      </w:r>
    </w:p>
    <w:p w:rsidR="00731620" w:rsidRPr="006741C1" w:rsidRDefault="00731620">
      <w:pPr>
        <w:spacing w:after="240"/>
        <w:rPr>
          <w:lang w:val="es-PE"/>
        </w:rPr>
      </w:pPr>
      <w:r w:rsidRPr="00623D69">
        <w:rPr>
          <w:lang w:val="es-PE"/>
        </w:rPr>
        <w:t>34.</w:t>
      </w:r>
      <w:r w:rsidRPr="00623D69">
        <w:rPr>
          <w:lang w:val="es-PE"/>
        </w:rPr>
        <w:tab/>
        <w:t xml:space="preserve">El </w:t>
      </w:r>
      <w:r>
        <w:rPr>
          <w:b/>
          <w:lang w:val="es-PE"/>
        </w:rPr>
        <w:t>Sr. POLLAR,</w:t>
      </w:r>
      <w:r w:rsidRPr="00623D69">
        <w:rPr>
          <w:lang w:val="es-PE"/>
        </w:rPr>
        <w:t xml:space="preserve"> tras advertir que la legislación prevé la inscripción gratuita de los nacimientos, pregunta en qué medida se aplica </w:t>
      </w:r>
      <w:r>
        <w:rPr>
          <w:lang w:val="es-PE"/>
        </w:rPr>
        <w:t>esa</w:t>
      </w:r>
      <w:r w:rsidRPr="00623D69">
        <w:rPr>
          <w:lang w:val="es-PE"/>
        </w:rPr>
        <w:t xml:space="preserve"> ley</w:t>
      </w:r>
      <w:r>
        <w:rPr>
          <w:lang w:val="es-PE"/>
        </w:rPr>
        <w:t>,</w:t>
      </w:r>
      <w:r w:rsidRPr="00623D69">
        <w:rPr>
          <w:lang w:val="es-PE"/>
        </w:rPr>
        <w:t xml:space="preserve"> </w:t>
      </w:r>
      <w:r>
        <w:rPr>
          <w:lang w:val="es-PE"/>
        </w:rPr>
        <w:t>y</w:t>
      </w:r>
      <w:r w:rsidRPr="00623D69">
        <w:rPr>
          <w:lang w:val="es-PE"/>
        </w:rPr>
        <w:t xml:space="preserve"> si </w:t>
      </w:r>
      <w:r>
        <w:rPr>
          <w:lang w:val="es-PE"/>
        </w:rPr>
        <w:t>las autoridades sensibilizan a los padres con respecto a la importancia de inscribir los nacimientos</w:t>
      </w:r>
      <w:r w:rsidRPr="00623D69">
        <w:rPr>
          <w:lang w:val="es-PE"/>
        </w:rPr>
        <w:t xml:space="preserve">. </w:t>
      </w:r>
      <w:r w:rsidRPr="004375D2">
        <w:rPr>
          <w:lang w:val="es-PE"/>
        </w:rPr>
        <w:t>Por último, desea saber cómo el Estado parte vela por</w:t>
      </w:r>
      <w:r>
        <w:rPr>
          <w:lang w:val="es-PE"/>
        </w:rPr>
        <w:t xml:space="preserve"> </w:t>
      </w:r>
      <w:r w:rsidRPr="004375D2">
        <w:rPr>
          <w:lang w:val="es-PE"/>
        </w:rPr>
        <w:t>que los funcionarios</w:t>
      </w:r>
      <w:r>
        <w:rPr>
          <w:lang w:val="es-PE"/>
        </w:rPr>
        <w:t xml:space="preserve"> </w:t>
      </w:r>
      <w:r w:rsidRPr="004375D2">
        <w:rPr>
          <w:lang w:val="es-PE"/>
        </w:rPr>
        <w:t>que se ocupan de la inscripción de los nacimientos</w:t>
      </w:r>
      <w:r>
        <w:rPr>
          <w:lang w:val="es-PE"/>
        </w:rPr>
        <w:t xml:space="preserve"> y el Procurador General, que firma las inscripciones,</w:t>
      </w:r>
      <w:r w:rsidRPr="004375D2">
        <w:rPr>
          <w:lang w:val="es-PE"/>
        </w:rPr>
        <w:t xml:space="preserve"> </w:t>
      </w:r>
      <w:r>
        <w:rPr>
          <w:lang w:val="es-PE"/>
        </w:rPr>
        <w:t>realicen su labor debidamente y se les remunere en consecuencia</w:t>
      </w:r>
      <w:r w:rsidRPr="004375D2">
        <w:rPr>
          <w:lang w:val="es-PE"/>
        </w:rPr>
        <w:t xml:space="preserve">. </w:t>
      </w:r>
      <w:r w:rsidRPr="006741C1">
        <w:rPr>
          <w:lang w:val="es-PE"/>
        </w:rPr>
        <w:t>Pregunta además por las disposiciones que</w:t>
      </w:r>
      <w:r>
        <w:rPr>
          <w:lang w:val="es-PE"/>
        </w:rPr>
        <w:t>,</w:t>
      </w:r>
      <w:r w:rsidRPr="006741C1">
        <w:rPr>
          <w:lang w:val="es-PE"/>
        </w:rPr>
        <w:t xml:space="preserve"> en virtud de la legislación del Estado parte</w:t>
      </w:r>
      <w:r>
        <w:rPr>
          <w:lang w:val="es-PE"/>
        </w:rPr>
        <w:t>,</w:t>
      </w:r>
      <w:r w:rsidRPr="006741C1">
        <w:rPr>
          <w:lang w:val="es-PE"/>
        </w:rPr>
        <w:t xml:space="preserve"> proscriben y reprimen la tortura</w:t>
      </w:r>
      <w:r>
        <w:rPr>
          <w:lang w:val="es-PE"/>
        </w:rPr>
        <w:t>,</w:t>
      </w:r>
      <w:r w:rsidRPr="006741C1">
        <w:rPr>
          <w:lang w:val="es-PE"/>
        </w:rPr>
        <w:t xml:space="preserve"> y </w:t>
      </w:r>
      <w:r>
        <w:rPr>
          <w:lang w:val="es-PE"/>
        </w:rPr>
        <w:t xml:space="preserve">desea saber </w:t>
      </w:r>
      <w:r w:rsidRPr="006741C1">
        <w:rPr>
          <w:lang w:val="es-PE"/>
        </w:rPr>
        <w:t>qu</w:t>
      </w:r>
      <w:r>
        <w:rPr>
          <w:lang w:val="es-PE"/>
        </w:rPr>
        <w:t>é hacen las autoridades para luchar contra los asesinatos y los actos de tortura</w:t>
      </w:r>
      <w:r w:rsidRPr="006741C1">
        <w:rPr>
          <w:lang w:val="es-PE"/>
        </w:rPr>
        <w:t xml:space="preserve"> </w:t>
      </w:r>
      <w:r>
        <w:rPr>
          <w:lang w:val="es-PE"/>
        </w:rPr>
        <w:t>de que son víctimas los niños de la calle.</w:t>
      </w:r>
    </w:p>
    <w:p w:rsidR="00731620" w:rsidRPr="002858AF" w:rsidRDefault="00731620">
      <w:pPr>
        <w:spacing w:after="240"/>
        <w:rPr>
          <w:lang w:val="es-PE"/>
        </w:rPr>
      </w:pPr>
      <w:r w:rsidRPr="0034364A">
        <w:rPr>
          <w:lang w:val="es-PE"/>
        </w:rPr>
        <w:t>35.</w:t>
      </w:r>
      <w:r w:rsidRPr="0034364A">
        <w:rPr>
          <w:lang w:val="es-PE"/>
        </w:rPr>
        <w:tab/>
        <w:t xml:space="preserve">El </w:t>
      </w:r>
      <w:r>
        <w:rPr>
          <w:b/>
          <w:lang w:val="es-PE"/>
        </w:rPr>
        <w:t>Sr. PURAS,</w:t>
      </w:r>
      <w:r w:rsidRPr="0034364A">
        <w:rPr>
          <w:lang w:val="es-PE"/>
        </w:rPr>
        <w:t xml:space="preserve"> tras señalar que en su informe el Estado parte menciona la existencia de muchos comités de niños, entre otros, 1 comité nacional, 11 comités provinciales y más de 2.000 comités escolares, dice que</w:t>
      </w:r>
      <w:r>
        <w:rPr>
          <w:lang w:val="es-PE"/>
        </w:rPr>
        <w:t>,</w:t>
      </w:r>
      <w:r w:rsidRPr="0034364A">
        <w:rPr>
          <w:lang w:val="es-PE"/>
        </w:rPr>
        <w:t xml:space="preserve"> se</w:t>
      </w:r>
      <w:r>
        <w:rPr>
          <w:lang w:val="es-PE"/>
        </w:rPr>
        <w:t>gún información transmitida al Comité, en la actualidad dichos</w:t>
      </w:r>
      <w:r w:rsidRPr="0034364A">
        <w:rPr>
          <w:lang w:val="es-PE"/>
        </w:rPr>
        <w:t xml:space="preserve"> comités </w:t>
      </w:r>
      <w:r>
        <w:rPr>
          <w:lang w:val="es-PE"/>
        </w:rPr>
        <w:t>ya no son operativos y sólo trabajan con ocasión de las jornadas conmemorativas</w:t>
      </w:r>
      <w:r w:rsidRPr="0034364A">
        <w:rPr>
          <w:lang w:val="es-PE"/>
        </w:rPr>
        <w:t xml:space="preserve"> </w:t>
      </w:r>
      <w:r>
        <w:rPr>
          <w:lang w:val="es-PE"/>
        </w:rPr>
        <w:t>o de la fiesta nacional</w:t>
      </w:r>
      <w:r w:rsidRPr="0034364A">
        <w:rPr>
          <w:lang w:val="es-PE"/>
        </w:rPr>
        <w:t xml:space="preserve">. </w:t>
      </w:r>
      <w:r w:rsidRPr="002858AF">
        <w:rPr>
          <w:lang w:val="es-PE"/>
        </w:rPr>
        <w:t>Desea</w:t>
      </w:r>
      <w:r>
        <w:rPr>
          <w:lang w:val="es-PE"/>
        </w:rPr>
        <w:t xml:space="preserve"> saber qué</w:t>
      </w:r>
      <w:r w:rsidRPr="002858AF">
        <w:rPr>
          <w:lang w:val="es-PE"/>
        </w:rPr>
        <w:t xml:space="preserve"> piensa hacer el Estado parte para dar un nuevo impulso a dichos comit</w:t>
      </w:r>
      <w:r>
        <w:rPr>
          <w:lang w:val="es-PE"/>
        </w:rPr>
        <w:t>és</w:t>
      </w:r>
      <w:r w:rsidRPr="002858AF">
        <w:rPr>
          <w:lang w:val="es-PE"/>
        </w:rPr>
        <w:t>.</w:t>
      </w:r>
    </w:p>
    <w:p w:rsidR="00731620" w:rsidRPr="004043CF" w:rsidRDefault="00731620">
      <w:pPr>
        <w:spacing w:after="240"/>
        <w:rPr>
          <w:lang w:val="es-PE"/>
        </w:rPr>
      </w:pPr>
      <w:r w:rsidRPr="004043CF">
        <w:rPr>
          <w:lang w:val="es-PE"/>
        </w:rPr>
        <w:t>36.</w:t>
      </w:r>
      <w:r w:rsidRPr="004043CF">
        <w:rPr>
          <w:lang w:val="es-PE"/>
        </w:rPr>
        <w:tab/>
        <w:t xml:space="preserve">Tras </w:t>
      </w:r>
      <w:r>
        <w:rPr>
          <w:lang w:val="es-PE"/>
        </w:rPr>
        <w:t>observar</w:t>
      </w:r>
      <w:r w:rsidRPr="004043CF">
        <w:rPr>
          <w:lang w:val="es-PE"/>
        </w:rPr>
        <w:t xml:space="preserve"> que los niños del Estado parte a menudo son </w:t>
      </w:r>
      <w:r>
        <w:rPr>
          <w:lang w:val="es-PE"/>
        </w:rPr>
        <w:t xml:space="preserve">objeto de injerencias </w:t>
      </w:r>
      <w:r w:rsidRPr="004043CF">
        <w:rPr>
          <w:lang w:val="es-PE"/>
        </w:rPr>
        <w:t xml:space="preserve">ilegales o arbitrarias en su vida privada, </w:t>
      </w:r>
      <w:r>
        <w:rPr>
          <w:lang w:val="es-PE"/>
        </w:rPr>
        <w:t xml:space="preserve">el Sr. </w:t>
      </w:r>
      <w:r w:rsidRPr="004043CF">
        <w:rPr>
          <w:lang w:val="es-PE"/>
        </w:rPr>
        <w:t xml:space="preserve">Puras </w:t>
      </w:r>
      <w:r>
        <w:rPr>
          <w:lang w:val="es-PE"/>
        </w:rPr>
        <w:t>desea saber qué medidas prevé adoptar el Gobierno a fin de garantizar a los niños el derecho a la protección jurídica contra tales ataques</w:t>
      </w:r>
      <w:r w:rsidRPr="004043CF">
        <w:rPr>
          <w:lang w:val="es-PE"/>
        </w:rPr>
        <w:t>.</w:t>
      </w:r>
    </w:p>
    <w:p w:rsidR="00731620" w:rsidRPr="0020691E" w:rsidRDefault="00731620">
      <w:pPr>
        <w:spacing w:after="240"/>
        <w:rPr>
          <w:lang w:val="es-PE"/>
        </w:rPr>
      </w:pPr>
      <w:r w:rsidRPr="0020691E">
        <w:rPr>
          <w:lang w:val="es-PE"/>
        </w:rPr>
        <w:t>37.</w:t>
      </w:r>
      <w:r w:rsidRPr="0020691E">
        <w:rPr>
          <w:lang w:val="es-PE"/>
        </w:rPr>
        <w:tab/>
        <w:t xml:space="preserve">Por último, </w:t>
      </w:r>
      <w:r>
        <w:rPr>
          <w:lang w:val="es-PE"/>
        </w:rPr>
        <w:t xml:space="preserve">el orador </w:t>
      </w:r>
      <w:r w:rsidRPr="0020691E">
        <w:rPr>
          <w:lang w:val="es-PE"/>
        </w:rPr>
        <w:t xml:space="preserve">desea saber qué hace el Estado parte para que los niños y los adolescentes tengan acceso a </w:t>
      </w:r>
      <w:r>
        <w:rPr>
          <w:lang w:val="es-PE"/>
        </w:rPr>
        <w:t>información útil sobre</w:t>
      </w:r>
      <w:r w:rsidRPr="0020691E">
        <w:rPr>
          <w:lang w:val="es-PE"/>
        </w:rPr>
        <w:t xml:space="preserve"> su desarrollo</w:t>
      </w:r>
      <w:r>
        <w:rPr>
          <w:lang w:val="es-PE"/>
        </w:rPr>
        <w:t xml:space="preserve"> y, al mismo tiempo, estén protegidos contra la que se difunde,</w:t>
      </w:r>
      <w:r w:rsidRPr="0020691E">
        <w:rPr>
          <w:lang w:val="es-PE"/>
        </w:rPr>
        <w:t xml:space="preserve"> </w:t>
      </w:r>
      <w:r>
        <w:rPr>
          <w:lang w:val="es-PE"/>
        </w:rPr>
        <w:t>en particular en los medios de comunicación, que podría perjudicar su bienestar</w:t>
      </w:r>
      <w:r w:rsidRPr="0020691E">
        <w:rPr>
          <w:lang w:val="es-PE"/>
        </w:rPr>
        <w:t>.</w:t>
      </w:r>
      <w:r>
        <w:rPr>
          <w:lang w:val="es-PE"/>
        </w:rPr>
        <w:t xml:space="preserve"> </w:t>
      </w:r>
    </w:p>
    <w:p w:rsidR="00731620" w:rsidRPr="00143AD0" w:rsidRDefault="00731620">
      <w:pPr>
        <w:spacing w:after="240"/>
        <w:rPr>
          <w:lang w:val="es-PE"/>
        </w:rPr>
      </w:pPr>
      <w:r w:rsidRPr="006D49E8">
        <w:rPr>
          <w:lang w:val="es-PE"/>
        </w:rPr>
        <w:t>38.</w:t>
      </w:r>
      <w:r w:rsidRPr="006D49E8">
        <w:rPr>
          <w:lang w:val="es-PE"/>
        </w:rPr>
        <w:tab/>
        <w:t xml:space="preserve">El </w:t>
      </w:r>
      <w:r>
        <w:rPr>
          <w:b/>
          <w:lang w:val="es-PE"/>
        </w:rPr>
        <w:t>Sr. PARFITT</w:t>
      </w:r>
      <w:r w:rsidRPr="006D49E8">
        <w:rPr>
          <w:lang w:val="es-PE"/>
        </w:rPr>
        <w:t>, tras observar que el informe del Estado parte y la lista de cuestiones que deben abordarse no hace</w:t>
      </w:r>
      <w:r>
        <w:rPr>
          <w:lang w:val="es-PE"/>
        </w:rPr>
        <w:t>n</w:t>
      </w:r>
      <w:r w:rsidRPr="006D49E8">
        <w:rPr>
          <w:lang w:val="es-PE"/>
        </w:rPr>
        <w:t xml:space="preserve"> mayor</w:t>
      </w:r>
      <w:r>
        <w:rPr>
          <w:lang w:val="es-PE"/>
        </w:rPr>
        <w:t>mente</w:t>
      </w:r>
      <w:r w:rsidRPr="006D49E8">
        <w:rPr>
          <w:lang w:val="es-PE"/>
        </w:rPr>
        <w:t xml:space="preserve"> mención al interés superior del niño, pregunta a la delegaci</w:t>
      </w:r>
      <w:r>
        <w:rPr>
          <w:lang w:val="es-PE"/>
        </w:rPr>
        <w:t>ón si puede dar ejemplos que muestren que en las decisiones judiciales se tiene en cuenta el interés superior del niño</w:t>
      </w:r>
      <w:r w:rsidRPr="006D49E8">
        <w:rPr>
          <w:lang w:val="es-PE"/>
        </w:rPr>
        <w:t xml:space="preserve">. </w:t>
      </w:r>
      <w:r>
        <w:rPr>
          <w:lang w:val="es-PE"/>
        </w:rPr>
        <w:t>El orador p</w:t>
      </w:r>
      <w:r w:rsidRPr="00143AD0">
        <w:rPr>
          <w:lang w:val="es-PE"/>
        </w:rPr>
        <w:t xml:space="preserve">regunta también cómo garantiza el Gabinete de Ministros que se tome en consideración el interés superior del niño </w:t>
      </w:r>
      <w:r>
        <w:rPr>
          <w:lang w:val="es-PE"/>
        </w:rPr>
        <w:t>cuando se fija el presupuesto o se elaboran los programas relativos a la infancia</w:t>
      </w:r>
      <w:r w:rsidRPr="00143AD0">
        <w:rPr>
          <w:lang w:val="es-PE"/>
        </w:rPr>
        <w:t>.</w:t>
      </w:r>
    </w:p>
    <w:p w:rsidR="00731620" w:rsidRPr="00805AB5" w:rsidRDefault="00731620">
      <w:pPr>
        <w:spacing w:after="240"/>
        <w:rPr>
          <w:lang w:val="es-PE"/>
        </w:rPr>
      </w:pPr>
      <w:r w:rsidRPr="00E20DFE">
        <w:rPr>
          <w:lang w:val="es-PE"/>
        </w:rPr>
        <w:t>39.</w:t>
      </w:r>
      <w:r w:rsidRPr="00E20DFE">
        <w:rPr>
          <w:lang w:val="es-PE"/>
        </w:rPr>
        <w:tab/>
        <w:t xml:space="preserve">Se informa </w:t>
      </w:r>
      <w:r>
        <w:rPr>
          <w:lang w:val="es-PE"/>
        </w:rPr>
        <w:t xml:space="preserve">que, </w:t>
      </w:r>
      <w:r w:rsidRPr="00E20DFE">
        <w:rPr>
          <w:lang w:val="es-PE"/>
        </w:rPr>
        <w:t>en el transcurso de los años</w:t>
      </w:r>
      <w:r>
        <w:rPr>
          <w:lang w:val="es-PE"/>
        </w:rPr>
        <w:t>,</w:t>
      </w:r>
      <w:r w:rsidRPr="00E20DFE">
        <w:rPr>
          <w:lang w:val="es-PE"/>
        </w:rPr>
        <w:t xml:space="preserve"> </w:t>
      </w:r>
      <w:r>
        <w:rPr>
          <w:lang w:val="es-PE"/>
        </w:rPr>
        <w:t>disminuyó</w:t>
      </w:r>
      <w:r w:rsidRPr="00E20DFE">
        <w:rPr>
          <w:lang w:val="es-PE"/>
        </w:rPr>
        <w:t xml:space="preserve"> marcadam</w:t>
      </w:r>
      <w:r>
        <w:rPr>
          <w:lang w:val="es-PE"/>
        </w:rPr>
        <w:t>ente la labor del Observatorio Nacional de los Derechos H</w:t>
      </w:r>
      <w:r w:rsidRPr="00E20DFE">
        <w:rPr>
          <w:lang w:val="es-PE"/>
        </w:rPr>
        <w:t>umanos y que</w:t>
      </w:r>
      <w:r>
        <w:rPr>
          <w:lang w:val="es-PE"/>
        </w:rPr>
        <w:t>,</w:t>
      </w:r>
      <w:r w:rsidRPr="00E20DFE">
        <w:rPr>
          <w:lang w:val="es-PE"/>
        </w:rPr>
        <w:t xml:space="preserve"> en la actualidad</w:t>
      </w:r>
      <w:r>
        <w:rPr>
          <w:lang w:val="es-PE"/>
        </w:rPr>
        <w:t>,</w:t>
      </w:r>
      <w:r w:rsidRPr="00E20DFE">
        <w:rPr>
          <w:lang w:val="es-PE"/>
        </w:rPr>
        <w:t xml:space="preserve"> </w:t>
      </w:r>
      <w:r>
        <w:rPr>
          <w:lang w:val="es-PE"/>
        </w:rPr>
        <w:t xml:space="preserve">es </w:t>
      </w:r>
      <w:r w:rsidRPr="00E20DFE">
        <w:rPr>
          <w:lang w:val="es-PE"/>
        </w:rPr>
        <w:t>pr</w:t>
      </w:r>
      <w:r>
        <w:rPr>
          <w:lang w:val="es-PE"/>
        </w:rPr>
        <w:t>ácticamente inactivo</w:t>
      </w:r>
      <w:r w:rsidRPr="00E20DFE">
        <w:rPr>
          <w:lang w:val="es-PE"/>
        </w:rPr>
        <w:t xml:space="preserve">. </w:t>
      </w:r>
      <w:r>
        <w:rPr>
          <w:lang w:val="es-PE"/>
        </w:rPr>
        <w:t>L</w:t>
      </w:r>
      <w:r w:rsidRPr="00970067">
        <w:rPr>
          <w:lang w:val="es-PE"/>
        </w:rPr>
        <w:t xml:space="preserve">a delegación </w:t>
      </w:r>
      <w:r>
        <w:rPr>
          <w:lang w:val="es-PE"/>
        </w:rPr>
        <w:t>podría</w:t>
      </w:r>
      <w:r w:rsidRPr="00970067">
        <w:rPr>
          <w:lang w:val="es-PE"/>
        </w:rPr>
        <w:t xml:space="preserve"> proporcionar detalles al respecto y señalar si el Observatorio se rige por los Principios de París y </w:t>
      </w:r>
      <w:r>
        <w:rPr>
          <w:lang w:val="es-PE"/>
        </w:rPr>
        <w:t xml:space="preserve">por </w:t>
      </w:r>
      <w:r w:rsidRPr="00970067">
        <w:rPr>
          <w:lang w:val="es-PE"/>
        </w:rPr>
        <w:t>la Observación general N° 2 del Comité sobre el papel de las instituciones nacionales independientes de derechos humanos en la promoción y protección de los derechos del niño</w:t>
      </w:r>
      <w:r>
        <w:rPr>
          <w:lang w:val="es-PE"/>
        </w:rPr>
        <w:t xml:space="preserve"> y si goza de gran autonomía respecto del Gobierno</w:t>
      </w:r>
      <w:r w:rsidRPr="00970067">
        <w:rPr>
          <w:lang w:val="es-PE"/>
        </w:rPr>
        <w:t xml:space="preserve">. </w:t>
      </w:r>
      <w:r w:rsidRPr="00805AB5">
        <w:rPr>
          <w:lang w:val="es-PE"/>
        </w:rPr>
        <w:t xml:space="preserve">Por último, </w:t>
      </w:r>
      <w:r>
        <w:rPr>
          <w:lang w:val="es-PE"/>
        </w:rPr>
        <w:t xml:space="preserve">tal vez pueda </w:t>
      </w:r>
      <w:r w:rsidRPr="00805AB5">
        <w:rPr>
          <w:lang w:val="es-PE"/>
        </w:rPr>
        <w:t xml:space="preserve">precisar a qué instancia puede recurrir un niño </w:t>
      </w:r>
      <w:r>
        <w:rPr>
          <w:lang w:val="es-PE"/>
        </w:rPr>
        <w:t>congoleño</w:t>
      </w:r>
      <w:r w:rsidRPr="00805AB5">
        <w:rPr>
          <w:lang w:val="es-PE"/>
        </w:rPr>
        <w:t xml:space="preserve"> que considera que no se respetan sus derech</w:t>
      </w:r>
      <w:r>
        <w:rPr>
          <w:lang w:val="es-PE"/>
        </w:rPr>
        <w:t>o</w:t>
      </w:r>
      <w:r w:rsidRPr="00805AB5">
        <w:rPr>
          <w:lang w:val="es-PE"/>
        </w:rPr>
        <w:t>s</w:t>
      </w:r>
      <w:r>
        <w:rPr>
          <w:lang w:val="es-PE"/>
        </w:rPr>
        <w:t xml:space="preserve">. </w:t>
      </w:r>
    </w:p>
    <w:p w:rsidR="00731620" w:rsidRPr="00883B90" w:rsidRDefault="00731620">
      <w:pPr>
        <w:spacing w:after="240"/>
        <w:rPr>
          <w:lang w:val="es-PE"/>
        </w:rPr>
      </w:pPr>
      <w:r w:rsidRPr="00A47C62">
        <w:rPr>
          <w:lang w:val="es-PE"/>
        </w:rPr>
        <w:t>40.</w:t>
      </w:r>
      <w:r w:rsidRPr="00A47C62">
        <w:rPr>
          <w:lang w:val="es-PE"/>
        </w:rPr>
        <w:tab/>
        <w:t xml:space="preserve">La </w:t>
      </w:r>
      <w:r>
        <w:rPr>
          <w:b/>
          <w:lang w:val="es-PE"/>
        </w:rPr>
        <w:t>Sra. AIDOO</w:t>
      </w:r>
      <w:r w:rsidRPr="00A47C62">
        <w:rPr>
          <w:lang w:val="es-PE"/>
        </w:rPr>
        <w:t xml:space="preserve"> </w:t>
      </w:r>
      <w:r>
        <w:rPr>
          <w:lang w:val="es-PE"/>
        </w:rPr>
        <w:t>señala con satisfacción</w:t>
      </w:r>
      <w:r w:rsidRPr="00A47C62">
        <w:rPr>
          <w:lang w:val="es-PE"/>
        </w:rPr>
        <w:t xml:space="preserve"> que el Gobierno asigna recursos a las ONG y desea saber qué porcentaje del presupuesto del Estado representan los 98 </w:t>
      </w:r>
      <w:r>
        <w:rPr>
          <w:lang w:val="es-PE"/>
        </w:rPr>
        <w:t>millones</w:t>
      </w:r>
      <w:r w:rsidRPr="00A47C62">
        <w:rPr>
          <w:lang w:val="es-PE"/>
        </w:rPr>
        <w:t xml:space="preserve"> de franc</w:t>
      </w:r>
      <w:r>
        <w:rPr>
          <w:lang w:val="es-PE"/>
        </w:rPr>
        <w:t>o</w:t>
      </w:r>
      <w:r w:rsidRPr="00A47C62">
        <w:rPr>
          <w:lang w:val="es-PE"/>
        </w:rPr>
        <w:t>s congol</w:t>
      </w:r>
      <w:r>
        <w:rPr>
          <w:lang w:val="es-PE"/>
        </w:rPr>
        <w:t>eños</w:t>
      </w:r>
      <w:r w:rsidRPr="00A47C62">
        <w:rPr>
          <w:lang w:val="es-PE"/>
        </w:rPr>
        <w:t xml:space="preserve"> </w:t>
      </w:r>
      <w:r>
        <w:rPr>
          <w:lang w:val="es-PE"/>
        </w:rPr>
        <w:t>que se asignaron a una decena de</w:t>
      </w:r>
      <w:r w:rsidRPr="00A47C62">
        <w:rPr>
          <w:lang w:val="es-PE"/>
        </w:rPr>
        <w:t xml:space="preserve"> ONG </w:t>
      </w:r>
      <w:r>
        <w:rPr>
          <w:lang w:val="es-PE"/>
        </w:rPr>
        <w:t>nacionales en 2008 así como los criterios empleados para la selección de las ONG que reciben dicho apoyo financiero</w:t>
      </w:r>
      <w:r w:rsidRPr="00A47C62">
        <w:rPr>
          <w:lang w:val="es-PE"/>
        </w:rPr>
        <w:t xml:space="preserve">. </w:t>
      </w:r>
      <w:r w:rsidRPr="00883B90">
        <w:rPr>
          <w:lang w:val="es-PE"/>
        </w:rPr>
        <w:t xml:space="preserve">Por último, </w:t>
      </w:r>
      <w:r>
        <w:rPr>
          <w:lang w:val="es-PE"/>
        </w:rPr>
        <w:t xml:space="preserve">la oradora </w:t>
      </w:r>
      <w:r w:rsidRPr="00883B90">
        <w:rPr>
          <w:lang w:val="es-PE"/>
        </w:rPr>
        <w:t xml:space="preserve">desea saber si el Estado parte </w:t>
      </w:r>
      <w:r>
        <w:rPr>
          <w:lang w:val="es-PE"/>
        </w:rPr>
        <w:t xml:space="preserve">ha aprobado </w:t>
      </w:r>
      <w:r w:rsidRPr="00883B90">
        <w:rPr>
          <w:lang w:val="es-PE"/>
        </w:rPr>
        <w:t xml:space="preserve">una política general que rija la cooperación y la relación </w:t>
      </w:r>
      <w:r>
        <w:rPr>
          <w:lang w:val="es-PE"/>
        </w:rPr>
        <w:t>entre el Gobierno y las</w:t>
      </w:r>
      <w:r w:rsidRPr="00883B90">
        <w:rPr>
          <w:lang w:val="es-PE"/>
        </w:rPr>
        <w:t xml:space="preserve"> ONG </w:t>
      </w:r>
      <w:r>
        <w:rPr>
          <w:lang w:val="es-PE"/>
        </w:rPr>
        <w:t>en materia de promoción y aplicación de los derechos del niño</w:t>
      </w:r>
      <w:r w:rsidRPr="00883B90">
        <w:rPr>
          <w:lang w:val="es-PE"/>
        </w:rPr>
        <w:t>.</w:t>
      </w:r>
    </w:p>
    <w:p w:rsidR="00731620" w:rsidRPr="00722AFC" w:rsidRDefault="00731620">
      <w:pPr>
        <w:spacing w:after="240"/>
        <w:rPr>
          <w:lang w:val="es-PE"/>
        </w:rPr>
      </w:pPr>
      <w:r w:rsidRPr="001803D5">
        <w:rPr>
          <w:lang w:val="es-PE"/>
        </w:rPr>
        <w:t>41.</w:t>
      </w:r>
      <w:r w:rsidRPr="001803D5">
        <w:rPr>
          <w:lang w:val="es-PE"/>
        </w:rPr>
        <w:tab/>
        <w:t xml:space="preserve">La </w:t>
      </w:r>
      <w:r>
        <w:rPr>
          <w:b/>
          <w:lang w:val="es-PE"/>
        </w:rPr>
        <w:t>Sra. ORTIZ</w:t>
      </w:r>
      <w:r w:rsidRPr="001803D5">
        <w:rPr>
          <w:lang w:val="es-PE"/>
        </w:rPr>
        <w:t xml:space="preserve"> dice que las </w:t>
      </w:r>
      <w:r>
        <w:rPr>
          <w:lang w:val="es-PE"/>
        </w:rPr>
        <w:t>acusaciones de brujería dirigida</w:t>
      </w:r>
      <w:r w:rsidRPr="001803D5">
        <w:rPr>
          <w:lang w:val="es-PE"/>
        </w:rPr>
        <w:t xml:space="preserve">s a algunos niños </w:t>
      </w:r>
      <w:r>
        <w:rPr>
          <w:lang w:val="es-PE"/>
        </w:rPr>
        <w:t>al parecer son una</w:t>
      </w:r>
      <w:r w:rsidRPr="001803D5">
        <w:rPr>
          <w:lang w:val="es-PE"/>
        </w:rPr>
        <w:t xml:space="preserve"> práctica frecuente y arraigada que no sólo</w:t>
      </w:r>
      <w:r>
        <w:rPr>
          <w:lang w:val="es-PE"/>
        </w:rPr>
        <w:t xml:space="preserve"> </w:t>
      </w:r>
      <w:r w:rsidRPr="001803D5">
        <w:rPr>
          <w:lang w:val="es-PE"/>
        </w:rPr>
        <w:t>viola el principio de la no discriminación</w:t>
      </w:r>
      <w:r>
        <w:rPr>
          <w:lang w:val="es-PE"/>
        </w:rPr>
        <w:t xml:space="preserve"> sino también los principios relativos al interés superior del niño</w:t>
      </w:r>
      <w:r w:rsidRPr="001803D5">
        <w:rPr>
          <w:lang w:val="es-PE"/>
        </w:rPr>
        <w:t xml:space="preserve">, </w:t>
      </w:r>
      <w:r>
        <w:rPr>
          <w:lang w:val="es-PE"/>
        </w:rPr>
        <w:t>al derecho a la vida, a la supervivencia y al desarrollo, así como a la participación</w:t>
      </w:r>
      <w:r w:rsidRPr="001803D5">
        <w:rPr>
          <w:lang w:val="es-PE"/>
        </w:rPr>
        <w:t xml:space="preserve">. </w:t>
      </w:r>
      <w:r>
        <w:rPr>
          <w:lang w:val="es-PE"/>
        </w:rPr>
        <w:t>Desea saber qué</w:t>
      </w:r>
      <w:r w:rsidRPr="00722AFC">
        <w:rPr>
          <w:lang w:val="es-PE"/>
        </w:rPr>
        <w:t xml:space="preserve"> medidas </w:t>
      </w:r>
      <w:r>
        <w:rPr>
          <w:lang w:val="es-PE"/>
        </w:rPr>
        <w:t>han adoptado</w:t>
      </w:r>
      <w:r w:rsidRPr="00722AFC">
        <w:rPr>
          <w:lang w:val="es-PE"/>
        </w:rPr>
        <w:t xml:space="preserve"> las autoridades congoleñas para luchar contra ese </w:t>
      </w:r>
      <w:r>
        <w:rPr>
          <w:lang w:val="es-PE"/>
        </w:rPr>
        <w:t>flagelo</w:t>
      </w:r>
      <w:r w:rsidRPr="00722AFC">
        <w:rPr>
          <w:lang w:val="es-PE"/>
        </w:rPr>
        <w:t>.</w:t>
      </w:r>
      <w:r>
        <w:rPr>
          <w:lang w:val="es-PE"/>
        </w:rPr>
        <w:t xml:space="preserve"> </w:t>
      </w:r>
    </w:p>
    <w:p w:rsidR="00731620" w:rsidRPr="005A2D4B" w:rsidRDefault="00731620">
      <w:pPr>
        <w:spacing w:after="240"/>
        <w:rPr>
          <w:lang w:val="es-PE"/>
        </w:rPr>
      </w:pPr>
      <w:r w:rsidRPr="00541E64">
        <w:rPr>
          <w:lang w:val="es-PE"/>
        </w:rPr>
        <w:t>42.</w:t>
      </w:r>
      <w:r w:rsidRPr="00541E64">
        <w:rPr>
          <w:lang w:val="es-PE"/>
        </w:rPr>
        <w:tab/>
        <w:t xml:space="preserve">La </w:t>
      </w:r>
      <w:r>
        <w:rPr>
          <w:b/>
          <w:lang w:val="es-PE"/>
        </w:rPr>
        <w:t>Sra. KHATTAB</w:t>
      </w:r>
      <w:r w:rsidRPr="00541E64">
        <w:rPr>
          <w:lang w:val="es-PE"/>
        </w:rPr>
        <w:t xml:space="preserve"> destaca que los recursos presupuestarios q</w:t>
      </w:r>
      <w:r>
        <w:rPr>
          <w:lang w:val="es-PE"/>
        </w:rPr>
        <w:t>ue se asignan a las esferas</w:t>
      </w:r>
      <w:r w:rsidRPr="00541E64">
        <w:rPr>
          <w:lang w:val="es-PE"/>
        </w:rPr>
        <w:t xml:space="preserve"> que</w:t>
      </w:r>
      <w:r>
        <w:rPr>
          <w:lang w:val="es-PE"/>
        </w:rPr>
        <w:t xml:space="preserve"> involucran</w:t>
      </w:r>
      <w:r w:rsidRPr="00541E64">
        <w:rPr>
          <w:lang w:val="es-PE"/>
        </w:rPr>
        <w:t xml:space="preserve"> a los niños son muy bajos. Un informe del Banco Mundial revela que en el ámbito de la salud, el Gobierno gast</w:t>
      </w:r>
      <w:r>
        <w:rPr>
          <w:lang w:val="es-PE"/>
        </w:rPr>
        <w:t xml:space="preserve">ó </w:t>
      </w:r>
      <w:r w:rsidRPr="00541E64">
        <w:rPr>
          <w:lang w:val="es-PE"/>
        </w:rPr>
        <w:t xml:space="preserve">80 </w:t>
      </w:r>
      <w:r>
        <w:rPr>
          <w:lang w:val="es-PE"/>
        </w:rPr>
        <w:t>centavos</w:t>
      </w:r>
      <w:r w:rsidRPr="00541E64">
        <w:rPr>
          <w:lang w:val="es-PE"/>
        </w:rPr>
        <w:t xml:space="preserve"> </w:t>
      </w:r>
      <w:r>
        <w:rPr>
          <w:lang w:val="es-PE"/>
        </w:rPr>
        <w:t xml:space="preserve">por habitante en 2007 cuando debería asignarle por lo menos </w:t>
      </w:r>
      <w:r w:rsidRPr="00541E64">
        <w:rPr>
          <w:lang w:val="es-PE"/>
        </w:rPr>
        <w:t xml:space="preserve">7 </w:t>
      </w:r>
      <w:r>
        <w:rPr>
          <w:lang w:val="es-PE"/>
        </w:rPr>
        <w:t>dólares de los EE.UU</w:t>
      </w:r>
      <w:r w:rsidRPr="00541E64">
        <w:rPr>
          <w:lang w:val="es-PE"/>
        </w:rPr>
        <w:t xml:space="preserve">. </w:t>
      </w:r>
      <w:r>
        <w:rPr>
          <w:lang w:val="es-PE"/>
        </w:rPr>
        <w:t>También han disminuido l</w:t>
      </w:r>
      <w:r w:rsidRPr="00E35D28">
        <w:rPr>
          <w:lang w:val="es-PE"/>
        </w:rPr>
        <w:t xml:space="preserve">os gastos destinados a la educación. </w:t>
      </w:r>
      <w:r w:rsidRPr="0001471F">
        <w:rPr>
          <w:lang w:val="es-PE"/>
        </w:rPr>
        <w:t xml:space="preserve">Puede cuestionarse entonces la voluntad política del Gobierno </w:t>
      </w:r>
      <w:r>
        <w:rPr>
          <w:lang w:val="es-PE"/>
        </w:rPr>
        <w:t>de</w:t>
      </w:r>
      <w:r w:rsidRPr="0001471F">
        <w:rPr>
          <w:lang w:val="es-PE"/>
        </w:rPr>
        <w:t xml:space="preserve"> abordar </w:t>
      </w:r>
      <w:r>
        <w:rPr>
          <w:lang w:val="es-PE"/>
        </w:rPr>
        <w:t>los temas</w:t>
      </w:r>
      <w:r w:rsidRPr="0001471F">
        <w:rPr>
          <w:lang w:val="es-PE"/>
        </w:rPr>
        <w:t xml:space="preserve"> q</w:t>
      </w:r>
      <w:r>
        <w:rPr>
          <w:lang w:val="es-PE"/>
        </w:rPr>
        <w:t>ue afectan a los niños</w:t>
      </w:r>
      <w:r w:rsidRPr="0001471F">
        <w:rPr>
          <w:lang w:val="es-PE"/>
        </w:rPr>
        <w:t xml:space="preserve">. </w:t>
      </w:r>
      <w:r w:rsidRPr="005A2D4B">
        <w:rPr>
          <w:lang w:val="es-PE"/>
        </w:rPr>
        <w:t>Convendría saber si existe un mecanismo que permita hacer un seguimiento del uso que se da a los fondos que se reciben de la cooperaci</w:t>
      </w:r>
      <w:r>
        <w:rPr>
          <w:lang w:val="es-PE"/>
        </w:rPr>
        <w:t>ón internacional</w:t>
      </w:r>
      <w:r w:rsidRPr="005A2D4B">
        <w:rPr>
          <w:lang w:val="es-PE"/>
        </w:rPr>
        <w:t>.</w:t>
      </w:r>
    </w:p>
    <w:p w:rsidR="00731620" w:rsidRPr="007A6804" w:rsidRDefault="00731620">
      <w:pPr>
        <w:spacing w:after="240"/>
        <w:rPr>
          <w:lang w:val="es-PE"/>
        </w:rPr>
      </w:pPr>
      <w:r w:rsidRPr="007A6804">
        <w:rPr>
          <w:lang w:val="es-PE"/>
        </w:rPr>
        <w:t>43.</w:t>
      </w:r>
      <w:r w:rsidRPr="007A6804">
        <w:rPr>
          <w:lang w:val="es-PE"/>
        </w:rPr>
        <w:tab/>
        <w:t xml:space="preserve">El </w:t>
      </w:r>
      <w:r>
        <w:rPr>
          <w:b/>
          <w:lang w:val="es-PE"/>
        </w:rPr>
        <w:t>Sr. FILALI</w:t>
      </w:r>
      <w:r w:rsidRPr="007A6804">
        <w:rPr>
          <w:lang w:val="es-PE"/>
        </w:rPr>
        <w:t xml:space="preserve"> desea saber si el Código Penal contiene una definici</w:t>
      </w:r>
      <w:r>
        <w:rPr>
          <w:lang w:val="es-PE"/>
        </w:rPr>
        <w:t>ón de ‘tortura’</w:t>
      </w:r>
      <w:r w:rsidRPr="007A6804">
        <w:rPr>
          <w:lang w:val="es-PE"/>
        </w:rPr>
        <w:t>.</w:t>
      </w:r>
    </w:p>
    <w:p w:rsidR="00731620" w:rsidRPr="00DC4245" w:rsidRDefault="00731620">
      <w:pPr>
        <w:spacing w:after="240"/>
        <w:rPr>
          <w:lang w:val="es-PE"/>
        </w:rPr>
      </w:pPr>
      <w:r w:rsidRPr="007B0EAA">
        <w:rPr>
          <w:lang w:val="es-PE"/>
        </w:rPr>
        <w:t>44.</w:t>
      </w:r>
      <w:r w:rsidRPr="007B0EAA">
        <w:rPr>
          <w:lang w:val="es-PE"/>
        </w:rPr>
        <w:tab/>
        <w:t xml:space="preserve">La </w:t>
      </w:r>
      <w:r>
        <w:rPr>
          <w:b/>
          <w:lang w:val="es-PE"/>
        </w:rPr>
        <w:t>PRESIDENTA</w:t>
      </w:r>
      <w:r w:rsidRPr="007B0EAA">
        <w:rPr>
          <w:lang w:val="es-PE"/>
        </w:rPr>
        <w:t xml:space="preserve">, tras subrayar que el informe no se </w:t>
      </w:r>
      <w:r>
        <w:rPr>
          <w:lang w:val="es-PE"/>
        </w:rPr>
        <w:t>adecúa</w:t>
      </w:r>
      <w:r w:rsidRPr="007B0EAA">
        <w:rPr>
          <w:lang w:val="es-PE"/>
        </w:rPr>
        <w:t xml:space="preserve"> a las directrices del Comité, </w:t>
      </w:r>
      <w:r>
        <w:rPr>
          <w:lang w:val="es-PE"/>
        </w:rPr>
        <w:t>pregunta cómo se elaboró</w:t>
      </w:r>
      <w:r w:rsidRPr="007B0EAA">
        <w:rPr>
          <w:lang w:val="es-PE"/>
        </w:rPr>
        <w:t xml:space="preserve">. </w:t>
      </w:r>
      <w:r w:rsidRPr="00DC4245">
        <w:rPr>
          <w:lang w:val="es-PE"/>
        </w:rPr>
        <w:t xml:space="preserve">Pregunta además si se toman medidas para proteger a los niños </w:t>
      </w:r>
      <w:r>
        <w:rPr>
          <w:lang w:val="es-PE"/>
        </w:rPr>
        <w:t>pigmeos, que son víctimas de discriminaciones.</w:t>
      </w:r>
    </w:p>
    <w:p w:rsidR="00731620" w:rsidRPr="00CD67EF" w:rsidRDefault="00731620">
      <w:pPr>
        <w:spacing w:after="240"/>
        <w:rPr>
          <w:lang w:val="es-PE"/>
        </w:rPr>
      </w:pPr>
      <w:r w:rsidRPr="00F80750">
        <w:rPr>
          <w:lang w:val="es-PE"/>
        </w:rPr>
        <w:t>45.</w:t>
      </w:r>
      <w:r w:rsidRPr="00F80750">
        <w:rPr>
          <w:lang w:val="es-PE"/>
        </w:rPr>
        <w:tab/>
      </w:r>
      <w:r w:rsidRPr="00682505">
        <w:rPr>
          <w:lang w:val="es-PE"/>
        </w:rPr>
        <w:t xml:space="preserve">La </w:t>
      </w:r>
      <w:r>
        <w:rPr>
          <w:b/>
          <w:lang w:val="es-PE"/>
        </w:rPr>
        <w:t>Sra. KENGE NGOMBA TSHILOMBAYI</w:t>
      </w:r>
      <w:r w:rsidRPr="00770F30">
        <w:rPr>
          <w:lang w:val="es-PE"/>
        </w:rPr>
        <w:t xml:space="preserve"> (República Democrática del Congo) dice que </w:t>
      </w:r>
      <w:r>
        <w:rPr>
          <w:lang w:val="es-PE"/>
        </w:rPr>
        <w:t>el Plan</w:t>
      </w:r>
      <w:r w:rsidRPr="00770F30">
        <w:rPr>
          <w:lang w:val="es-PE"/>
        </w:rPr>
        <w:t xml:space="preserve"> de acción </w:t>
      </w:r>
      <w:r>
        <w:rPr>
          <w:lang w:val="es-PE"/>
        </w:rPr>
        <w:t>del Gobierno de lucha contra la violencia</w:t>
      </w:r>
      <w:r w:rsidRPr="00770F30">
        <w:rPr>
          <w:lang w:val="es-PE"/>
        </w:rPr>
        <w:t xml:space="preserve"> sexual</w:t>
      </w:r>
      <w:r>
        <w:rPr>
          <w:lang w:val="es-PE"/>
        </w:rPr>
        <w:t>,</w:t>
      </w:r>
      <w:r w:rsidRPr="00770F30">
        <w:rPr>
          <w:lang w:val="es-PE"/>
        </w:rPr>
        <w:t xml:space="preserve"> </w:t>
      </w:r>
      <w:r>
        <w:rPr>
          <w:lang w:val="es-PE"/>
        </w:rPr>
        <w:t>que abarca</w:t>
      </w:r>
      <w:r w:rsidRPr="00770F30">
        <w:rPr>
          <w:lang w:val="es-PE"/>
        </w:rPr>
        <w:t xml:space="preserve"> la lucha contra la impunidad y prevé la organización de campañas de información y divulgación jurídica</w:t>
      </w:r>
      <w:r>
        <w:rPr>
          <w:lang w:val="es-PE"/>
        </w:rPr>
        <w:t>,</w:t>
      </w:r>
      <w:r w:rsidRPr="00770F30">
        <w:rPr>
          <w:lang w:val="es-PE"/>
        </w:rPr>
        <w:t xml:space="preserve"> tiene como objetivo informar a la población sobre sus derechos e </w:t>
      </w:r>
      <w:r>
        <w:rPr>
          <w:lang w:val="es-PE"/>
        </w:rPr>
        <w:t>incitarla</w:t>
      </w:r>
      <w:r w:rsidRPr="00770F30">
        <w:rPr>
          <w:lang w:val="es-PE"/>
        </w:rPr>
        <w:t xml:space="preserve"> a denunciar los delitos. </w:t>
      </w:r>
      <w:r w:rsidRPr="00CD67EF">
        <w:rPr>
          <w:lang w:val="es-PE"/>
        </w:rPr>
        <w:t xml:space="preserve">Asimismo, ha mejorado el acceso a la justicia gracias a la creación de </w:t>
      </w:r>
      <w:r w:rsidRPr="006B4526">
        <w:rPr>
          <w:lang w:val="es-PE"/>
        </w:rPr>
        <w:t xml:space="preserve">salas itinerantes </w:t>
      </w:r>
      <w:r>
        <w:rPr>
          <w:lang w:val="es-PE"/>
        </w:rPr>
        <w:t>que</w:t>
      </w:r>
      <w:r w:rsidRPr="00CD67EF">
        <w:rPr>
          <w:lang w:val="es-PE"/>
        </w:rPr>
        <w:t xml:space="preserve"> permiten</w:t>
      </w:r>
      <w:r>
        <w:rPr>
          <w:lang w:val="es-PE"/>
        </w:rPr>
        <w:t xml:space="preserve"> a</w:t>
      </w:r>
      <w:r w:rsidRPr="00CD67EF">
        <w:rPr>
          <w:lang w:val="es-PE"/>
        </w:rPr>
        <w:t xml:space="preserve"> los jueces desplazarse hacia las regiones del país que </w:t>
      </w:r>
      <w:r>
        <w:rPr>
          <w:lang w:val="es-PE"/>
        </w:rPr>
        <w:t>carecen de</w:t>
      </w:r>
      <w:r w:rsidRPr="00CD67EF">
        <w:rPr>
          <w:lang w:val="es-PE"/>
        </w:rPr>
        <w:t xml:space="preserve"> tribunales. </w:t>
      </w:r>
    </w:p>
    <w:p w:rsidR="00731620" w:rsidRPr="004B1797" w:rsidRDefault="00731620">
      <w:pPr>
        <w:spacing w:after="240"/>
        <w:rPr>
          <w:lang w:val="es-PE"/>
        </w:rPr>
      </w:pPr>
      <w:r w:rsidRPr="004B1797">
        <w:rPr>
          <w:lang w:val="es-PE"/>
        </w:rPr>
        <w:t>46.</w:t>
      </w:r>
      <w:r w:rsidRPr="004B1797">
        <w:rPr>
          <w:lang w:val="es-PE"/>
        </w:rPr>
        <w:tab/>
        <w:t xml:space="preserve">Entre los principales objetivos de </w:t>
      </w:r>
      <w:r>
        <w:rPr>
          <w:lang w:val="es-PE"/>
        </w:rPr>
        <w:t xml:space="preserve">la </w:t>
      </w:r>
      <w:r w:rsidRPr="004B1797">
        <w:rPr>
          <w:lang w:val="es-PE"/>
        </w:rPr>
        <w:t xml:space="preserve">acción del Gobierno en materia de justicia se encuentran el reclutamiento de </w:t>
      </w:r>
      <w:r>
        <w:rPr>
          <w:lang w:val="es-PE"/>
        </w:rPr>
        <w:t>jueces</w:t>
      </w:r>
      <w:r w:rsidRPr="004B1797">
        <w:rPr>
          <w:lang w:val="es-PE"/>
        </w:rPr>
        <w:t xml:space="preserve"> </w:t>
      </w:r>
      <w:r>
        <w:rPr>
          <w:lang w:val="es-PE"/>
        </w:rPr>
        <w:t>–</w:t>
      </w:r>
      <w:r w:rsidRPr="004B1797">
        <w:rPr>
          <w:lang w:val="es-PE"/>
        </w:rPr>
        <w:t>cuyo número es insuficiente</w:t>
      </w:r>
      <w:r>
        <w:rPr>
          <w:lang w:val="es-PE"/>
        </w:rPr>
        <w:t>–</w:t>
      </w:r>
      <w:r w:rsidRPr="004B1797">
        <w:rPr>
          <w:lang w:val="es-PE"/>
        </w:rPr>
        <w:t xml:space="preserve">, la aplicación de </w:t>
      </w:r>
      <w:r>
        <w:rPr>
          <w:lang w:val="es-PE"/>
        </w:rPr>
        <w:t>fiscalías</w:t>
      </w:r>
      <w:r w:rsidRPr="004B1797">
        <w:rPr>
          <w:lang w:val="es-PE"/>
        </w:rPr>
        <w:t xml:space="preserve"> especializadas en cuestiones de violencia sexual, el establecimiento de jueces pa</w:t>
      </w:r>
      <w:r>
        <w:rPr>
          <w:lang w:val="es-PE"/>
        </w:rPr>
        <w:t>ra niños</w:t>
      </w:r>
      <w:r w:rsidRPr="004B1797">
        <w:rPr>
          <w:lang w:val="es-PE"/>
        </w:rPr>
        <w:t xml:space="preserve">, </w:t>
      </w:r>
      <w:r>
        <w:rPr>
          <w:lang w:val="es-PE"/>
        </w:rPr>
        <w:t>el aumento de la proporción de mujeres en el personal judicial y el fortalecimiento de la capacidad de los jueces en materia de aplicación de leyes.</w:t>
      </w:r>
    </w:p>
    <w:p w:rsidR="00731620" w:rsidRPr="00143A6D" w:rsidRDefault="00731620">
      <w:pPr>
        <w:spacing w:after="240"/>
        <w:rPr>
          <w:lang w:val="es-PE"/>
        </w:rPr>
      </w:pPr>
      <w:r w:rsidRPr="00143A6D">
        <w:rPr>
          <w:lang w:val="es-PE"/>
        </w:rPr>
        <w:t>47.</w:t>
      </w:r>
      <w:r w:rsidRPr="00143A6D">
        <w:rPr>
          <w:lang w:val="es-PE"/>
        </w:rPr>
        <w:tab/>
        <w:t xml:space="preserve">Un niño </w:t>
      </w:r>
      <w:r>
        <w:rPr>
          <w:lang w:val="es-PE"/>
        </w:rPr>
        <w:t>cuyos</w:t>
      </w:r>
      <w:r w:rsidRPr="00143A6D">
        <w:rPr>
          <w:lang w:val="es-PE"/>
        </w:rPr>
        <w:t xml:space="preserve"> derechos</w:t>
      </w:r>
      <w:r>
        <w:rPr>
          <w:lang w:val="es-PE"/>
        </w:rPr>
        <w:t xml:space="preserve"> son violados</w:t>
      </w:r>
      <w:r w:rsidRPr="00143A6D">
        <w:rPr>
          <w:lang w:val="es-PE"/>
        </w:rPr>
        <w:t xml:space="preserve"> puede</w:t>
      </w:r>
      <w:r>
        <w:rPr>
          <w:lang w:val="es-PE"/>
        </w:rPr>
        <w:t xml:space="preserve"> recurrir a </w:t>
      </w:r>
      <w:r w:rsidRPr="00143A6D">
        <w:rPr>
          <w:lang w:val="es-PE"/>
        </w:rPr>
        <w:t xml:space="preserve">los órganos judiciales </w:t>
      </w:r>
      <w:r>
        <w:rPr>
          <w:lang w:val="es-PE"/>
        </w:rPr>
        <w:t>y,</w:t>
      </w:r>
      <w:r w:rsidRPr="00143A6D">
        <w:rPr>
          <w:lang w:val="es-PE"/>
        </w:rPr>
        <w:t xml:space="preserve"> de conformidad con el Código de Protección de</w:t>
      </w:r>
      <w:r>
        <w:rPr>
          <w:lang w:val="es-PE"/>
        </w:rPr>
        <w:t>l Niño</w:t>
      </w:r>
      <w:r w:rsidRPr="00143A6D">
        <w:rPr>
          <w:lang w:val="es-PE"/>
        </w:rPr>
        <w:t xml:space="preserve">, </w:t>
      </w:r>
      <w:r>
        <w:rPr>
          <w:lang w:val="es-PE"/>
        </w:rPr>
        <w:t>también a ciertos órganos gubernamentales como el Ministerio de Género, Familia e Infancia o el Consejo para la Infancia</w:t>
      </w:r>
      <w:r w:rsidRPr="00143A6D">
        <w:rPr>
          <w:lang w:val="es-PE"/>
        </w:rPr>
        <w:t>.</w:t>
      </w:r>
    </w:p>
    <w:p w:rsidR="00731620" w:rsidRPr="007726E3" w:rsidRDefault="00731620">
      <w:pPr>
        <w:spacing w:after="240"/>
        <w:rPr>
          <w:lang w:val="es-PE"/>
        </w:rPr>
      </w:pPr>
      <w:r w:rsidRPr="007726E3">
        <w:rPr>
          <w:lang w:val="es-PE"/>
        </w:rPr>
        <w:t>48.</w:t>
      </w:r>
      <w:r w:rsidRPr="007726E3">
        <w:rPr>
          <w:lang w:val="es-PE"/>
        </w:rPr>
        <w:tab/>
        <w:t xml:space="preserve">La </w:t>
      </w:r>
      <w:r>
        <w:rPr>
          <w:b/>
          <w:lang w:val="es-PE"/>
        </w:rPr>
        <w:t>Sra. SMITH</w:t>
      </w:r>
      <w:r w:rsidRPr="007726E3">
        <w:rPr>
          <w:lang w:val="es-PE"/>
        </w:rPr>
        <w:t xml:space="preserve"> desea saber si </w:t>
      </w:r>
      <w:r>
        <w:rPr>
          <w:lang w:val="es-PE"/>
        </w:rPr>
        <w:t>se prevé</w:t>
      </w:r>
      <w:r w:rsidRPr="007726E3">
        <w:rPr>
          <w:lang w:val="es-PE"/>
        </w:rPr>
        <w:t xml:space="preserve"> rectificar </w:t>
      </w:r>
      <w:r>
        <w:rPr>
          <w:lang w:val="es-PE"/>
        </w:rPr>
        <w:t>la baja</w:t>
      </w:r>
      <w:r w:rsidRPr="007726E3">
        <w:rPr>
          <w:lang w:val="es-PE"/>
        </w:rPr>
        <w:t xml:space="preserve"> remuneraci</w:t>
      </w:r>
      <w:r>
        <w:rPr>
          <w:lang w:val="es-PE"/>
        </w:rPr>
        <w:t>ón de los jueces</w:t>
      </w:r>
      <w:r w:rsidRPr="007726E3">
        <w:rPr>
          <w:lang w:val="es-PE"/>
        </w:rPr>
        <w:t>.</w:t>
      </w:r>
    </w:p>
    <w:p w:rsidR="00731620" w:rsidRPr="001A37DB" w:rsidRDefault="00731620">
      <w:pPr>
        <w:spacing w:after="240"/>
        <w:rPr>
          <w:lang w:val="es-PE"/>
        </w:rPr>
      </w:pPr>
      <w:r w:rsidRPr="001A37DB">
        <w:rPr>
          <w:lang w:val="es-PE"/>
        </w:rPr>
        <w:t>49.</w:t>
      </w:r>
      <w:r w:rsidRPr="001A37DB">
        <w:rPr>
          <w:lang w:val="es-PE"/>
        </w:rPr>
        <w:tab/>
        <w:t xml:space="preserve">El </w:t>
      </w:r>
      <w:r>
        <w:rPr>
          <w:b/>
          <w:lang w:val="es-PE"/>
        </w:rPr>
        <w:t>Sr. PARFITT</w:t>
      </w:r>
      <w:r w:rsidRPr="001A37DB">
        <w:rPr>
          <w:lang w:val="es-PE"/>
        </w:rPr>
        <w:t xml:space="preserve"> </w:t>
      </w:r>
      <w:r>
        <w:rPr>
          <w:lang w:val="es-PE"/>
        </w:rPr>
        <w:t>se pregunta</w:t>
      </w:r>
      <w:r w:rsidRPr="001A37DB">
        <w:rPr>
          <w:lang w:val="es-PE"/>
        </w:rPr>
        <w:t xml:space="preserve"> si </w:t>
      </w:r>
      <w:r>
        <w:rPr>
          <w:lang w:val="es-PE"/>
        </w:rPr>
        <w:t>la denuncia que presenta un niño a</w:t>
      </w:r>
      <w:r w:rsidRPr="001A37DB">
        <w:rPr>
          <w:lang w:val="es-PE"/>
        </w:rPr>
        <w:t xml:space="preserve">l Ministerio </w:t>
      </w:r>
      <w:r>
        <w:rPr>
          <w:lang w:val="es-PE"/>
        </w:rPr>
        <w:t>es considerada</w:t>
      </w:r>
      <w:r w:rsidRPr="001A37DB">
        <w:rPr>
          <w:lang w:val="es-PE"/>
        </w:rPr>
        <w:t xml:space="preserve"> un procedimiento oficial</w:t>
      </w:r>
      <w:r>
        <w:rPr>
          <w:lang w:val="es-PE"/>
        </w:rPr>
        <w:t xml:space="preserve"> que da inicio sistemáticamente a una investigación</w:t>
      </w:r>
      <w:r w:rsidRPr="001A37DB">
        <w:rPr>
          <w:lang w:val="es-PE"/>
        </w:rPr>
        <w:t>.</w:t>
      </w:r>
    </w:p>
    <w:p w:rsidR="00731620" w:rsidRPr="00F31425" w:rsidRDefault="00731620">
      <w:pPr>
        <w:spacing w:after="240"/>
        <w:rPr>
          <w:lang w:val="es-PE"/>
        </w:rPr>
      </w:pPr>
      <w:r w:rsidRPr="001A37DB">
        <w:rPr>
          <w:lang w:val="es-PE"/>
        </w:rPr>
        <w:t>50.</w:t>
      </w:r>
      <w:r w:rsidRPr="001A37DB">
        <w:rPr>
          <w:lang w:val="es-PE"/>
        </w:rPr>
        <w:tab/>
      </w:r>
      <w:r w:rsidRPr="00310F56">
        <w:rPr>
          <w:lang w:val="es-PE"/>
        </w:rPr>
        <w:t xml:space="preserve">La </w:t>
      </w:r>
      <w:r>
        <w:rPr>
          <w:b/>
          <w:lang w:val="es-PE"/>
        </w:rPr>
        <w:t xml:space="preserve">Sra. KENGE NGOMBA TSHILOMBAYI </w:t>
      </w:r>
      <w:r w:rsidRPr="001A37DB">
        <w:rPr>
          <w:lang w:val="es-PE"/>
        </w:rPr>
        <w:t>(República Democrática del Congo) dice que las medidas del Gobierno, en particular sus actividades de lucha contra el estigma asociado a las v</w:t>
      </w:r>
      <w:r>
        <w:rPr>
          <w:lang w:val="es-PE"/>
        </w:rPr>
        <w:t>íctimas de violencia sexual, han dado inicio a varias acciones judiciales tanto por las víctimas como por las</w:t>
      </w:r>
      <w:r w:rsidRPr="001A37DB">
        <w:rPr>
          <w:lang w:val="es-PE"/>
        </w:rPr>
        <w:t xml:space="preserve"> ONG. </w:t>
      </w:r>
      <w:r w:rsidRPr="00F31425">
        <w:rPr>
          <w:lang w:val="es-PE"/>
        </w:rPr>
        <w:t xml:space="preserve">Además, el Gobierno </w:t>
      </w:r>
      <w:r>
        <w:rPr>
          <w:lang w:val="es-PE"/>
        </w:rPr>
        <w:t>estableció</w:t>
      </w:r>
      <w:r w:rsidRPr="00F31425">
        <w:rPr>
          <w:lang w:val="es-PE"/>
        </w:rPr>
        <w:t xml:space="preserve"> un procedimiento acelerado para</w:t>
      </w:r>
      <w:r>
        <w:rPr>
          <w:lang w:val="es-PE"/>
        </w:rPr>
        <w:t xml:space="preserve"> hacer frente a la lentitud de la justicia</w:t>
      </w:r>
      <w:r w:rsidRPr="00F31425">
        <w:rPr>
          <w:lang w:val="es-PE"/>
        </w:rPr>
        <w:t>.</w:t>
      </w:r>
    </w:p>
    <w:p w:rsidR="00731620" w:rsidRPr="00913A32" w:rsidRDefault="00731620">
      <w:pPr>
        <w:spacing w:after="240"/>
        <w:rPr>
          <w:lang w:val="es-PE"/>
        </w:rPr>
      </w:pPr>
      <w:r w:rsidRPr="00913A32">
        <w:rPr>
          <w:lang w:val="es-PE"/>
        </w:rPr>
        <w:t>51.</w:t>
      </w:r>
      <w:r w:rsidRPr="00913A32">
        <w:rPr>
          <w:lang w:val="es-PE"/>
        </w:rPr>
        <w:tab/>
        <w:t xml:space="preserve">El </w:t>
      </w:r>
      <w:r>
        <w:rPr>
          <w:b/>
          <w:lang w:val="es-PE"/>
        </w:rPr>
        <w:t>Sr. FILALI</w:t>
      </w:r>
      <w:r w:rsidRPr="00913A32">
        <w:rPr>
          <w:lang w:val="es-PE"/>
        </w:rPr>
        <w:t xml:space="preserve"> desea saber si, en el marco de un procedimiento penal, el niño puede constituirse en parte civil con miras a obtener una indemnización </w:t>
      </w:r>
      <w:r>
        <w:rPr>
          <w:lang w:val="es-PE"/>
        </w:rPr>
        <w:t>y si a tal fin, debe ser asistido por los padres o un asesor jurídico</w:t>
      </w:r>
      <w:r w:rsidRPr="00913A32">
        <w:rPr>
          <w:lang w:val="es-PE"/>
        </w:rPr>
        <w:t xml:space="preserve">, </w:t>
      </w:r>
      <w:r>
        <w:rPr>
          <w:lang w:val="es-PE"/>
        </w:rPr>
        <w:t>o si compete al Procurador que abrió el procedimiento penal dar inicio a una acción civil</w:t>
      </w:r>
      <w:r w:rsidRPr="00913A32">
        <w:rPr>
          <w:lang w:val="es-PE"/>
        </w:rPr>
        <w:t>.</w:t>
      </w:r>
    </w:p>
    <w:p w:rsidR="00731620" w:rsidRPr="00A165BA" w:rsidRDefault="00731620">
      <w:pPr>
        <w:spacing w:after="240"/>
        <w:rPr>
          <w:lang w:val="es-PE"/>
        </w:rPr>
      </w:pPr>
      <w:r w:rsidRPr="00A165BA">
        <w:rPr>
          <w:lang w:val="es-PE"/>
        </w:rPr>
        <w:t>52.</w:t>
      </w:r>
      <w:r w:rsidRPr="00A165BA">
        <w:rPr>
          <w:lang w:val="es-PE"/>
        </w:rPr>
        <w:tab/>
        <w:t xml:space="preserve">La </w:t>
      </w:r>
      <w:r>
        <w:rPr>
          <w:b/>
          <w:lang w:val="es-PE"/>
        </w:rPr>
        <w:t>Sra. KHATTAB</w:t>
      </w:r>
      <w:r w:rsidRPr="00A165BA">
        <w:rPr>
          <w:lang w:val="es-PE"/>
        </w:rPr>
        <w:t xml:space="preserve"> subraya que</w:t>
      </w:r>
      <w:r>
        <w:rPr>
          <w:lang w:val="es-PE"/>
        </w:rPr>
        <w:t>,</w:t>
      </w:r>
      <w:r w:rsidRPr="00A165BA">
        <w:rPr>
          <w:lang w:val="es-PE"/>
        </w:rPr>
        <w:t xml:space="preserve"> si bien el número de denuncias </w:t>
      </w:r>
      <w:r>
        <w:rPr>
          <w:lang w:val="es-PE"/>
        </w:rPr>
        <w:t xml:space="preserve">ha aumentado, </w:t>
      </w:r>
      <w:r w:rsidRPr="00A165BA">
        <w:rPr>
          <w:lang w:val="es-PE"/>
        </w:rPr>
        <w:t>sigue bajando el número de acciones judiciales</w:t>
      </w:r>
      <w:r>
        <w:rPr>
          <w:lang w:val="es-PE"/>
        </w:rPr>
        <w:t>,</w:t>
      </w:r>
      <w:r w:rsidRPr="00A165BA">
        <w:rPr>
          <w:lang w:val="es-PE"/>
        </w:rPr>
        <w:t xml:space="preserve"> lo que </w:t>
      </w:r>
      <w:r>
        <w:rPr>
          <w:lang w:val="es-PE"/>
        </w:rPr>
        <w:t>lleva a pensar que el sistema judicial no está en condiciones de hacer justicia a las víctimas de delitos y</w:t>
      </w:r>
      <w:r w:rsidRPr="00A165BA">
        <w:rPr>
          <w:lang w:val="es-PE"/>
        </w:rPr>
        <w:t xml:space="preserve"> </w:t>
      </w:r>
      <w:r>
        <w:rPr>
          <w:lang w:val="es-PE"/>
        </w:rPr>
        <w:t>concederles una reparación adecuada.</w:t>
      </w:r>
    </w:p>
    <w:p w:rsidR="00731620" w:rsidRPr="00652F0A" w:rsidRDefault="00731620">
      <w:pPr>
        <w:spacing w:after="240"/>
        <w:rPr>
          <w:lang w:val="es-PE"/>
        </w:rPr>
      </w:pPr>
      <w:r w:rsidRPr="002828A3">
        <w:rPr>
          <w:lang w:val="es-PE"/>
        </w:rPr>
        <w:t>53.</w:t>
      </w:r>
      <w:r w:rsidRPr="002828A3">
        <w:rPr>
          <w:lang w:val="es-PE"/>
        </w:rPr>
        <w:tab/>
        <w:t xml:space="preserve">La </w:t>
      </w:r>
      <w:r>
        <w:rPr>
          <w:b/>
          <w:lang w:val="es-PE"/>
        </w:rPr>
        <w:t>PRESIDENTA</w:t>
      </w:r>
      <w:r w:rsidRPr="002828A3">
        <w:rPr>
          <w:lang w:val="es-PE"/>
        </w:rPr>
        <w:t xml:space="preserve"> </w:t>
      </w:r>
      <w:r>
        <w:rPr>
          <w:lang w:val="es-PE"/>
        </w:rPr>
        <w:t>desea saber</w:t>
      </w:r>
      <w:r w:rsidRPr="002828A3">
        <w:rPr>
          <w:lang w:val="es-PE"/>
        </w:rPr>
        <w:t xml:space="preserve"> si los niños conocen los procedimientos de apelaci</w:t>
      </w:r>
      <w:r>
        <w:rPr>
          <w:lang w:val="es-PE"/>
        </w:rPr>
        <w:t>ón</w:t>
      </w:r>
      <w:r w:rsidRPr="002828A3">
        <w:rPr>
          <w:lang w:val="es-PE"/>
        </w:rPr>
        <w:t xml:space="preserve">. </w:t>
      </w:r>
      <w:r w:rsidRPr="00652F0A">
        <w:rPr>
          <w:lang w:val="es-PE"/>
        </w:rPr>
        <w:t xml:space="preserve">Sería útil que los miembros de la delegación </w:t>
      </w:r>
      <w:r>
        <w:rPr>
          <w:lang w:val="es-PE"/>
        </w:rPr>
        <w:t>expliquen cómo transcurre el</w:t>
      </w:r>
      <w:r w:rsidRPr="00652F0A">
        <w:rPr>
          <w:lang w:val="es-PE"/>
        </w:rPr>
        <w:t xml:space="preserve"> procedimiento </w:t>
      </w:r>
      <w:r>
        <w:rPr>
          <w:lang w:val="es-PE"/>
        </w:rPr>
        <w:t>por el que un niño puede presentar una denuncia</w:t>
      </w:r>
      <w:r w:rsidRPr="00652F0A">
        <w:rPr>
          <w:lang w:val="es-PE"/>
        </w:rPr>
        <w:t>.</w:t>
      </w:r>
    </w:p>
    <w:p w:rsidR="00731620" w:rsidRPr="003B0A0E" w:rsidRDefault="00731620">
      <w:pPr>
        <w:spacing w:after="240"/>
        <w:rPr>
          <w:lang w:val="es-PE"/>
        </w:rPr>
      </w:pPr>
      <w:r w:rsidRPr="003A1BE3">
        <w:rPr>
          <w:lang w:val="es-PE"/>
        </w:rPr>
        <w:t>54.</w:t>
      </w:r>
      <w:r w:rsidRPr="003A1BE3">
        <w:rPr>
          <w:lang w:val="es-PE"/>
        </w:rPr>
        <w:tab/>
        <w:t xml:space="preserve">La </w:t>
      </w:r>
      <w:r>
        <w:rPr>
          <w:b/>
          <w:lang w:val="es-PE"/>
        </w:rPr>
        <w:t>Sra. KENGE NGOMBA TSHILOMBAYI</w:t>
      </w:r>
      <w:r w:rsidRPr="003A1BE3">
        <w:rPr>
          <w:lang w:val="es-PE"/>
        </w:rPr>
        <w:t xml:space="preserve"> (República Democrática del Congo) aclara que</w:t>
      </w:r>
      <w:r>
        <w:rPr>
          <w:lang w:val="es-PE"/>
        </w:rPr>
        <w:t>,</w:t>
      </w:r>
      <w:r w:rsidRPr="003A1BE3">
        <w:rPr>
          <w:lang w:val="es-PE"/>
        </w:rPr>
        <w:t xml:space="preserve"> </w:t>
      </w:r>
      <w:r>
        <w:rPr>
          <w:lang w:val="es-PE"/>
        </w:rPr>
        <w:t>de conformidad con</w:t>
      </w:r>
      <w:r w:rsidRPr="003A1BE3">
        <w:rPr>
          <w:lang w:val="es-PE"/>
        </w:rPr>
        <w:t xml:space="preserve"> el derecho </w:t>
      </w:r>
      <w:r>
        <w:rPr>
          <w:lang w:val="es-PE"/>
        </w:rPr>
        <w:t>congoleño,</w:t>
      </w:r>
      <w:r w:rsidRPr="003A1BE3">
        <w:rPr>
          <w:lang w:val="es-PE"/>
        </w:rPr>
        <w:t xml:space="preserve"> el niño </w:t>
      </w:r>
      <w:r>
        <w:rPr>
          <w:lang w:val="es-PE"/>
        </w:rPr>
        <w:t>está representado por sus padres</w:t>
      </w:r>
      <w:r w:rsidRPr="003A1BE3">
        <w:rPr>
          <w:lang w:val="es-PE"/>
        </w:rPr>
        <w:t xml:space="preserve">. </w:t>
      </w:r>
      <w:r w:rsidRPr="00775F21">
        <w:rPr>
          <w:lang w:val="es-PE"/>
        </w:rPr>
        <w:t xml:space="preserve">Gracias a la acción conjunta de lucha contra la violencia sexual, los niños víctimas de violencia sexual </w:t>
      </w:r>
      <w:r>
        <w:rPr>
          <w:lang w:val="es-PE"/>
        </w:rPr>
        <w:t>reciben prestaciones integrales a fin de que se atienda a sus necesidades en los ámbitos judicial, médico, psicológico y social</w:t>
      </w:r>
      <w:r w:rsidRPr="00775F21">
        <w:rPr>
          <w:lang w:val="es-PE"/>
        </w:rPr>
        <w:t xml:space="preserve">. </w:t>
      </w:r>
      <w:r w:rsidRPr="008871A3">
        <w:rPr>
          <w:lang w:val="es-PE"/>
        </w:rPr>
        <w:t xml:space="preserve">No se puede afirmar que el sistema judicial </w:t>
      </w:r>
      <w:r>
        <w:rPr>
          <w:lang w:val="es-PE"/>
        </w:rPr>
        <w:t>hace frente a</w:t>
      </w:r>
      <w:r w:rsidRPr="008871A3">
        <w:rPr>
          <w:lang w:val="es-PE"/>
        </w:rPr>
        <w:t>l problem</w:t>
      </w:r>
      <w:r>
        <w:rPr>
          <w:lang w:val="es-PE"/>
        </w:rPr>
        <w:t>a de la violencia en la medida en que aumenta el número de acciones judiciales</w:t>
      </w:r>
      <w:r w:rsidRPr="008871A3">
        <w:rPr>
          <w:lang w:val="es-PE"/>
        </w:rPr>
        <w:t xml:space="preserve">. </w:t>
      </w:r>
      <w:r w:rsidRPr="001C6223">
        <w:rPr>
          <w:lang w:val="es-PE"/>
        </w:rPr>
        <w:t xml:space="preserve">Es cierto que no hay suficientes </w:t>
      </w:r>
      <w:r>
        <w:rPr>
          <w:lang w:val="es-PE"/>
        </w:rPr>
        <w:t>jueces</w:t>
      </w:r>
      <w:r w:rsidRPr="001C6223">
        <w:rPr>
          <w:lang w:val="es-PE"/>
        </w:rPr>
        <w:t xml:space="preserve"> ni tribunales en el país y </w:t>
      </w:r>
      <w:r>
        <w:rPr>
          <w:lang w:val="es-PE"/>
        </w:rPr>
        <w:t>que hay que remediar dicha situación</w:t>
      </w:r>
      <w:r w:rsidRPr="001C6223">
        <w:rPr>
          <w:lang w:val="es-PE"/>
        </w:rPr>
        <w:t xml:space="preserve">. </w:t>
      </w:r>
      <w:r>
        <w:rPr>
          <w:lang w:val="es-PE"/>
        </w:rPr>
        <w:t>Las</w:t>
      </w:r>
      <w:r w:rsidRPr="003B0A0E">
        <w:rPr>
          <w:lang w:val="es-PE"/>
        </w:rPr>
        <w:t xml:space="preserve"> salas itinerantes</w:t>
      </w:r>
      <w:r>
        <w:rPr>
          <w:lang w:val="es-PE"/>
        </w:rPr>
        <w:t xml:space="preserve"> son una primera solución</w:t>
      </w:r>
      <w:r w:rsidRPr="003B0A0E">
        <w:rPr>
          <w:lang w:val="es-PE"/>
        </w:rPr>
        <w:t xml:space="preserve">.            </w:t>
      </w:r>
    </w:p>
    <w:p w:rsidR="00731620" w:rsidRPr="00950129" w:rsidRDefault="00731620">
      <w:pPr>
        <w:spacing w:after="240"/>
        <w:rPr>
          <w:lang w:val="es-PE"/>
        </w:rPr>
      </w:pPr>
      <w:r w:rsidRPr="00B70810">
        <w:rPr>
          <w:lang w:val="es-PE"/>
        </w:rPr>
        <w:t>55.</w:t>
      </w:r>
      <w:r w:rsidRPr="00B70810">
        <w:rPr>
          <w:lang w:val="es-PE"/>
        </w:rPr>
        <w:tab/>
        <w:t xml:space="preserve">El </w:t>
      </w:r>
      <w:r>
        <w:rPr>
          <w:b/>
          <w:lang w:val="es-PE"/>
        </w:rPr>
        <w:t>Sr. UPIO KAKURA</w:t>
      </w:r>
      <w:r w:rsidRPr="00B70810">
        <w:rPr>
          <w:lang w:val="es-PE"/>
        </w:rPr>
        <w:t xml:space="preserve"> (República Democrática del Congo) dice que</w:t>
      </w:r>
      <w:r>
        <w:rPr>
          <w:lang w:val="es-PE"/>
        </w:rPr>
        <w:t xml:space="preserve"> </w:t>
      </w:r>
      <w:r w:rsidRPr="00B70810">
        <w:rPr>
          <w:lang w:val="es-PE"/>
        </w:rPr>
        <w:t>los salarios de los</w:t>
      </w:r>
      <w:r>
        <w:rPr>
          <w:lang w:val="es-PE"/>
        </w:rPr>
        <w:t> jueces</w:t>
      </w:r>
      <w:r w:rsidRPr="00B70810">
        <w:rPr>
          <w:lang w:val="es-PE"/>
        </w:rPr>
        <w:t xml:space="preserve"> </w:t>
      </w:r>
      <w:r>
        <w:rPr>
          <w:lang w:val="es-PE"/>
        </w:rPr>
        <w:t>aumentaron recientemente</w:t>
      </w:r>
      <w:r w:rsidRPr="00B70810">
        <w:rPr>
          <w:lang w:val="es-PE"/>
        </w:rPr>
        <w:t>. El presup</w:t>
      </w:r>
      <w:r>
        <w:rPr>
          <w:lang w:val="es-PE"/>
        </w:rPr>
        <w:t>u</w:t>
      </w:r>
      <w:r w:rsidRPr="00B70810">
        <w:rPr>
          <w:lang w:val="es-PE"/>
        </w:rPr>
        <w:t>esto del Estado</w:t>
      </w:r>
      <w:r>
        <w:rPr>
          <w:lang w:val="es-PE"/>
        </w:rPr>
        <w:t xml:space="preserve"> parte</w:t>
      </w:r>
      <w:r w:rsidRPr="00B70810">
        <w:rPr>
          <w:lang w:val="es-PE"/>
        </w:rPr>
        <w:t xml:space="preserve"> de 2009 asciende a</w:t>
      </w:r>
      <w:r>
        <w:rPr>
          <w:lang w:val="es-PE"/>
        </w:rPr>
        <w:t> </w:t>
      </w:r>
      <w:r w:rsidRPr="00B70810">
        <w:rPr>
          <w:lang w:val="es-PE"/>
        </w:rPr>
        <w:t>5</w:t>
      </w:r>
      <w:r>
        <w:rPr>
          <w:lang w:val="es-PE"/>
        </w:rPr>
        <w:t> m</w:t>
      </w:r>
      <w:r w:rsidRPr="00B70810">
        <w:rPr>
          <w:lang w:val="es-PE"/>
        </w:rPr>
        <w:t>il</w:t>
      </w:r>
      <w:r>
        <w:rPr>
          <w:lang w:val="es-PE"/>
        </w:rPr>
        <w:t> </w:t>
      </w:r>
      <w:r w:rsidRPr="00B70810">
        <w:rPr>
          <w:lang w:val="es-PE"/>
        </w:rPr>
        <w:t>millones de dólares</w:t>
      </w:r>
      <w:r>
        <w:rPr>
          <w:lang w:val="es-PE"/>
        </w:rPr>
        <w:t xml:space="preserve"> de los EE.UU.</w:t>
      </w:r>
      <w:r w:rsidRPr="00B70810">
        <w:rPr>
          <w:lang w:val="es-PE"/>
        </w:rPr>
        <w:t xml:space="preserve">, lo que </w:t>
      </w:r>
      <w:r>
        <w:rPr>
          <w:lang w:val="es-PE"/>
        </w:rPr>
        <w:t>representa</w:t>
      </w:r>
      <w:r w:rsidRPr="00B70810">
        <w:rPr>
          <w:lang w:val="es-PE"/>
        </w:rPr>
        <w:t xml:space="preserve"> un monto mínimo para un país con</w:t>
      </w:r>
      <w:r>
        <w:rPr>
          <w:lang w:val="es-PE"/>
        </w:rPr>
        <w:t> </w:t>
      </w:r>
      <w:r w:rsidRPr="00B70810">
        <w:rPr>
          <w:lang w:val="es-PE"/>
        </w:rPr>
        <w:t xml:space="preserve">67 </w:t>
      </w:r>
      <w:r>
        <w:rPr>
          <w:lang w:val="es-PE"/>
        </w:rPr>
        <w:t xml:space="preserve">millones de habitantes; sin embargo, aumentó respecto de 2008 cuando era de </w:t>
      </w:r>
      <w:r w:rsidRPr="00B70810">
        <w:rPr>
          <w:lang w:val="es-PE"/>
        </w:rPr>
        <w:t xml:space="preserve">3 </w:t>
      </w:r>
      <w:r>
        <w:rPr>
          <w:lang w:val="es-PE"/>
        </w:rPr>
        <w:t>mil millones de dólares</w:t>
      </w:r>
      <w:r w:rsidRPr="00B70810">
        <w:rPr>
          <w:lang w:val="es-PE"/>
        </w:rPr>
        <w:t xml:space="preserve">. </w:t>
      </w:r>
      <w:r w:rsidRPr="00476CC9">
        <w:rPr>
          <w:lang w:val="es-PE"/>
        </w:rPr>
        <w:t>El Gobierno considera que si se restablece la paz, en 2010 ó 2011 d</w:t>
      </w:r>
      <w:r>
        <w:rPr>
          <w:lang w:val="es-PE"/>
        </w:rPr>
        <w:t xml:space="preserve">icho presupuesto podría alcanzar los </w:t>
      </w:r>
      <w:r w:rsidRPr="00476CC9">
        <w:rPr>
          <w:lang w:val="es-PE"/>
        </w:rPr>
        <w:t xml:space="preserve">10 </w:t>
      </w:r>
      <w:r>
        <w:rPr>
          <w:lang w:val="es-PE"/>
        </w:rPr>
        <w:t>ó</w:t>
      </w:r>
      <w:r w:rsidRPr="00476CC9">
        <w:rPr>
          <w:lang w:val="es-PE"/>
        </w:rPr>
        <w:t xml:space="preserve"> 15 </w:t>
      </w:r>
      <w:r>
        <w:rPr>
          <w:lang w:val="es-PE"/>
        </w:rPr>
        <w:t>mil millones de dólares</w:t>
      </w:r>
      <w:r w:rsidRPr="00476CC9">
        <w:rPr>
          <w:lang w:val="es-PE"/>
        </w:rPr>
        <w:t xml:space="preserve">. </w:t>
      </w:r>
      <w:r>
        <w:rPr>
          <w:lang w:val="es-PE"/>
        </w:rPr>
        <w:t>De ser así,</w:t>
      </w:r>
      <w:r w:rsidRPr="00950129">
        <w:rPr>
          <w:lang w:val="es-PE"/>
        </w:rPr>
        <w:t xml:space="preserve"> el país estaría en condiciones de cumplir con sus obligaciones, en particular en materia de protecci</w:t>
      </w:r>
      <w:r>
        <w:rPr>
          <w:lang w:val="es-PE"/>
        </w:rPr>
        <w:t>ón del niño.</w:t>
      </w:r>
    </w:p>
    <w:p w:rsidR="00731620" w:rsidRPr="00963173" w:rsidRDefault="00731620">
      <w:pPr>
        <w:spacing w:after="240"/>
        <w:rPr>
          <w:lang w:val="es-PE"/>
        </w:rPr>
      </w:pPr>
      <w:r w:rsidRPr="00136A06">
        <w:rPr>
          <w:lang w:val="es-PE"/>
        </w:rPr>
        <w:t>56.</w:t>
      </w:r>
      <w:r w:rsidRPr="00136A06">
        <w:rPr>
          <w:lang w:val="es-PE"/>
        </w:rPr>
        <w:tab/>
        <w:t xml:space="preserve">Por lo que respecta a la proporción de la ayuda internacional destinada a mejorar la situación de los niños, el Sr. Upio Kakura explica que la República Democrática del Congo está </w:t>
      </w:r>
      <w:r>
        <w:rPr>
          <w:lang w:val="es-PE"/>
        </w:rPr>
        <w:t>por</w:t>
      </w:r>
      <w:r w:rsidRPr="00136A06">
        <w:rPr>
          <w:lang w:val="es-PE"/>
        </w:rPr>
        <w:t xml:space="preserve"> reducir y </w:t>
      </w:r>
      <w:r>
        <w:rPr>
          <w:lang w:val="es-PE"/>
        </w:rPr>
        <w:t>cancelar</w:t>
      </w:r>
      <w:r w:rsidRPr="00136A06">
        <w:rPr>
          <w:lang w:val="es-PE"/>
        </w:rPr>
        <w:t xml:space="preserve"> su deuda </w:t>
      </w:r>
      <w:r>
        <w:rPr>
          <w:lang w:val="es-PE"/>
        </w:rPr>
        <w:t>y que, dado que debe someterse a las condiciones impuestas por el Banco Mundial y el Fondo Monetario Internacional</w:t>
      </w:r>
      <w:r w:rsidRPr="00136A06">
        <w:rPr>
          <w:lang w:val="es-PE"/>
        </w:rPr>
        <w:t xml:space="preserve">, </w:t>
      </w:r>
      <w:r>
        <w:rPr>
          <w:lang w:val="es-PE"/>
        </w:rPr>
        <w:t>sólo puede contar con sus propios recursos</w:t>
      </w:r>
      <w:r w:rsidRPr="00136A06">
        <w:rPr>
          <w:lang w:val="es-PE"/>
        </w:rPr>
        <w:t xml:space="preserve">. </w:t>
      </w:r>
      <w:r w:rsidRPr="00B2708E">
        <w:rPr>
          <w:lang w:val="es-PE"/>
        </w:rPr>
        <w:t xml:space="preserve">El país </w:t>
      </w:r>
      <w:r>
        <w:rPr>
          <w:lang w:val="es-PE"/>
        </w:rPr>
        <w:t>se encuentra en</w:t>
      </w:r>
      <w:r w:rsidRPr="00B2708E">
        <w:rPr>
          <w:lang w:val="es-PE"/>
        </w:rPr>
        <w:t xml:space="preserve"> </w:t>
      </w:r>
      <w:r>
        <w:rPr>
          <w:lang w:val="es-PE"/>
        </w:rPr>
        <w:t xml:space="preserve">una </w:t>
      </w:r>
      <w:r w:rsidRPr="00B2708E">
        <w:rPr>
          <w:lang w:val="es-PE"/>
        </w:rPr>
        <w:t>situación de conflicto y una parte de los recursos que deber</w:t>
      </w:r>
      <w:r>
        <w:rPr>
          <w:lang w:val="es-PE"/>
        </w:rPr>
        <w:t>ían asignarse a la infancia se destinan a la protección de la población civil en las zonas en conflicto</w:t>
      </w:r>
      <w:r w:rsidRPr="00B2708E">
        <w:rPr>
          <w:lang w:val="es-PE"/>
        </w:rPr>
        <w:t xml:space="preserve">. </w:t>
      </w:r>
      <w:r>
        <w:rPr>
          <w:lang w:val="es-PE"/>
        </w:rPr>
        <w:t>En efecto</w:t>
      </w:r>
      <w:r w:rsidRPr="00292D40">
        <w:rPr>
          <w:lang w:val="es-PE"/>
        </w:rPr>
        <w:t xml:space="preserve">, el Gobierno </w:t>
      </w:r>
      <w:r>
        <w:rPr>
          <w:lang w:val="es-PE"/>
        </w:rPr>
        <w:t>ha puesto</w:t>
      </w:r>
      <w:r w:rsidRPr="00292D40">
        <w:rPr>
          <w:lang w:val="es-PE"/>
        </w:rPr>
        <w:t xml:space="preserve"> en funcionamiento mecanismos de protección </w:t>
      </w:r>
      <w:r>
        <w:rPr>
          <w:lang w:val="es-PE"/>
        </w:rPr>
        <w:t>para</w:t>
      </w:r>
      <w:r w:rsidRPr="00292D40">
        <w:rPr>
          <w:lang w:val="es-PE"/>
        </w:rPr>
        <w:t xml:space="preserve"> los niños </w:t>
      </w:r>
      <w:r>
        <w:rPr>
          <w:lang w:val="es-PE"/>
        </w:rPr>
        <w:t xml:space="preserve">que se encuentran </w:t>
      </w:r>
      <w:r w:rsidRPr="00292D40">
        <w:rPr>
          <w:lang w:val="es-PE"/>
        </w:rPr>
        <w:t xml:space="preserve">en dichas zonas pero dada la escasez de medios, </w:t>
      </w:r>
      <w:r>
        <w:rPr>
          <w:lang w:val="es-PE"/>
        </w:rPr>
        <w:t xml:space="preserve">su acción </w:t>
      </w:r>
      <w:r w:rsidRPr="00292D40">
        <w:rPr>
          <w:lang w:val="es-PE"/>
        </w:rPr>
        <w:t>no</w:t>
      </w:r>
      <w:r>
        <w:rPr>
          <w:lang w:val="es-PE"/>
        </w:rPr>
        <w:t xml:space="preserve"> es del todo eficaz</w:t>
      </w:r>
      <w:r w:rsidRPr="00292D40">
        <w:rPr>
          <w:lang w:val="es-PE"/>
        </w:rPr>
        <w:t xml:space="preserve">. </w:t>
      </w:r>
      <w:r>
        <w:rPr>
          <w:lang w:val="es-PE"/>
        </w:rPr>
        <w:t xml:space="preserve">El Tribunal de Cuentas y la Contraloría General supervisan </w:t>
      </w:r>
      <w:r w:rsidRPr="00963173">
        <w:rPr>
          <w:lang w:val="es-PE"/>
        </w:rPr>
        <w:t>los gastos destinados al ámbito de la infancia.</w:t>
      </w:r>
    </w:p>
    <w:p w:rsidR="00731620" w:rsidRPr="00287FC2" w:rsidRDefault="00731620">
      <w:pPr>
        <w:spacing w:after="240"/>
        <w:rPr>
          <w:lang w:val="es-PE"/>
        </w:rPr>
      </w:pPr>
      <w:r w:rsidRPr="00287FC2">
        <w:rPr>
          <w:lang w:val="es-PE"/>
        </w:rPr>
        <w:t>57.</w:t>
      </w:r>
      <w:r w:rsidRPr="00287FC2">
        <w:rPr>
          <w:lang w:val="es-PE"/>
        </w:rPr>
        <w:tab/>
        <w:t xml:space="preserve">La </w:t>
      </w:r>
      <w:r>
        <w:rPr>
          <w:b/>
          <w:lang w:val="es-PE"/>
        </w:rPr>
        <w:t>Sra. KHATTAB</w:t>
      </w:r>
      <w:r w:rsidRPr="00287FC2">
        <w:rPr>
          <w:lang w:val="es-PE"/>
        </w:rPr>
        <w:t xml:space="preserve"> desea saber si el presupuesto se fija anualmente y si está aumentando o disminuyendo.</w:t>
      </w:r>
    </w:p>
    <w:p w:rsidR="00731620" w:rsidRPr="00D24ADC" w:rsidRDefault="00731620">
      <w:pPr>
        <w:spacing w:after="240"/>
        <w:rPr>
          <w:lang w:val="es-PE"/>
        </w:rPr>
      </w:pPr>
      <w:r w:rsidRPr="00E91FA7">
        <w:rPr>
          <w:lang w:val="es-PE"/>
        </w:rPr>
        <w:t>58.</w:t>
      </w:r>
      <w:r w:rsidRPr="00E91FA7">
        <w:rPr>
          <w:lang w:val="es-PE"/>
        </w:rPr>
        <w:tab/>
        <w:t xml:space="preserve">El </w:t>
      </w:r>
      <w:r>
        <w:rPr>
          <w:b/>
          <w:lang w:val="es-PE"/>
        </w:rPr>
        <w:t>Sr. LUYELA LOYEL</w:t>
      </w:r>
      <w:r w:rsidRPr="00E91FA7">
        <w:rPr>
          <w:lang w:val="es-PE"/>
        </w:rPr>
        <w:t xml:space="preserve"> (República Democrática del Congo) señala que las ONG que se mencionan en el informe realizan actividades </w:t>
      </w:r>
      <w:r>
        <w:rPr>
          <w:lang w:val="es-PE"/>
        </w:rPr>
        <w:t>de</w:t>
      </w:r>
      <w:r w:rsidRPr="00E91FA7">
        <w:rPr>
          <w:lang w:val="es-PE"/>
        </w:rPr>
        <w:t xml:space="preserve"> protección y</w:t>
      </w:r>
      <w:r>
        <w:rPr>
          <w:lang w:val="es-PE"/>
        </w:rPr>
        <w:t xml:space="preserve"> </w:t>
      </w:r>
      <w:r w:rsidRPr="00E91FA7">
        <w:rPr>
          <w:lang w:val="es-PE"/>
        </w:rPr>
        <w:t xml:space="preserve">promoción de los derechos del niño </w:t>
      </w:r>
      <w:r>
        <w:rPr>
          <w:lang w:val="es-PE"/>
        </w:rPr>
        <w:t>censadas por el Ministerio de Asuntos Sociales, y son objeto de medidas especiales de apoyo</w:t>
      </w:r>
      <w:r w:rsidRPr="00E91FA7">
        <w:rPr>
          <w:lang w:val="es-PE"/>
        </w:rPr>
        <w:t xml:space="preserve">. </w:t>
      </w:r>
      <w:r w:rsidRPr="001E40EA">
        <w:rPr>
          <w:lang w:val="es-PE"/>
        </w:rPr>
        <w:t xml:space="preserve">Dichas </w:t>
      </w:r>
      <w:r>
        <w:rPr>
          <w:lang w:val="es-PE"/>
        </w:rPr>
        <w:t>medidas</w:t>
      </w:r>
      <w:r w:rsidRPr="001E40EA">
        <w:rPr>
          <w:lang w:val="es-PE"/>
        </w:rPr>
        <w:t xml:space="preserve"> se presentan </w:t>
      </w:r>
      <w:r>
        <w:rPr>
          <w:lang w:val="es-PE"/>
        </w:rPr>
        <w:t>bajo</w:t>
      </w:r>
      <w:r w:rsidRPr="001E40EA">
        <w:rPr>
          <w:lang w:val="es-PE"/>
        </w:rPr>
        <w:t xml:space="preserve"> tres </w:t>
      </w:r>
      <w:r>
        <w:rPr>
          <w:lang w:val="es-PE"/>
        </w:rPr>
        <w:t>modalidades</w:t>
      </w:r>
      <w:r w:rsidRPr="001E40EA">
        <w:rPr>
          <w:lang w:val="es-PE"/>
        </w:rPr>
        <w:t xml:space="preserve">: </w:t>
      </w:r>
      <w:r>
        <w:rPr>
          <w:lang w:val="es-PE"/>
        </w:rPr>
        <w:t>como</w:t>
      </w:r>
      <w:r w:rsidRPr="001E40EA">
        <w:rPr>
          <w:lang w:val="es-PE"/>
        </w:rPr>
        <w:t xml:space="preserve"> subvenciones que se financian con el presupuesto ordinario del Estado; como </w:t>
      </w:r>
      <w:r>
        <w:rPr>
          <w:lang w:val="es-PE"/>
        </w:rPr>
        <w:t>ayuda</w:t>
      </w:r>
      <w:r w:rsidRPr="001E40EA">
        <w:rPr>
          <w:lang w:val="es-PE"/>
        </w:rPr>
        <w:t xml:space="preserve"> en el marco de la cooperación bilateral y multilateral; y </w:t>
      </w:r>
      <w:r>
        <w:rPr>
          <w:lang w:val="es-PE"/>
        </w:rPr>
        <w:t xml:space="preserve">en calidad de exoneraciones que otorga el Estado, sobre todo por lo que respecta a las facilidades para la importación de </w:t>
      </w:r>
      <w:r w:rsidRPr="00677CE5">
        <w:rPr>
          <w:lang w:val="es-PE"/>
        </w:rPr>
        <w:t>bienes</w:t>
      </w:r>
      <w:r>
        <w:rPr>
          <w:lang w:val="es-PE"/>
        </w:rPr>
        <w:t xml:space="preserve"> destinados al cuidado de los niños en situación de riesgo</w:t>
      </w:r>
      <w:r w:rsidRPr="001E40EA">
        <w:rPr>
          <w:lang w:val="es-PE"/>
        </w:rPr>
        <w:t xml:space="preserve">. </w:t>
      </w:r>
      <w:r w:rsidRPr="00D24ADC">
        <w:rPr>
          <w:lang w:val="es-PE"/>
        </w:rPr>
        <w:t>Los criterios empleados para la selección de</w:t>
      </w:r>
      <w:r>
        <w:rPr>
          <w:lang w:val="es-PE"/>
        </w:rPr>
        <w:t xml:space="preserve"> las</w:t>
      </w:r>
      <w:r w:rsidRPr="00D24ADC">
        <w:rPr>
          <w:lang w:val="es-PE"/>
        </w:rPr>
        <w:t xml:space="preserve"> ONG</w:t>
      </w:r>
      <w:r>
        <w:rPr>
          <w:lang w:val="es-PE"/>
        </w:rPr>
        <w:t>,</w:t>
      </w:r>
      <w:r w:rsidRPr="00D24ADC">
        <w:rPr>
          <w:lang w:val="es-PE"/>
        </w:rPr>
        <w:t xml:space="preserve"> que </w:t>
      </w:r>
      <w:r>
        <w:rPr>
          <w:lang w:val="es-PE"/>
        </w:rPr>
        <w:t>cuentan con el</w:t>
      </w:r>
      <w:r w:rsidRPr="00D24ADC">
        <w:rPr>
          <w:lang w:val="es-PE"/>
        </w:rPr>
        <w:t xml:space="preserve"> apoyo del Estado</w:t>
      </w:r>
      <w:r>
        <w:rPr>
          <w:lang w:val="es-PE"/>
        </w:rPr>
        <w:t>,</w:t>
      </w:r>
      <w:r w:rsidRPr="00D24ADC">
        <w:rPr>
          <w:lang w:val="es-PE"/>
        </w:rPr>
        <w:t xml:space="preserve"> son principalmente la viabilidad y</w:t>
      </w:r>
      <w:r>
        <w:rPr>
          <w:lang w:val="es-PE"/>
        </w:rPr>
        <w:t xml:space="preserve"> la</w:t>
      </w:r>
      <w:r w:rsidRPr="00D24ADC">
        <w:rPr>
          <w:lang w:val="es-PE"/>
        </w:rPr>
        <w:t xml:space="preserve"> eficacia de </w:t>
      </w:r>
      <w:r>
        <w:rPr>
          <w:lang w:val="es-PE"/>
        </w:rPr>
        <w:t>éstas en el terreno</w:t>
      </w:r>
      <w:r w:rsidRPr="00D24ADC">
        <w:rPr>
          <w:lang w:val="es-PE"/>
        </w:rPr>
        <w:t>.</w:t>
      </w:r>
    </w:p>
    <w:p w:rsidR="00731620" w:rsidRPr="009C3CBB" w:rsidRDefault="00731620">
      <w:pPr>
        <w:spacing w:after="240"/>
        <w:rPr>
          <w:lang w:val="es-PE"/>
        </w:rPr>
      </w:pPr>
      <w:r w:rsidRPr="009C3CBB">
        <w:rPr>
          <w:lang w:val="es-PE"/>
        </w:rPr>
        <w:t>59.</w:t>
      </w:r>
      <w:r w:rsidRPr="009C3CBB">
        <w:rPr>
          <w:lang w:val="es-PE"/>
        </w:rPr>
        <w:tab/>
        <w:t xml:space="preserve">La </w:t>
      </w:r>
      <w:r>
        <w:rPr>
          <w:b/>
          <w:lang w:val="es-PE"/>
        </w:rPr>
        <w:t>PRESIDENTA</w:t>
      </w:r>
      <w:r w:rsidRPr="009C3CBB">
        <w:rPr>
          <w:lang w:val="es-PE"/>
        </w:rPr>
        <w:t xml:space="preserve"> invita a los miembros del Comité a </w:t>
      </w:r>
      <w:r>
        <w:rPr>
          <w:lang w:val="es-PE"/>
        </w:rPr>
        <w:t>que formulen</w:t>
      </w:r>
      <w:r w:rsidRPr="009C3CBB">
        <w:rPr>
          <w:lang w:val="es-PE"/>
        </w:rPr>
        <w:t xml:space="preserve"> la segunda </w:t>
      </w:r>
      <w:r>
        <w:rPr>
          <w:lang w:val="es-PE"/>
        </w:rPr>
        <w:t>ronda</w:t>
      </w:r>
      <w:r w:rsidRPr="009C3CBB">
        <w:rPr>
          <w:lang w:val="es-PE"/>
        </w:rPr>
        <w:t xml:space="preserve"> de preguntas.</w:t>
      </w:r>
    </w:p>
    <w:p w:rsidR="00731620" w:rsidRPr="001D5F7C" w:rsidRDefault="00731620">
      <w:pPr>
        <w:spacing w:after="240"/>
        <w:rPr>
          <w:lang w:val="es-PE"/>
        </w:rPr>
      </w:pPr>
      <w:r w:rsidRPr="00A73AFA">
        <w:rPr>
          <w:lang w:val="es-PE"/>
        </w:rPr>
        <w:t>60.</w:t>
      </w:r>
      <w:r w:rsidRPr="00A73AFA">
        <w:rPr>
          <w:lang w:val="es-PE"/>
        </w:rPr>
        <w:tab/>
        <w:t xml:space="preserve">El </w:t>
      </w:r>
      <w:r>
        <w:rPr>
          <w:b/>
          <w:lang w:val="es-PE"/>
        </w:rPr>
        <w:t>Sr. FILALI</w:t>
      </w:r>
      <w:r w:rsidRPr="00A73AFA">
        <w:rPr>
          <w:lang w:val="es-PE"/>
        </w:rPr>
        <w:t xml:space="preserve"> (Relator para la República Democrática del Congo) pregunta por qué </w:t>
      </w:r>
      <w:r>
        <w:rPr>
          <w:lang w:val="es-PE"/>
        </w:rPr>
        <w:t xml:space="preserve">se sigue procesando a los niños con edades comprendidas entre los </w:t>
      </w:r>
      <w:r w:rsidRPr="00A73AFA">
        <w:rPr>
          <w:lang w:val="es-PE"/>
        </w:rPr>
        <w:t xml:space="preserve">16 </w:t>
      </w:r>
      <w:r>
        <w:rPr>
          <w:lang w:val="es-PE"/>
        </w:rPr>
        <w:t>y</w:t>
      </w:r>
      <w:r w:rsidRPr="00A73AFA">
        <w:rPr>
          <w:lang w:val="es-PE"/>
        </w:rPr>
        <w:t xml:space="preserve"> 18 </w:t>
      </w:r>
      <w:r>
        <w:rPr>
          <w:lang w:val="es-PE"/>
        </w:rPr>
        <w:t xml:space="preserve">años, de conformidad con la Ley de julio de </w:t>
      </w:r>
      <w:r w:rsidRPr="00A73AFA">
        <w:rPr>
          <w:lang w:val="es-PE"/>
        </w:rPr>
        <w:t xml:space="preserve">1978. </w:t>
      </w:r>
      <w:r w:rsidRPr="00642066">
        <w:rPr>
          <w:lang w:val="es-PE"/>
        </w:rPr>
        <w:t>Al parecer</w:t>
      </w:r>
      <w:r>
        <w:rPr>
          <w:lang w:val="es-PE"/>
        </w:rPr>
        <w:t>,</w:t>
      </w:r>
      <w:r w:rsidRPr="00642066">
        <w:rPr>
          <w:lang w:val="es-PE"/>
        </w:rPr>
        <w:t xml:space="preserve"> existe cierta resistencia por parte de algunos </w:t>
      </w:r>
      <w:r>
        <w:rPr>
          <w:lang w:val="es-PE"/>
        </w:rPr>
        <w:t>jueces,</w:t>
      </w:r>
      <w:r w:rsidRPr="00642066">
        <w:rPr>
          <w:lang w:val="es-PE"/>
        </w:rPr>
        <w:t xml:space="preserve"> qu</w:t>
      </w:r>
      <w:r>
        <w:rPr>
          <w:lang w:val="es-PE"/>
        </w:rPr>
        <w:t>i</w:t>
      </w:r>
      <w:r w:rsidRPr="00642066">
        <w:rPr>
          <w:lang w:val="es-PE"/>
        </w:rPr>
        <w:t>e</w:t>
      </w:r>
      <w:r>
        <w:rPr>
          <w:lang w:val="es-PE"/>
        </w:rPr>
        <w:t>nes</w:t>
      </w:r>
      <w:r w:rsidRPr="00642066">
        <w:rPr>
          <w:lang w:val="es-PE"/>
        </w:rPr>
        <w:t xml:space="preserve"> aplican esa ley en vez de </w:t>
      </w:r>
      <w:r>
        <w:rPr>
          <w:lang w:val="es-PE"/>
        </w:rPr>
        <w:t>aplicar</w:t>
      </w:r>
      <w:r w:rsidRPr="00642066">
        <w:rPr>
          <w:lang w:val="es-PE"/>
        </w:rPr>
        <w:t xml:space="preserve"> otros textos que fijan la mayor</w:t>
      </w:r>
      <w:r>
        <w:rPr>
          <w:lang w:val="es-PE"/>
        </w:rPr>
        <w:t>ía de edad penal en</w:t>
      </w:r>
      <w:r w:rsidRPr="00642066">
        <w:rPr>
          <w:lang w:val="es-PE"/>
        </w:rPr>
        <w:t xml:space="preserve"> 18 </w:t>
      </w:r>
      <w:r>
        <w:rPr>
          <w:lang w:val="es-PE"/>
        </w:rPr>
        <w:t>años</w:t>
      </w:r>
      <w:r w:rsidRPr="00642066">
        <w:rPr>
          <w:lang w:val="es-PE"/>
        </w:rPr>
        <w:t xml:space="preserve">. </w:t>
      </w:r>
      <w:r>
        <w:rPr>
          <w:lang w:val="es-PE"/>
        </w:rPr>
        <w:t>Por otra</w:t>
      </w:r>
      <w:r w:rsidRPr="00952567">
        <w:rPr>
          <w:lang w:val="es-PE"/>
        </w:rPr>
        <w:t xml:space="preserve"> </w:t>
      </w:r>
      <w:r>
        <w:rPr>
          <w:lang w:val="es-PE"/>
        </w:rPr>
        <w:t>parte</w:t>
      </w:r>
      <w:r w:rsidRPr="00952567">
        <w:rPr>
          <w:lang w:val="es-PE"/>
        </w:rPr>
        <w:t xml:space="preserve">, </w:t>
      </w:r>
      <w:r>
        <w:rPr>
          <w:lang w:val="es-PE"/>
        </w:rPr>
        <w:t xml:space="preserve">el orador </w:t>
      </w:r>
      <w:r w:rsidRPr="00952567">
        <w:rPr>
          <w:lang w:val="es-PE"/>
        </w:rPr>
        <w:t xml:space="preserve">constata que los procedimientos a menudo son </w:t>
      </w:r>
      <w:r>
        <w:rPr>
          <w:lang w:val="es-PE"/>
        </w:rPr>
        <w:t xml:space="preserve">muy </w:t>
      </w:r>
      <w:r w:rsidRPr="00952567">
        <w:rPr>
          <w:lang w:val="es-PE"/>
        </w:rPr>
        <w:t>lentos debido a la falta de personal calificado</w:t>
      </w:r>
      <w:r>
        <w:rPr>
          <w:lang w:val="es-PE"/>
        </w:rPr>
        <w:t>, lo que perjudica a los niños</w:t>
      </w:r>
      <w:r w:rsidRPr="00952567">
        <w:rPr>
          <w:lang w:val="es-PE"/>
        </w:rPr>
        <w:t xml:space="preserve">. </w:t>
      </w:r>
      <w:r w:rsidRPr="001D5F7C">
        <w:rPr>
          <w:lang w:val="es-PE"/>
        </w:rPr>
        <w:t xml:space="preserve">Desea saber si se </w:t>
      </w:r>
      <w:r>
        <w:rPr>
          <w:lang w:val="es-PE"/>
        </w:rPr>
        <w:t>han aprobado</w:t>
      </w:r>
      <w:r w:rsidRPr="001D5F7C">
        <w:rPr>
          <w:lang w:val="es-PE"/>
        </w:rPr>
        <w:t xml:space="preserve"> las disposiciones relativas</w:t>
      </w:r>
      <w:r>
        <w:rPr>
          <w:lang w:val="es-PE"/>
        </w:rPr>
        <w:t xml:space="preserve"> </w:t>
      </w:r>
      <w:r w:rsidRPr="001D5F7C">
        <w:rPr>
          <w:lang w:val="es-PE"/>
        </w:rPr>
        <w:t>a la aplicación de medidas alternativas</w:t>
      </w:r>
      <w:r>
        <w:rPr>
          <w:lang w:val="es-PE"/>
        </w:rPr>
        <w:t>, en particular,</w:t>
      </w:r>
      <w:r w:rsidRPr="001D5F7C">
        <w:rPr>
          <w:lang w:val="es-PE"/>
        </w:rPr>
        <w:t xml:space="preserve"> o si est</w:t>
      </w:r>
      <w:r>
        <w:rPr>
          <w:lang w:val="es-PE"/>
        </w:rPr>
        <w:t>án en proceso de elaboración con miras a reducir el número de procedimientos en los que participan los niños</w:t>
      </w:r>
      <w:r w:rsidRPr="001D5F7C">
        <w:rPr>
          <w:lang w:val="es-PE"/>
        </w:rPr>
        <w:t>.</w:t>
      </w:r>
      <w:r>
        <w:rPr>
          <w:lang w:val="es-PE"/>
        </w:rPr>
        <w:t xml:space="preserve"> </w:t>
      </w:r>
    </w:p>
    <w:p w:rsidR="00731620" w:rsidRPr="00694AA6" w:rsidRDefault="00731620">
      <w:pPr>
        <w:spacing w:after="240"/>
        <w:rPr>
          <w:lang w:val="es-PE"/>
        </w:rPr>
      </w:pPr>
      <w:r w:rsidRPr="00E53BA8">
        <w:rPr>
          <w:lang w:val="es-PE"/>
        </w:rPr>
        <w:t>61.</w:t>
      </w:r>
      <w:r w:rsidRPr="00E53BA8">
        <w:rPr>
          <w:lang w:val="es-PE"/>
        </w:rPr>
        <w:tab/>
        <w:t xml:space="preserve">El Sr. Filali lamenta la ausencia casi absoluta de centros de </w:t>
      </w:r>
      <w:r>
        <w:rPr>
          <w:lang w:val="es-PE"/>
        </w:rPr>
        <w:t>detención</w:t>
      </w:r>
      <w:r w:rsidRPr="00E53BA8">
        <w:rPr>
          <w:lang w:val="es-PE"/>
        </w:rPr>
        <w:t xml:space="preserve"> temporal para niños, con lo cual permanecen detenidos en </w:t>
      </w:r>
      <w:r>
        <w:rPr>
          <w:lang w:val="es-PE"/>
        </w:rPr>
        <w:t>las comisarías o con adultos</w:t>
      </w:r>
      <w:r w:rsidRPr="00E53BA8">
        <w:rPr>
          <w:lang w:val="es-PE"/>
        </w:rPr>
        <w:t xml:space="preserve">. </w:t>
      </w:r>
      <w:r w:rsidRPr="008D2B62">
        <w:rPr>
          <w:lang w:val="es-PE"/>
        </w:rPr>
        <w:t xml:space="preserve">Además, los niños no </w:t>
      </w:r>
      <w:r>
        <w:rPr>
          <w:lang w:val="es-PE"/>
        </w:rPr>
        <w:t>reciben</w:t>
      </w:r>
      <w:r w:rsidRPr="008D2B62">
        <w:rPr>
          <w:lang w:val="es-PE"/>
        </w:rPr>
        <w:t xml:space="preserve"> asesor</w:t>
      </w:r>
      <w:r>
        <w:rPr>
          <w:lang w:val="es-PE"/>
        </w:rPr>
        <w:t>ía jurídica</w:t>
      </w:r>
      <w:r w:rsidRPr="008D2B62">
        <w:rPr>
          <w:lang w:val="es-PE"/>
        </w:rPr>
        <w:t xml:space="preserve"> ni </w:t>
      </w:r>
      <w:r>
        <w:rPr>
          <w:lang w:val="es-PE"/>
        </w:rPr>
        <w:t>una asistencia social durante su detención</w:t>
      </w:r>
      <w:r w:rsidRPr="008D2B62">
        <w:rPr>
          <w:lang w:val="es-PE"/>
        </w:rPr>
        <w:t xml:space="preserve">. </w:t>
      </w:r>
      <w:r>
        <w:rPr>
          <w:lang w:val="es-PE"/>
        </w:rPr>
        <w:t>El Sr. Filali p</w:t>
      </w:r>
      <w:r w:rsidRPr="00694AA6">
        <w:rPr>
          <w:lang w:val="es-PE"/>
        </w:rPr>
        <w:t>ide más detalles al respecto.</w:t>
      </w:r>
    </w:p>
    <w:p w:rsidR="00731620" w:rsidRPr="00D32E4B" w:rsidRDefault="00731620">
      <w:pPr>
        <w:spacing w:after="240"/>
        <w:rPr>
          <w:lang w:val="es-PE"/>
        </w:rPr>
      </w:pPr>
      <w:r w:rsidRPr="00D32E4B">
        <w:rPr>
          <w:lang w:val="es-PE"/>
        </w:rPr>
        <w:t>62.</w:t>
      </w:r>
      <w:r w:rsidRPr="00D32E4B">
        <w:rPr>
          <w:lang w:val="es-PE"/>
        </w:rPr>
        <w:tab/>
        <w:t xml:space="preserve">Tras observar que los datos estadísticos realizados por distintas entidades no siempre son </w:t>
      </w:r>
      <w:r>
        <w:rPr>
          <w:lang w:val="es-PE"/>
        </w:rPr>
        <w:t>coherentes</w:t>
      </w:r>
      <w:r w:rsidRPr="00D32E4B">
        <w:rPr>
          <w:lang w:val="es-PE"/>
        </w:rPr>
        <w:t xml:space="preserve">, </w:t>
      </w:r>
      <w:r>
        <w:rPr>
          <w:lang w:val="es-PE"/>
        </w:rPr>
        <w:t xml:space="preserve">el orador desea conocer las causas de tales divergencias que, en ocasiones, son </w:t>
      </w:r>
      <w:r w:rsidRPr="00D32E4B">
        <w:rPr>
          <w:lang w:val="es-PE"/>
        </w:rPr>
        <w:t>importantes.</w:t>
      </w:r>
    </w:p>
    <w:p w:rsidR="00731620" w:rsidRPr="00460815" w:rsidRDefault="00731620">
      <w:pPr>
        <w:spacing w:after="240"/>
        <w:rPr>
          <w:lang w:val="es-PE"/>
        </w:rPr>
      </w:pPr>
      <w:r w:rsidRPr="00434266">
        <w:rPr>
          <w:lang w:val="es-PE"/>
        </w:rPr>
        <w:t>63.</w:t>
      </w:r>
      <w:r w:rsidRPr="00434266">
        <w:rPr>
          <w:lang w:val="es-PE"/>
        </w:rPr>
        <w:tab/>
        <w:t xml:space="preserve">La </w:t>
      </w:r>
      <w:r>
        <w:rPr>
          <w:b/>
          <w:lang w:val="es-PE"/>
        </w:rPr>
        <w:t>Sra. KHATTAB</w:t>
      </w:r>
      <w:r w:rsidRPr="00434266">
        <w:rPr>
          <w:lang w:val="es-PE"/>
        </w:rPr>
        <w:t xml:space="preserve"> (Relatora para la República Democrática del Congo) pregunta si se </w:t>
      </w:r>
      <w:r>
        <w:rPr>
          <w:lang w:val="es-PE"/>
        </w:rPr>
        <w:t>han adoptado</w:t>
      </w:r>
      <w:r w:rsidRPr="00434266">
        <w:rPr>
          <w:lang w:val="es-PE"/>
        </w:rPr>
        <w:t xml:space="preserve"> medidas </w:t>
      </w:r>
      <w:r w:rsidRPr="00637418">
        <w:rPr>
          <w:lang w:val="es-PE"/>
        </w:rPr>
        <w:t>para evitar las injerencias</w:t>
      </w:r>
      <w:r w:rsidRPr="00434266">
        <w:rPr>
          <w:lang w:val="es-PE"/>
        </w:rPr>
        <w:t xml:space="preserve"> en la administración judicial y los casos de corrupción </w:t>
      </w:r>
      <w:r>
        <w:rPr>
          <w:lang w:val="es-PE"/>
        </w:rPr>
        <w:t>en los casos de</w:t>
      </w:r>
      <w:r w:rsidRPr="00434266">
        <w:rPr>
          <w:lang w:val="es-PE"/>
        </w:rPr>
        <w:t xml:space="preserve"> violenc</w:t>
      </w:r>
      <w:r>
        <w:rPr>
          <w:lang w:val="es-PE"/>
        </w:rPr>
        <w:t>ia contra los niños o</w:t>
      </w:r>
      <w:r w:rsidRPr="00434266">
        <w:rPr>
          <w:lang w:val="es-PE"/>
        </w:rPr>
        <w:t xml:space="preserve"> de violenc</w:t>
      </w:r>
      <w:r>
        <w:rPr>
          <w:lang w:val="es-PE"/>
        </w:rPr>
        <w:t>ia</w:t>
      </w:r>
      <w:r w:rsidRPr="00434266">
        <w:rPr>
          <w:lang w:val="es-PE"/>
        </w:rPr>
        <w:t xml:space="preserve"> sexu</w:t>
      </w:r>
      <w:r>
        <w:rPr>
          <w:lang w:val="es-PE"/>
        </w:rPr>
        <w:t>al</w:t>
      </w:r>
      <w:r w:rsidRPr="00434266">
        <w:rPr>
          <w:lang w:val="es-PE"/>
        </w:rPr>
        <w:t xml:space="preserve">, </w:t>
      </w:r>
      <w:r>
        <w:rPr>
          <w:lang w:val="es-PE"/>
        </w:rPr>
        <w:t>prácticas que han dado lugar a la liberación casi sistemática de los presuntos autores de dichos delitos</w:t>
      </w:r>
      <w:r w:rsidRPr="00434266">
        <w:rPr>
          <w:lang w:val="es-PE"/>
        </w:rPr>
        <w:t xml:space="preserve">. </w:t>
      </w:r>
      <w:r w:rsidRPr="008F6045">
        <w:rPr>
          <w:lang w:val="es-PE"/>
        </w:rPr>
        <w:t xml:space="preserve">Asimismo, desea saber qué </w:t>
      </w:r>
      <w:r>
        <w:rPr>
          <w:lang w:val="es-PE"/>
        </w:rPr>
        <w:t>ha hecho</w:t>
      </w:r>
      <w:r w:rsidRPr="008F6045">
        <w:rPr>
          <w:lang w:val="es-PE"/>
        </w:rPr>
        <w:t xml:space="preserve"> el Gobierno para </w:t>
      </w:r>
      <w:r>
        <w:rPr>
          <w:lang w:val="es-PE"/>
        </w:rPr>
        <w:t>hacer frente a</w:t>
      </w:r>
      <w:r w:rsidRPr="008F6045">
        <w:rPr>
          <w:lang w:val="es-PE"/>
        </w:rPr>
        <w:t xml:space="preserve"> los </w:t>
      </w:r>
      <w:r>
        <w:rPr>
          <w:lang w:val="es-PE"/>
        </w:rPr>
        <w:t>obstáculos que dificultan</w:t>
      </w:r>
      <w:r w:rsidRPr="008F6045">
        <w:rPr>
          <w:lang w:val="es-PE"/>
        </w:rPr>
        <w:t xml:space="preserve"> </w:t>
      </w:r>
      <w:r>
        <w:rPr>
          <w:lang w:val="es-PE"/>
        </w:rPr>
        <w:t>el</w:t>
      </w:r>
      <w:r w:rsidRPr="008F6045">
        <w:rPr>
          <w:lang w:val="es-PE"/>
        </w:rPr>
        <w:t xml:space="preserve"> acceso de las víctimas a las instituciones jurídicas, </w:t>
      </w:r>
      <w:r>
        <w:rPr>
          <w:lang w:val="es-PE"/>
        </w:rPr>
        <w:t xml:space="preserve">a </w:t>
      </w:r>
      <w:r w:rsidRPr="008F6045">
        <w:rPr>
          <w:lang w:val="es-PE"/>
        </w:rPr>
        <w:t xml:space="preserve">la predisposición </w:t>
      </w:r>
      <w:r>
        <w:rPr>
          <w:lang w:val="es-PE"/>
        </w:rPr>
        <w:t>p</w:t>
      </w:r>
      <w:r w:rsidRPr="008F6045">
        <w:rPr>
          <w:lang w:val="es-PE"/>
        </w:rPr>
        <w:t>a</w:t>
      </w:r>
      <w:r>
        <w:rPr>
          <w:lang w:val="es-PE"/>
        </w:rPr>
        <w:t>ra</w:t>
      </w:r>
      <w:r w:rsidRPr="008F6045">
        <w:rPr>
          <w:lang w:val="es-PE"/>
        </w:rPr>
        <w:t xml:space="preserve"> aprobar acuerdos </w:t>
      </w:r>
      <w:r>
        <w:rPr>
          <w:lang w:val="es-PE"/>
        </w:rPr>
        <w:t>extrajudicialmente</w:t>
      </w:r>
      <w:r w:rsidRPr="008F6045">
        <w:rPr>
          <w:lang w:val="es-PE"/>
        </w:rPr>
        <w:t xml:space="preserve"> </w:t>
      </w:r>
      <w:r>
        <w:rPr>
          <w:lang w:val="es-PE"/>
        </w:rPr>
        <w:t>–lo que</w:t>
      </w:r>
      <w:r w:rsidRPr="008F6045">
        <w:rPr>
          <w:lang w:val="es-PE"/>
        </w:rPr>
        <w:t xml:space="preserve"> realmente compromete los derechos de las víctimas</w:t>
      </w:r>
      <w:r>
        <w:rPr>
          <w:lang w:val="es-PE"/>
        </w:rPr>
        <w:t>–</w:t>
      </w:r>
      <w:r w:rsidRPr="008F6045">
        <w:rPr>
          <w:lang w:val="es-PE"/>
        </w:rPr>
        <w:t xml:space="preserve"> y </w:t>
      </w:r>
      <w:r>
        <w:rPr>
          <w:lang w:val="es-PE"/>
        </w:rPr>
        <w:t xml:space="preserve">a </w:t>
      </w:r>
      <w:r w:rsidRPr="008F6045">
        <w:rPr>
          <w:lang w:val="es-PE"/>
        </w:rPr>
        <w:t xml:space="preserve">la falta de competencias y de medios, en particular </w:t>
      </w:r>
      <w:r>
        <w:rPr>
          <w:lang w:val="es-PE"/>
        </w:rPr>
        <w:t>por lo que respecta a</w:t>
      </w:r>
      <w:r w:rsidRPr="008F6045">
        <w:rPr>
          <w:lang w:val="es-PE"/>
        </w:rPr>
        <w:t xml:space="preserve"> las técnicas </w:t>
      </w:r>
      <w:r>
        <w:rPr>
          <w:lang w:val="es-PE"/>
        </w:rPr>
        <w:t>de investigación</w:t>
      </w:r>
      <w:r w:rsidRPr="008F6045">
        <w:rPr>
          <w:lang w:val="es-PE"/>
        </w:rPr>
        <w:t xml:space="preserve"> </w:t>
      </w:r>
      <w:r>
        <w:rPr>
          <w:lang w:val="es-PE"/>
        </w:rPr>
        <w:t>relativas a los casos de violencia sexual</w:t>
      </w:r>
      <w:r w:rsidRPr="008F6045">
        <w:rPr>
          <w:lang w:val="es-PE"/>
        </w:rPr>
        <w:t xml:space="preserve">. </w:t>
      </w:r>
      <w:r w:rsidRPr="00460815">
        <w:rPr>
          <w:lang w:val="es-PE"/>
        </w:rPr>
        <w:t xml:space="preserve">Por otro lado, </w:t>
      </w:r>
      <w:r>
        <w:rPr>
          <w:lang w:val="es-PE"/>
        </w:rPr>
        <w:t>desea conocer</w:t>
      </w:r>
      <w:r w:rsidRPr="00460815">
        <w:rPr>
          <w:lang w:val="es-PE"/>
        </w:rPr>
        <w:t xml:space="preserve"> las razones que hacen </w:t>
      </w:r>
      <w:r>
        <w:rPr>
          <w:lang w:val="es-PE"/>
        </w:rPr>
        <w:t>que</w:t>
      </w:r>
      <w:r w:rsidRPr="00460815">
        <w:rPr>
          <w:lang w:val="es-PE"/>
        </w:rPr>
        <w:t xml:space="preserve"> los testigos </w:t>
      </w:r>
      <w:r>
        <w:rPr>
          <w:lang w:val="es-PE"/>
        </w:rPr>
        <w:t xml:space="preserve">sean renuentes a testificar </w:t>
      </w:r>
      <w:r w:rsidRPr="00460815">
        <w:rPr>
          <w:lang w:val="es-PE"/>
        </w:rPr>
        <w:t>ante los tribuna</w:t>
      </w:r>
      <w:r>
        <w:rPr>
          <w:lang w:val="es-PE"/>
        </w:rPr>
        <w:t>les.</w:t>
      </w:r>
    </w:p>
    <w:p w:rsidR="00731620" w:rsidRPr="00331337" w:rsidRDefault="00731620">
      <w:pPr>
        <w:spacing w:after="240"/>
        <w:rPr>
          <w:lang w:val="es-PE"/>
        </w:rPr>
      </w:pPr>
      <w:r w:rsidRPr="00EA5C92">
        <w:rPr>
          <w:lang w:val="es-PE"/>
        </w:rPr>
        <w:t>64.</w:t>
      </w:r>
      <w:r w:rsidRPr="00EA5C92">
        <w:rPr>
          <w:lang w:val="es-PE"/>
        </w:rPr>
        <w:tab/>
      </w:r>
      <w:r>
        <w:rPr>
          <w:lang w:val="es-PE"/>
        </w:rPr>
        <w:t>Durante</w:t>
      </w:r>
      <w:r w:rsidRPr="00EA5C92">
        <w:rPr>
          <w:lang w:val="es-PE"/>
        </w:rPr>
        <w:t xml:space="preserve"> el período 2006</w:t>
      </w:r>
      <w:r w:rsidRPr="00EA5C92">
        <w:rPr>
          <w:lang w:val="es-PE"/>
        </w:rPr>
        <w:noBreakHyphen/>
        <w:t>2007</w:t>
      </w:r>
      <w:r>
        <w:rPr>
          <w:lang w:val="es-PE"/>
        </w:rPr>
        <w:t xml:space="preserve">, más de </w:t>
      </w:r>
      <w:r w:rsidRPr="00EA5C92">
        <w:rPr>
          <w:lang w:val="es-PE"/>
        </w:rPr>
        <w:t>8.200</w:t>
      </w:r>
      <w:r>
        <w:rPr>
          <w:lang w:val="es-PE"/>
        </w:rPr>
        <w:t xml:space="preserve"> </w:t>
      </w:r>
      <w:r w:rsidRPr="00EA5C92">
        <w:rPr>
          <w:lang w:val="es-PE"/>
        </w:rPr>
        <w:t>niños víctimas de violencia sexual</w:t>
      </w:r>
      <w:r>
        <w:rPr>
          <w:lang w:val="es-PE"/>
        </w:rPr>
        <w:t xml:space="preserve"> (d</w:t>
      </w:r>
      <w:r w:rsidRPr="00EA5C92">
        <w:rPr>
          <w:lang w:val="es-PE"/>
        </w:rPr>
        <w:t>e un total de 37.000</w:t>
      </w:r>
      <w:r>
        <w:rPr>
          <w:lang w:val="es-PE"/>
        </w:rPr>
        <w:t xml:space="preserve"> niños) </w:t>
      </w:r>
      <w:r w:rsidRPr="00EA5C92">
        <w:rPr>
          <w:lang w:val="es-PE"/>
        </w:rPr>
        <w:t xml:space="preserve">recibieron apoyo del UNICEF y sólo se </w:t>
      </w:r>
      <w:r>
        <w:rPr>
          <w:lang w:val="es-PE"/>
        </w:rPr>
        <w:t>procesó</w:t>
      </w:r>
      <w:r w:rsidRPr="00EA5C92">
        <w:rPr>
          <w:lang w:val="es-PE"/>
        </w:rPr>
        <w:t xml:space="preserve"> a los autores cuando los organismos </w:t>
      </w:r>
      <w:r>
        <w:rPr>
          <w:lang w:val="es-PE"/>
        </w:rPr>
        <w:t>bilaterales o multilaterales sufragaron los costos de los procedimientos</w:t>
      </w:r>
      <w:r w:rsidRPr="00EA5C92">
        <w:rPr>
          <w:lang w:val="es-PE"/>
        </w:rPr>
        <w:t xml:space="preserve">. </w:t>
      </w:r>
      <w:r w:rsidRPr="00331337">
        <w:rPr>
          <w:lang w:val="es-PE"/>
        </w:rPr>
        <w:t xml:space="preserve">La Sra. Khattab </w:t>
      </w:r>
      <w:r>
        <w:rPr>
          <w:lang w:val="es-PE"/>
        </w:rPr>
        <w:t>desea saber</w:t>
      </w:r>
      <w:r w:rsidRPr="00331337">
        <w:rPr>
          <w:lang w:val="es-PE"/>
        </w:rPr>
        <w:t xml:space="preserve"> si el Gobierno tiene la intenci</w:t>
      </w:r>
      <w:r>
        <w:rPr>
          <w:lang w:val="es-PE"/>
        </w:rPr>
        <w:t xml:space="preserve">ón de sufragar los costos de ese tipo de acciones judiciales. </w:t>
      </w:r>
    </w:p>
    <w:p w:rsidR="00731620" w:rsidRPr="00422684" w:rsidRDefault="00731620">
      <w:pPr>
        <w:spacing w:after="240"/>
        <w:rPr>
          <w:lang w:val="es-PE"/>
        </w:rPr>
      </w:pPr>
      <w:r w:rsidRPr="00F60524">
        <w:rPr>
          <w:lang w:val="es-PE"/>
        </w:rPr>
        <w:t>65.</w:t>
      </w:r>
      <w:r w:rsidRPr="00F60524">
        <w:rPr>
          <w:lang w:val="es-PE"/>
        </w:rPr>
        <w:tab/>
      </w:r>
      <w:r>
        <w:rPr>
          <w:lang w:val="es-PE"/>
        </w:rPr>
        <w:t>L</w:t>
      </w:r>
      <w:r w:rsidRPr="00F60524">
        <w:rPr>
          <w:lang w:val="es-PE"/>
        </w:rPr>
        <w:t>a Sra. </w:t>
      </w:r>
      <w:r>
        <w:rPr>
          <w:lang w:val="es-PE"/>
        </w:rPr>
        <w:t>C</w:t>
      </w:r>
      <w:r w:rsidRPr="00F60524">
        <w:rPr>
          <w:lang w:val="es-PE"/>
        </w:rPr>
        <w:t>oomaraswamy,</w:t>
      </w:r>
      <w:r>
        <w:rPr>
          <w:lang w:val="es-PE"/>
        </w:rPr>
        <w:t xml:space="preserve"> </w:t>
      </w:r>
      <w:r w:rsidRPr="00F60524">
        <w:rPr>
          <w:lang w:val="es-PE"/>
        </w:rPr>
        <w:t>Representante Especial del Secretario General de las Naciones Unidas para</w:t>
      </w:r>
      <w:r>
        <w:rPr>
          <w:lang w:val="es-PE"/>
        </w:rPr>
        <w:t xml:space="preserve"> la cuestión de</w:t>
      </w:r>
      <w:r w:rsidRPr="00F60524">
        <w:rPr>
          <w:lang w:val="es-PE"/>
        </w:rPr>
        <w:t xml:space="preserve"> los niños y los conflictos armados, </w:t>
      </w:r>
      <w:r>
        <w:rPr>
          <w:lang w:val="es-PE"/>
        </w:rPr>
        <w:t xml:space="preserve">realizó una visita a </w:t>
      </w:r>
      <w:smartTag w:uri="urn:schemas-microsoft-com:office:smarttags" w:element="PersonName">
        <w:smartTagPr>
          <w:attr w:name="ProductID" w:val="la Rep￺blica Democr￡tica"/>
        </w:smartTagPr>
        <w:r>
          <w:rPr>
            <w:lang w:val="es-PE"/>
          </w:rPr>
          <w:t>la República Democrática</w:t>
        </w:r>
      </w:smartTag>
      <w:r>
        <w:rPr>
          <w:lang w:val="es-PE"/>
        </w:rPr>
        <w:t xml:space="preserve"> del </w:t>
      </w:r>
      <w:r w:rsidRPr="00F60524">
        <w:rPr>
          <w:lang w:val="es-PE"/>
        </w:rPr>
        <w:t xml:space="preserve">Congo en 2007 </w:t>
      </w:r>
      <w:r>
        <w:rPr>
          <w:lang w:val="es-PE"/>
        </w:rPr>
        <w:t>y formuló una serie de recomendaciones sobre la violencia en el marco de los conflictos armados</w:t>
      </w:r>
      <w:r w:rsidRPr="00F60524">
        <w:rPr>
          <w:lang w:val="es-PE"/>
        </w:rPr>
        <w:t xml:space="preserve">. </w:t>
      </w:r>
      <w:r w:rsidRPr="000527F6">
        <w:rPr>
          <w:lang w:val="es-PE"/>
        </w:rPr>
        <w:t xml:space="preserve">La Sra. Khattab pregunta si el Gobierno </w:t>
      </w:r>
      <w:r>
        <w:rPr>
          <w:lang w:val="es-PE"/>
        </w:rPr>
        <w:t>adoptó</w:t>
      </w:r>
      <w:r w:rsidRPr="000527F6">
        <w:rPr>
          <w:lang w:val="es-PE"/>
        </w:rPr>
        <w:t xml:space="preserve"> medidas con miras a efectuar</w:t>
      </w:r>
      <w:r>
        <w:rPr>
          <w:lang w:val="es-PE"/>
        </w:rPr>
        <w:t xml:space="preserve"> el </w:t>
      </w:r>
      <w:r w:rsidRPr="000527F6">
        <w:rPr>
          <w:lang w:val="es-PE"/>
        </w:rPr>
        <w:t>seguimiento de dichas recomendaciones y velar por que el ej</w:t>
      </w:r>
      <w:r>
        <w:rPr>
          <w:lang w:val="es-PE"/>
        </w:rPr>
        <w:t xml:space="preserve">ército de </w:t>
      </w:r>
      <w:smartTag w:uri="urn:schemas-microsoft-com:office:smarttags" w:element="PersonName">
        <w:smartTagPr>
          <w:attr w:name="ProductID" w:val="la Rep￺blica Democr￡tica"/>
        </w:smartTagPr>
        <w:r>
          <w:rPr>
            <w:lang w:val="es-PE"/>
          </w:rPr>
          <w:t>la República Democrática</w:t>
        </w:r>
      </w:smartTag>
      <w:r>
        <w:rPr>
          <w:lang w:val="es-PE"/>
        </w:rPr>
        <w:t xml:space="preserve"> del Congo no cometa violaciones o malos tratos contra los niños</w:t>
      </w:r>
      <w:r w:rsidRPr="000527F6">
        <w:rPr>
          <w:lang w:val="es-PE"/>
        </w:rPr>
        <w:t xml:space="preserve"> </w:t>
      </w:r>
      <w:r>
        <w:rPr>
          <w:lang w:val="es-PE"/>
        </w:rPr>
        <w:t xml:space="preserve">como los perpetrados en Goma, en octubre de </w:t>
      </w:r>
      <w:r w:rsidRPr="000527F6">
        <w:rPr>
          <w:lang w:val="es-PE"/>
        </w:rPr>
        <w:t xml:space="preserve">2008. </w:t>
      </w:r>
      <w:r w:rsidRPr="00662674">
        <w:rPr>
          <w:lang w:val="es-PE"/>
        </w:rPr>
        <w:t xml:space="preserve">Pregunta si el Gobierno </w:t>
      </w:r>
      <w:r>
        <w:rPr>
          <w:lang w:val="es-PE"/>
        </w:rPr>
        <w:t>adoptó</w:t>
      </w:r>
      <w:r w:rsidRPr="00662674">
        <w:rPr>
          <w:lang w:val="es-PE"/>
        </w:rPr>
        <w:t xml:space="preserve"> medidas en </w:t>
      </w:r>
      <w:r>
        <w:rPr>
          <w:lang w:val="es-PE"/>
        </w:rPr>
        <w:t>relación con</w:t>
      </w:r>
      <w:r w:rsidRPr="00662674">
        <w:rPr>
          <w:lang w:val="es-PE"/>
        </w:rPr>
        <w:t xml:space="preserve"> las milicias que apoyan </w:t>
      </w:r>
      <w:r>
        <w:rPr>
          <w:lang w:val="es-PE"/>
        </w:rPr>
        <w:t>la</w:t>
      </w:r>
      <w:r w:rsidRPr="00662674">
        <w:rPr>
          <w:lang w:val="es-PE"/>
        </w:rPr>
        <w:t>s</w:t>
      </w:r>
      <w:r>
        <w:rPr>
          <w:lang w:val="es-PE"/>
        </w:rPr>
        <w:t xml:space="preserve"> fuerzas armadas de </w:t>
      </w:r>
      <w:smartTag w:uri="urn:schemas-microsoft-com:office:smarttags" w:element="PersonName">
        <w:smartTagPr>
          <w:attr w:name="ProductID" w:val="la Rep￺blica Democr￡tica"/>
        </w:smartTagPr>
        <w:r>
          <w:rPr>
            <w:lang w:val="es-PE"/>
          </w:rPr>
          <w:t>la República Democrática</w:t>
        </w:r>
      </w:smartTag>
      <w:r>
        <w:rPr>
          <w:lang w:val="es-PE"/>
        </w:rPr>
        <w:t xml:space="preserve"> del Congo</w:t>
      </w:r>
      <w:r w:rsidRPr="00662674">
        <w:rPr>
          <w:lang w:val="es-PE"/>
        </w:rPr>
        <w:t xml:space="preserve"> </w:t>
      </w:r>
      <w:r>
        <w:rPr>
          <w:lang w:val="es-PE"/>
        </w:rPr>
        <w:t>(</w:t>
      </w:r>
      <w:r w:rsidRPr="00662674">
        <w:rPr>
          <w:lang w:val="es-PE"/>
        </w:rPr>
        <w:t>FARDC</w:t>
      </w:r>
      <w:r>
        <w:rPr>
          <w:lang w:val="es-PE"/>
        </w:rPr>
        <w:t>) a fin de garantizar que no seguirán reclutando o matando a niños</w:t>
      </w:r>
      <w:r w:rsidRPr="00662674">
        <w:rPr>
          <w:lang w:val="es-PE"/>
        </w:rPr>
        <w:t xml:space="preserve">. </w:t>
      </w:r>
      <w:r>
        <w:rPr>
          <w:lang w:val="es-PE"/>
        </w:rPr>
        <w:t>La representante p</w:t>
      </w:r>
      <w:r w:rsidRPr="00422684">
        <w:rPr>
          <w:lang w:val="es-PE"/>
        </w:rPr>
        <w:t>regunta también si ya se procesaron a los autores de tales actos.</w:t>
      </w:r>
    </w:p>
    <w:p w:rsidR="00731620" w:rsidRPr="00422684" w:rsidRDefault="00731620">
      <w:pPr>
        <w:spacing w:after="240"/>
        <w:rPr>
          <w:lang w:val="es-PE"/>
        </w:rPr>
      </w:pPr>
      <w:r w:rsidRPr="00422684">
        <w:rPr>
          <w:lang w:val="es-PE"/>
        </w:rPr>
        <w:t>66.</w:t>
      </w:r>
      <w:r w:rsidRPr="00422684">
        <w:rPr>
          <w:lang w:val="es-PE"/>
        </w:rPr>
        <w:tab/>
        <w:t xml:space="preserve">Tras </w:t>
      </w:r>
      <w:r>
        <w:rPr>
          <w:lang w:val="es-PE"/>
        </w:rPr>
        <w:t>observar</w:t>
      </w:r>
      <w:r w:rsidRPr="00422684">
        <w:rPr>
          <w:lang w:val="es-PE"/>
        </w:rPr>
        <w:t xml:space="preserve"> que los niños de la calle permanecen </w:t>
      </w:r>
      <w:r>
        <w:rPr>
          <w:lang w:val="es-PE"/>
        </w:rPr>
        <w:t>detenidos,</w:t>
      </w:r>
      <w:r w:rsidRPr="00422684">
        <w:rPr>
          <w:lang w:val="es-PE"/>
        </w:rPr>
        <w:t xml:space="preserve"> a menudo con adultos y en condiciones sanitarias lamentables, la Sra. Khattab desea </w:t>
      </w:r>
      <w:r>
        <w:rPr>
          <w:lang w:val="es-PE"/>
        </w:rPr>
        <w:t>conocer los motivos por los que</w:t>
      </w:r>
      <w:r w:rsidRPr="00422684">
        <w:rPr>
          <w:lang w:val="es-PE"/>
        </w:rPr>
        <w:t xml:space="preserve"> </w:t>
      </w:r>
      <w:r>
        <w:rPr>
          <w:lang w:val="es-PE"/>
        </w:rPr>
        <w:t xml:space="preserve">se </w:t>
      </w:r>
      <w:r w:rsidRPr="00422684">
        <w:rPr>
          <w:lang w:val="es-PE"/>
        </w:rPr>
        <w:t>detiene a los niños</w:t>
      </w:r>
      <w:r>
        <w:rPr>
          <w:lang w:val="es-PE"/>
        </w:rPr>
        <w:t>,</w:t>
      </w:r>
      <w:r w:rsidRPr="00422684">
        <w:rPr>
          <w:lang w:val="es-PE"/>
        </w:rPr>
        <w:t xml:space="preserve"> teniendo en cuenta que</w:t>
      </w:r>
      <w:r>
        <w:rPr>
          <w:lang w:val="es-PE"/>
        </w:rPr>
        <w:t>,</w:t>
      </w:r>
      <w:r w:rsidRPr="00422684">
        <w:rPr>
          <w:lang w:val="es-PE"/>
        </w:rPr>
        <w:t xml:space="preserve"> </w:t>
      </w:r>
      <w:r>
        <w:rPr>
          <w:lang w:val="es-PE"/>
        </w:rPr>
        <w:t>según la información de que dispone el Comité, se les detiene temporalmente y luego se les libera sin que se les haya procesado</w:t>
      </w:r>
      <w:r w:rsidRPr="00422684">
        <w:rPr>
          <w:lang w:val="es-PE"/>
        </w:rPr>
        <w:t>.</w:t>
      </w:r>
    </w:p>
    <w:p w:rsidR="00731620" w:rsidRPr="00824DBE" w:rsidRDefault="00731620">
      <w:pPr>
        <w:spacing w:after="240"/>
        <w:rPr>
          <w:lang w:val="es-PE"/>
        </w:rPr>
      </w:pPr>
      <w:r w:rsidRPr="00824DBE">
        <w:rPr>
          <w:lang w:val="es-PE"/>
        </w:rPr>
        <w:t>67.</w:t>
      </w:r>
      <w:r w:rsidRPr="00824DBE">
        <w:rPr>
          <w:lang w:val="es-PE"/>
        </w:rPr>
        <w:tab/>
        <w:t xml:space="preserve">El </w:t>
      </w:r>
      <w:r>
        <w:rPr>
          <w:b/>
          <w:lang w:val="es-PE"/>
        </w:rPr>
        <w:t>Sr. PARFITT</w:t>
      </w:r>
      <w:r w:rsidRPr="00824DBE">
        <w:rPr>
          <w:lang w:val="es-PE"/>
        </w:rPr>
        <w:t xml:space="preserve"> desea obtener información sobre la nueva estrategia de lucha contra la pobreza y los programas destinados específicamente a mejorar las condiciones de vida de los niños, en particular con relaci</w:t>
      </w:r>
      <w:r>
        <w:rPr>
          <w:lang w:val="es-PE"/>
        </w:rPr>
        <w:t>ón a las cuestiones asociadas con el agua y las condiciones sanitarias.</w:t>
      </w:r>
    </w:p>
    <w:p w:rsidR="00731620" w:rsidRPr="00D20687" w:rsidRDefault="00731620">
      <w:pPr>
        <w:spacing w:after="240"/>
        <w:rPr>
          <w:lang w:val="es-PE"/>
        </w:rPr>
      </w:pPr>
      <w:r w:rsidRPr="00CF3C6A">
        <w:rPr>
          <w:lang w:val="es-PE"/>
        </w:rPr>
        <w:t>68.</w:t>
      </w:r>
      <w:r w:rsidRPr="00CF3C6A">
        <w:rPr>
          <w:lang w:val="es-PE"/>
        </w:rPr>
        <w:tab/>
      </w:r>
      <w:r>
        <w:rPr>
          <w:lang w:val="es-PE"/>
        </w:rPr>
        <w:t xml:space="preserve">Las fuerzas armadas </w:t>
      </w:r>
      <w:r w:rsidRPr="00CF3C6A">
        <w:rPr>
          <w:lang w:val="es-PE"/>
        </w:rPr>
        <w:t>sigue</w:t>
      </w:r>
      <w:r>
        <w:rPr>
          <w:lang w:val="es-PE"/>
        </w:rPr>
        <w:t>n</w:t>
      </w:r>
      <w:r w:rsidRPr="00CF3C6A">
        <w:rPr>
          <w:lang w:val="es-PE"/>
        </w:rPr>
        <w:t xml:space="preserve"> secuestrando a niños </w:t>
      </w:r>
      <w:r>
        <w:rPr>
          <w:lang w:val="es-PE"/>
        </w:rPr>
        <w:t>con</w:t>
      </w:r>
      <w:r w:rsidRPr="00CF3C6A">
        <w:rPr>
          <w:lang w:val="es-PE"/>
        </w:rPr>
        <w:t xml:space="preserve"> fines de reclutamiento, explotación sexual o trabajo forzoso. </w:t>
      </w:r>
      <w:r>
        <w:rPr>
          <w:lang w:val="es-PE"/>
        </w:rPr>
        <w:t>Quizá</w:t>
      </w:r>
      <w:r w:rsidRPr="0076159C">
        <w:rPr>
          <w:lang w:val="es-PE"/>
        </w:rPr>
        <w:t xml:space="preserve"> la delegación </w:t>
      </w:r>
      <w:r>
        <w:rPr>
          <w:lang w:val="es-PE"/>
        </w:rPr>
        <w:t>pueda</w:t>
      </w:r>
      <w:r w:rsidRPr="0076159C">
        <w:rPr>
          <w:lang w:val="es-PE"/>
        </w:rPr>
        <w:t xml:space="preserve"> proporcionar más detalles a ese respecto y </w:t>
      </w:r>
      <w:r>
        <w:rPr>
          <w:lang w:val="es-PE"/>
        </w:rPr>
        <w:t>precisar si existen negociaciones bilaterales o trilaterales con relación a los secuestros y la trata</w:t>
      </w:r>
      <w:r w:rsidRPr="0076159C">
        <w:rPr>
          <w:lang w:val="es-PE"/>
        </w:rPr>
        <w:t xml:space="preserve">. </w:t>
      </w:r>
      <w:r w:rsidRPr="00D20687">
        <w:rPr>
          <w:lang w:val="es-PE"/>
        </w:rPr>
        <w:t xml:space="preserve">Asimismo, </w:t>
      </w:r>
      <w:r>
        <w:rPr>
          <w:lang w:val="es-PE"/>
        </w:rPr>
        <w:t>tal vez pueda</w:t>
      </w:r>
      <w:r w:rsidRPr="00D20687">
        <w:rPr>
          <w:lang w:val="es-PE"/>
        </w:rPr>
        <w:t xml:space="preserve"> señalar si existen pruebas de una trata transfronteriza de niños congoleños, con qu</w:t>
      </w:r>
      <w:r>
        <w:rPr>
          <w:lang w:val="es-PE"/>
        </w:rPr>
        <w:t>é fines se usan a esos niños y si existen programas orientados a organizar su repatriación</w:t>
      </w:r>
      <w:r w:rsidRPr="00D20687">
        <w:rPr>
          <w:lang w:val="es-PE"/>
        </w:rPr>
        <w:t>.</w:t>
      </w:r>
    </w:p>
    <w:p w:rsidR="00731620" w:rsidRPr="008F6B3B" w:rsidRDefault="00731620">
      <w:pPr>
        <w:spacing w:after="240"/>
        <w:rPr>
          <w:lang w:val="es-PE"/>
        </w:rPr>
      </w:pPr>
      <w:r w:rsidRPr="00931BB6">
        <w:rPr>
          <w:lang w:val="es-PE"/>
        </w:rPr>
        <w:t>69.</w:t>
      </w:r>
      <w:r w:rsidRPr="00931BB6">
        <w:rPr>
          <w:lang w:val="es-PE"/>
        </w:rPr>
        <w:tab/>
        <w:t xml:space="preserve">El </w:t>
      </w:r>
      <w:r>
        <w:rPr>
          <w:b/>
          <w:lang w:val="es-PE"/>
        </w:rPr>
        <w:t>Sr. PURAS</w:t>
      </w:r>
      <w:r w:rsidRPr="00931BB6">
        <w:rPr>
          <w:lang w:val="es-PE"/>
        </w:rPr>
        <w:t xml:space="preserve"> constata que, pese a los esfuerzos logrados en ese ámbito, los indicadores relativos a la salud de los niños siguen siendo desfavorables: 1 </w:t>
      </w:r>
      <w:r>
        <w:rPr>
          <w:lang w:val="es-PE"/>
        </w:rPr>
        <w:t xml:space="preserve">de cada </w:t>
      </w:r>
      <w:r w:rsidRPr="00931BB6">
        <w:rPr>
          <w:lang w:val="es-PE"/>
        </w:rPr>
        <w:t>8</w:t>
      </w:r>
      <w:r>
        <w:rPr>
          <w:lang w:val="es-PE"/>
        </w:rPr>
        <w:t xml:space="preserve"> niños</w:t>
      </w:r>
      <w:r w:rsidRPr="00931BB6">
        <w:rPr>
          <w:lang w:val="es-PE"/>
        </w:rPr>
        <w:t xml:space="preserve"> </w:t>
      </w:r>
      <w:r>
        <w:rPr>
          <w:lang w:val="es-PE"/>
        </w:rPr>
        <w:t xml:space="preserve">muere antes de cumplir </w:t>
      </w:r>
      <w:r w:rsidRPr="00931BB6">
        <w:rPr>
          <w:lang w:val="es-PE"/>
        </w:rPr>
        <w:t xml:space="preserve">1 </w:t>
      </w:r>
      <w:r>
        <w:rPr>
          <w:lang w:val="es-PE"/>
        </w:rPr>
        <w:t>año de edad</w:t>
      </w:r>
      <w:r w:rsidRPr="00931BB6">
        <w:rPr>
          <w:lang w:val="es-PE"/>
        </w:rPr>
        <w:t xml:space="preserve">, </w:t>
      </w:r>
      <w:r>
        <w:rPr>
          <w:lang w:val="es-PE"/>
        </w:rPr>
        <w:t>y</w:t>
      </w:r>
      <w:r w:rsidRPr="00931BB6">
        <w:rPr>
          <w:lang w:val="es-PE"/>
        </w:rPr>
        <w:t xml:space="preserve"> 1 </w:t>
      </w:r>
      <w:r>
        <w:rPr>
          <w:lang w:val="es-PE"/>
        </w:rPr>
        <w:t>de cada</w:t>
      </w:r>
      <w:r w:rsidRPr="00931BB6">
        <w:rPr>
          <w:lang w:val="es-PE"/>
        </w:rPr>
        <w:t xml:space="preserve"> 5</w:t>
      </w:r>
      <w:r>
        <w:rPr>
          <w:lang w:val="es-PE"/>
        </w:rPr>
        <w:t xml:space="preserve"> niños,</w:t>
      </w:r>
      <w:r w:rsidRPr="00931BB6">
        <w:rPr>
          <w:lang w:val="es-PE"/>
        </w:rPr>
        <w:t xml:space="preserve"> </w:t>
      </w:r>
      <w:r>
        <w:rPr>
          <w:lang w:val="es-PE"/>
        </w:rPr>
        <w:t>antes de cumplir los</w:t>
      </w:r>
      <w:r w:rsidRPr="00931BB6">
        <w:rPr>
          <w:lang w:val="es-PE"/>
        </w:rPr>
        <w:t xml:space="preserve"> 5 </w:t>
      </w:r>
      <w:r>
        <w:rPr>
          <w:lang w:val="es-PE"/>
        </w:rPr>
        <w:t>años</w:t>
      </w:r>
      <w:r w:rsidRPr="00931BB6">
        <w:rPr>
          <w:lang w:val="es-PE"/>
        </w:rPr>
        <w:t xml:space="preserve">. </w:t>
      </w:r>
      <w:r w:rsidRPr="005729E8">
        <w:rPr>
          <w:lang w:val="es-PE"/>
        </w:rPr>
        <w:t>La tasa de mortalidad materna es una de las más elevadas en la región y en el mundo</w:t>
      </w:r>
      <w:r>
        <w:rPr>
          <w:lang w:val="es-PE"/>
        </w:rPr>
        <w:t xml:space="preserve">. </w:t>
      </w:r>
      <w:r w:rsidRPr="008F6B3B">
        <w:rPr>
          <w:lang w:val="es-PE"/>
        </w:rPr>
        <w:t xml:space="preserve">Le interesa saber qué medidas se han adoptado para remediar </w:t>
      </w:r>
      <w:r>
        <w:rPr>
          <w:lang w:val="es-PE"/>
        </w:rPr>
        <w:t>tal</w:t>
      </w:r>
      <w:r w:rsidRPr="008F6B3B">
        <w:rPr>
          <w:lang w:val="es-PE"/>
        </w:rPr>
        <w:t xml:space="preserve"> situación y por qué</w:t>
      </w:r>
      <w:r>
        <w:rPr>
          <w:lang w:val="es-PE"/>
        </w:rPr>
        <w:t>, al aparecer, no son</w:t>
      </w:r>
      <w:r w:rsidRPr="008F6B3B">
        <w:rPr>
          <w:lang w:val="es-PE"/>
        </w:rPr>
        <w:t xml:space="preserve"> eficaces.</w:t>
      </w:r>
    </w:p>
    <w:p w:rsidR="00731620" w:rsidRPr="00CF4FCE" w:rsidRDefault="00731620">
      <w:pPr>
        <w:spacing w:after="240"/>
        <w:rPr>
          <w:lang w:val="es-PE"/>
        </w:rPr>
      </w:pPr>
      <w:r w:rsidRPr="00E3454C">
        <w:rPr>
          <w:lang w:val="es-PE"/>
        </w:rPr>
        <w:t>70.</w:t>
      </w:r>
      <w:r w:rsidRPr="00E3454C">
        <w:rPr>
          <w:lang w:val="es-PE"/>
        </w:rPr>
        <w:tab/>
        <w:t xml:space="preserve">El VIH/sida es un serio problema de salud pública en la República Democrática del </w:t>
      </w:r>
      <w:r>
        <w:rPr>
          <w:lang w:val="es-PE"/>
        </w:rPr>
        <w:t>Congo, principal</w:t>
      </w:r>
      <w:r w:rsidRPr="00E3454C">
        <w:rPr>
          <w:lang w:val="es-PE"/>
        </w:rPr>
        <w:t>mente en</w:t>
      </w:r>
      <w:r>
        <w:rPr>
          <w:lang w:val="es-PE"/>
        </w:rPr>
        <w:t>tre los adolescentes</w:t>
      </w:r>
      <w:r w:rsidRPr="00E3454C">
        <w:rPr>
          <w:lang w:val="es-PE"/>
        </w:rPr>
        <w:t xml:space="preserve">, </w:t>
      </w:r>
      <w:r>
        <w:rPr>
          <w:lang w:val="es-PE"/>
        </w:rPr>
        <w:t>pese al Programa nacional de salud del adolescente que parece tener poco impacto en el terreno</w:t>
      </w:r>
      <w:r w:rsidRPr="00E3454C">
        <w:rPr>
          <w:lang w:val="es-PE"/>
        </w:rPr>
        <w:t xml:space="preserve">. </w:t>
      </w:r>
      <w:r w:rsidRPr="00CF4FCE">
        <w:rPr>
          <w:lang w:val="es-PE"/>
        </w:rPr>
        <w:t xml:space="preserve">El Sr. Puras </w:t>
      </w:r>
      <w:r>
        <w:rPr>
          <w:lang w:val="es-PE"/>
        </w:rPr>
        <w:t>desea saber qué</w:t>
      </w:r>
      <w:r w:rsidRPr="00CF4FCE">
        <w:rPr>
          <w:lang w:val="es-PE"/>
        </w:rPr>
        <w:t xml:space="preserve"> hace el Estado parte para mejora</w:t>
      </w:r>
      <w:r>
        <w:rPr>
          <w:lang w:val="es-PE"/>
        </w:rPr>
        <w:t>r la situación en materia de salud del adolescente en general</w:t>
      </w:r>
      <w:r w:rsidRPr="00CF4FCE">
        <w:rPr>
          <w:lang w:val="es-PE"/>
        </w:rPr>
        <w:t xml:space="preserve">, </w:t>
      </w:r>
      <w:r>
        <w:rPr>
          <w:lang w:val="es-PE"/>
        </w:rPr>
        <w:t>y más concretamente, con relación al</w:t>
      </w:r>
      <w:r w:rsidRPr="00CF4FCE">
        <w:rPr>
          <w:lang w:val="es-PE"/>
        </w:rPr>
        <w:t xml:space="preserve"> VIH/sida.</w:t>
      </w:r>
    </w:p>
    <w:p w:rsidR="00731620" w:rsidRPr="00354F3C" w:rsidRDefault="00731620">
      <w:pPr>
        <w:spacing w:after="240"/>
        <w:rPr>
          <w:lang w:val="es-PE"/>
        </w:rPr>
      </w:pPr>
      <w:r w:rsidRPr="007A1263">
        <w:rPr>
          <w:lang w:val="es-PE"/>
        </w:rPr>
        <w:t>71.</w:t>
      </w:r>
      <w:r w:rsidRPr="007A1263">
        <w:rPr>
          <w:lang w:val="es-PE"/>
        </w:rPr>
        <w:tab/>
        <w:t>Se sabe que cuando un país posee recursos financieros</w:t>
      </w:r>
      <w:r>
        <w:rPr>
          <w:lang w:val="es-PE"/>
        </w:rPr>
        <w:t xml:space="preserve"> </w:t>
      </w:r>
      <w:r w:rsidRPr="007A1263">
        <w:rPr>
          <w:lang w:val="es-PE"/>
        </w:rPr>
        <w:t xml:space="preserve">limitados en </w:t>
      </w:r>
      <w:r>
        <w:rPr>
          <w:lang w:val="es-PE"/>
        </w:rPr>
        <w:t>esa esfera</w:t>
      </w:r>
      <w:r w:rsidRPr="007A1263">
        <w:rPr>
          <w:lang w:val="es-PE"/>
        </w:rPr>
        <w:t xml:space="preserve"> </w:t>
      </w:r>
      <w:r>
        <w:rPr>
          <w:lang w:val="es-PE"/>
        </w:rPr>
        <w:t>es primordial poner en marcha un sistema eficaz de atención primaria de la salud</w:t>
      </w:r>
      <w:r w:rsidRPr="007A1263">
        <w:rPr>
          <w:lang w:val="es-PE"/>
        </w:rPr>
        <w:t xml:space="preserve">. </w:t>
      </w:r>
      <w:r w:rsidRPr="00A2533A">
        <w:rPr>
          <w:lang w:val="es-PE"/>
        </w:rPr>
        <w:t>Según información transmitida al Comité, sólo se vacuna contra las enfermedades que pueden prevenirse con vacunas al 31% de los niños entre los 13 y 25 meses</w:t>
      </w:r>
      <w:r>
        <w:rPr>
          <w:lang w:val="es-PE"/>
        </w:rPr>
        <w:t xml:space="preserve"> de edad</w:t>
      </w:r>
      <w:r w:rsidRPr="00A2533A">
        <w:rPr>
          <w:lang w:val="es-PE"/>
        </w:rPr>
        <w:t xml:space="preserve">. </w:t>
      </w:r>
      <w:r w:rsidRPr="00991670">
        <w:rPr>
          <w:lang w:val="es-PE"/>
        </w:rPr>
        <w:t>Además</w:t>
      </w:r>
      <w:r>
        <w:rPr>
          <w:lang w:val="es-PE"/>
        </w:rPr>
        <w:t>, las condiciones sanitarias y e</w:t>
      </w:r>
      <w:r w:rsidRPr="00991670">
        <w:rPr>
          <w:lang w:val="es-PE"/>
        </w:rPr>
        <w:t xml:space="preserve">l abastecimiento de agua potable </w:t>
      </w:r>
      <w:r>
        <w:rPr>
          <w:lang w:val="es-PE"/>
        </w:rPr>
        <w:t>siguen siendo deficientes y últimamente hasta se han deteriorado</w:t>
      </w:r>
      <w:r w:rsidRPr="00991670">
        <w:rPr>
          <w:lang w:val="es-PE"/>
        </w:rPr>
        <w:t xml:space="preserve">. </w:t>
      </w:r>
      <w:r w:rsidRPr="004B5589">
        <w:rPr>
          <w:lang w:val="es-PE"/>
        </w:rPr>
        <w:t xml:space="preserve">El Sr. Puras pregunta cómo prevé el Gobierno hacer frente a </w:t>
      </w:r>
      <w:r>
        <w:rPr>
          <w:lang w:val="es-PE"/>
        </w:rPr>
        <w:t>esta</w:t>
      </w:r>
      <w:r w:rsidRPr="004B5589">
        <w:rPr>
          <w:lang w:val="es-PE"/>
        </w:rPr>
        <w:t xml:space="preserve"> situaci</w:t>
      </w:r>
      <w:r>
        <w:rPr>
          <w:lang w:val="es-PE"/>
        </w:rPr>
        <w:t>ón alarmante y qué tipo de ayuda exterior podría recibir</w:t>
      </w:r>
      <w:r w:rsidRPr="004B5589">
        <w:rPr>
          <w:lang w:val="es-PE"/>
        </w:rPr>
        <w:t xml:space="preserve">. </w:t>
      </w:r>
      <w:r w:rsidRPr="00354F3C">
        <w:rPr>
          <w:lang w:val="es-PE"/>
        </w:rPr>
        <w:t>Desea saber también si el Gobierno tiene la intención de revisar la estrategia nacional de fortalecimiento del sistema de salud o elaborar una estrategia m</w:t>
      </w:r>
      <w:r>
        <w:rPr>
          <w:lang w:val="es-PE"/>
        </w:rPr>
        <w:t>ás eficaz. Por otra</w:t>
      </w:r>
      <w:r w:rsidRPr="00354F3C">
        <w:rPr>
          <w:lang w:val="es-PE"/>
        </w:rPr>
        <w:t xml:space="preserve"> </w:t>
      </w:r>
      <w:r>
        <w:rPr>
          <w:lang w:val="es-PE"/>
        </w:rPr>
        <w:t>parte</w:t>
      </w:r>
      <w:r w:rsidRPr="00354F3C">
        <w:rPr>
          <w:lang w:val="es-PE"/>
        </w:rPr>
        <w:t xml:space="preserve">, </w:t>
      </w:r>
      <w:r>
        <w:rPr>
          <w:lang w:val="es-PE"/>
        </w:rPr>
        <w:t>desea saber</w:t>
      </w:r>
      <w:r w:rsidRPr="00354F3C">
        <w:rPr>
          <w:lang w:val="es-PE"/>
        </w:rPr>
        <w:t xml:space="preserve"> qué medidas </w:t>
      </w:r>
      <w:r>
        <w:rPr>
          <w:lang w:val="es-PE"/>
        </w:rPr>
        <w:t>ha adoptado</w:t>
      </w:r>
      <w:r w:rsidRPr="00354F3C">
        <w:rPr>
          <w:lang w:val="es-PE"/>
        </w:rPr>
        <w:t xml:space="preserve"> </w:t>
      </w:r>
      <w:r>
        <w:rPr>
          <w:lang w:val="es-PE"/>
        </w:rPr>
        <w:t>el Gobierno para mejorar la situación de los niños con discapacidad</w:t>
      </w:r>
      <w:r w:rsidRPr="00354F3C">
        <w:rPr>
          <w:lang w:val="es-PE"/>
        </w:rPr>
        <w:t>.</w:t>
      </w:r>
    </w:p>
    <w:p w:rsidR="00731620" w:rsidRPr="00390EAA" w:rsidRDefault="00731620">
      <w:pPr>
        <w:spacing w:after="240"/>
        <w:rPr>
          <w:lang w:val="es-PE"/>
        </w:rPr>
      </w:pPr>
      <w:r w:rsidRPr="00E21EB5">
        <w:rPr>
          <w:lang w:val="es-PE"/>
        </w:rPr>
        <w:t>72.</w:t>
      </w:r>
      <w:r w:rsidRPr="00E21EB5">
        <w:rPr>
          <w:lang w:val="es-PE"/>
        </w:rPr>
        <w:tab/>
        <w:t xml:space="preserve">El </w:t>
      </w:r>
      <w:r>
        <w:rPr>
          <w:b/>
          <w:lang w:val="es-PE"/>
        </w:rPr>
        <w:t>Sr. KRAPPMANN</w:t>
      </w:r>
      <w:r w:rsidRPr="00E21EB5">
        <w:rPr>
          <w:lang w:val="es-PE"/>
        </w:rPr>
        <w:t xml:space="preserve"> constata</w:t>
      </w:r>
      <w:r>
        <w:rPr>
          <w:lang w:val="es-PE"/>
        </w:rPr>
        <w:t xml:space="preserve"> que son muy pocos los niños matriculados</w:t>
      </w:r>
      <w:r w:rsidRPr="00E21EB5">
        <w:rPr>
          <w:lang w:val="es-PE"/>
        </w:rPr>
        <w:t xml:space="preserve"> en la escuela y que la infraestructura escolar </w:t>
      </w:r>
      <w:r>
        <w:rPr>
          <w:lang w:val="es-PE"/>
        </w:rPr>
        <w:t>es</w:t>
      </w:r>
      <w:r w:rsidRPr="00E21EB5">
        <w:rPr>
          <w:lang w:val="es-PE"/>
        </w:rPr>
        <w:t xml:space="preserve"> inadecuada. </w:t>
      </w:r>
      <w:r w:rsidRPr="00E32AD7">
        <w:rPr>
          <w:lang w:val="es-PE"/>
        </w:rPr>
        <w:t xml:space="preserve">Pregunta si el Gobierno </w:t>
      </w:r>
      <w:r>
        <w:rPr>
          <w:lang w:val="es-PE"/>
        </w:rPr>
        <w:t>ha elaborado</w:t>
      </w:r>
      <w:r w:rsidRPr="00E32AD7">
        <w:rPr>
          <w:lang w:val="es-PE"/>
        </w:rPr>
        <w:t xml:space="preserve"> un </w:t>
      </w:r>
      <w:r>
        <w:rPr>
          <w:lang w:val="es-PE"/>
        </w:rPr>
        <w:t>plan</w:t>
      </w:r>
      <w:r w:rsidRPr="00E32AD7">
        <w:rPr>
          <w:lang w:val="es-PE"/>
        </w:rPr>
        <w:t xml:space="preserve"> estratégico con medidas y créditos presupuestarios, o</w:t>
      </w:r>
      <w:r>
        <w:rPr>
          <w:lang w:val="es-PE"/>
        </w:rPr>
        <w:t>bjetivos y sistemas de</w:t>
      </w:r>
      <w:r w:rsidRPr="00E32AD7">
        <w:rPr>
          <w:lang w:val="es-PE"/>
        </w:rPr>
        <w:t xml:space="preserve"> control de los resultados. </w:t>
      </w:r>
      <w:r w:rsidRPr="00851F05">
        <w:rPr>
          <w:lang w:val="es-PE"/>
        </w:rPr>
        <w:t>Asimismo</w:t>
      </w:r>
      <w:r>
        <w:rPr>
          <w:lang w:val="es-PE"/>
        </w:rPr>
        <w:t>,</w:t>
      </w:r>
      <w:r w:rsidRPr="00851F05">
        <w:rPr>
          <w:lang w:val="es-PE"/>
        </w:rPr>
        <w:t xml:space="preserve"> desea saber si se</w:t>
      </w:r>
      <w:r>
        <w:rPr>
          <w:lang w:val="es-PE"/>
        </w:rPr>
        <w:t xml:space="preserve"> han tomado</w:t>
      </w:r>
      <w:r w:rsidRPr="00851F05">
        <w:rPr>
          <w:lang w:val="es-PE"/>
        </w:rPr>
        <w:t xml:space="preserve"> medidas para garantizar la seguridad de los alumnos; si se imparten cursos</w:t>
      </w:r>
      <w:r>
        <w:rPr>
          <w:lang w:val="es-PE"/>
        </w:rPr>
        <w:t xml:space="preserve"> en materia de educación de</w:t>
      </w:r>
      <w:r w:rsidRPr="00851F05">
        <w:rPr>
          <w:lang w:val="es-PE"/>
        </w:rPr>
        <w:t xml:space="preserve"> los derechos humanos y los derechos del niño</w:t>
      </w:r>
      <w:r>
        <w:rPr>
          <w:lang w:val="es-PE"/>
        </w:rPr>
        <w:t xml:space="preserve"> en las escuelas</w:t>
      </w:r>
      <w:r w:rsidRPr="00851F05">
        <w:rPr>
          <w:lang w:val="es-PE"/>
        </w:rPr>
        <w:t>; de qué manera el Gobierno</w:t>
      </w:r>
      <w:r>
        <w:rPr>
          <w:lang w:val="es-PE"/>
        </w:rPr>
        <w:t xml:space="preserve"> </w:t>
      </w:r>
      <w:r w:rsidRPr="00851F05">
        <w:rPr>
          <w:lang w:val="es-PE"/>
        </w:rPr>
        <w:t xml:space="preserve">alienta las iniciativas privadas orientadas a restaurar las infraestructuras escolares y facilitar la </w:t>
      </w:r>
      <w:r>
        <w:rPr>
          <w:lang w:val="es-PE"/>
        </w:rPr>
        <w:t>escolarización de los niños en situación de riesgo;</w:t>
      </w:r>
      <w:r w:rsidRPr="00851F05">
        <w:rPr>
          <w:lang w:val="es-PE"/>
        </w:rPr>
        <w:t xml:space="preserve"> </w:t>
      </w:r>
      <w:r>
        <w:rPr>
          <w:lang w:val="es-PE"/>
        </w:rPr>
        <w:t>si hay suficientes docentes en el país y si sería posible contratar a nuevos profesores en caso de que se matriculen más niños</w:t>
      </w:r>
      <w:r w:rsidRPr="00851F05">
        <w:rPr>
          <w:lang w:val="es-PE"/>
        </w:rPr>
        <w:t xml:space="preserve">. </w:t>
      </w:r>
      <w:r w:rsidRPr="00390EAA">
        <w:rPr>
          <w:lang w:val="es-PE"/>
        </w:rPr>
        <w:t>Por otr</w:t>
      </w:r>
      <w:r>
        <w:rPr>
          <w:lang w:val="es-PE"/>
        </w:rPr>
        <w:t>a</w:t>
      </w:r>
      <w:r w:rsidRPr="00390EAA">
        <w:rPr>
          <w:lang w:val="es-PE"/>
        </w:rPr>
        <w:t xml:space="preserve"> </w:t>
      </w:r>
      <w:r>
        <w:rPr>
          <w:lang w:val="es-PE"/>
        </w:rPr>
        <w:t>parte</w:t>
      </w:r>
      <w:r w:rsidRPr="00390EAA">
        <w:rPr>
          <w:lang w:val="es-PE"/>
        </w:rPr>
        <w:t xml:space="preserve">, pide que se le proporcione información </w:t>
      </w:r>
      <w:r>
        <w:rPr>
          <w:lang w:val="es-PE"/>
        </w:rPr>
        <w:t>complementaria</w:t>
      </w:r>
      <w:r w:rsidRPr="00390EAA">
        <w:rPr>
          <w:lang w:val="es-PE"/>
        </w:rPr>
        <w:t xml:space="preserve"> sobre las políticas orientadas a integrar las cuestiones relativas a la enseñanza en programas </w:t>
      </w:r>
      <w:r>
        <w:rPr>
          <w:lang w:val="es-PE"/>
        </w:rPr>
        <w:t>de apoyo más amplios para los niños por lo que respecta principalmente a la alimentación y la salud</w:t>
      </w:r>
      <w:r w:rsidRPr="00390EAA">
        <w:rPr>
          <w:lang w:val="es-PE"/>
        </w:rPr>
        <w:t xml:space="preserve">, </w:t>
      </w:r>
      <w:r>
        <w:rPr>
          <w:lang w:val="es-PE"/>
        </w:rPr>
        <w:t xml:space="preserve">el esparcimiento y la cultura.  </w:t>
      </w:r>
    </w:p>
    <w:p w:rsidR="00731620" w:rsidRPr="006876AC" w:rsidRDefault="00731620">
      <w:pPr>
        <w:spacing w:after="240"/>
        <w:rPr>
          <w:lang w:val="es-PE"/>
        </w:rPr>
      </w:pPr>
      <w:r w:rsidRPr="00734A7C">
        <w:rPr>
          <w:lang w:val="es-PE"/>
        </w:rPr>
        <w:t>73.</w:t>
      </w:r>
      <w:r w:rsidRPr="00734A7C">
        <w:rPr>
          <w:lang w:val="es-PE"/>
        </w:rPr>
        <w:tab/>
        <w:t xml:space="preserve">La </w:t>
      </w:r>
      <w:r>
        <w:rPr>
          <w:b/>
          <w:lang w:val="es-PE"/>
        </w:rPr>
        <w:t>Sra. ORTIZ</w:t>
      </w:r>
      <w:r w:rsidRPr="00734A7C">
        <w:rPr>
          <w:lang w:val="es-PE"/>
        </w:rPr>
        <w:t xml:space="preserve"> </w:t>
      </w:r>
      <w:r>
        <w:rPr>
          <w:lang w:val="es-PE"/>
        </w:rPr>
        <w:t>desea saber cuáles son</w:t>
      </w:r>
      <w:r w:rsidRPr="00734A7C">
        <w:rPr>
          <w:lang w:val="es-PE"/>
        </w:rPr>
        <w:t xml:space="preserve"> las estrategias orientadas a asesorar y asistir a las familias </w:t>
      </w:r>
      <w:r>
        <w:rPr>
          <w:lang w:val="es-PE"/>
        </w:rPr>
        <w:t>por lo que corresponde</w:t>
      </w:r>
      <w:r w:rsidRPr="00734A7C">
        <w:rPr>
          <w:lang w:val="es-PE"/>
        </w:rPr>
        <w:t xml:space="preserve"> a la educaci</w:t>
      </w:r>
      <w:r>
        <w:rPr>
          <w:lang w:val="es-PE"/>
        </w:rPr>
        <w:t>ón de los niños</w:t>
      </w:r>
      <w:r w:rsidRPr="00734A7C">
        <w:rPr>
          <w:lang w:val="es-PE"/>
        </w:rPr>
        <w:t xml:space="preserve">. </w:t>
      </w:r>
      <w:r w:rsidRPr="006876AC">
        <w:rPr>
          <w:lang w:val="es-PE"/>
        </w:rPr>
        <w:t>Desea saber también si existen estructuras de apoyo a nivel comunitario y quién se ocupa de los niños en caso de negligencia por parte de los padres.</w:t>
      </w:r>
    </w:p>
    <w:p w:rsidR="00731620" w:rsidRPr="001933F1" w:rsidRDefault="00731620">
      <w:pPr>
        <w:spacing w:after="240"/>
        <w:rPr>
          <w:lang w:val="es-PE"/>
        </w:rPr>
      </w:pPr>
      <w:r w:rsidRPr="006876AC">
        <w:rPr>
          <w:lang w:val="es-PE"/>
        </w:rPr>
        <w:t>74.</w:t>
      </w:r>
      <w:r w:rsidRPr="006876AC">
        <w:rPr>
          <w:lang w:val="es-PE"/>
        </w:rPr>
        <w:tab/>
        <w:t xml:space="preserve">Por lo que respecta a </w:t>
      </w:r>
      <w:r>
        <w:rPr>
          <w:lang w:val="es-PE"/>
        </w:rPr>
        <w:t>las formas sustitutivas</w:t>
      </w:r>
      <w:r w:rsidRPr="006876AC">
        <w:rPr>
          <w:lang w:val="es-PE"/>
        </w:rPr>
        <w:t xml:space="preserve"> de cuidado, la Sra. Ortiz desea saber cuántos niños viven en las instituciones, </w:t>
      </w:r>
      <w:r>
        <w:rPr>
          <w:lang w:val="es-PE"/>
        </w:rPr>
        <w:t>cuá</w:t>
      </w:r>
      <w:r w:rsidRPr="006876AC">
        <w:rPr>
          <w:lang w:val="es-PE"/>
        </w:rPr>
        <w:t>ntas instituciones</w:t>
      </w:r>
      <w:r>
        <w:rPr>
          <w:lang w:val="es-PE"/>
        </w:rPr>
        <w:t xml:space="preserve"> de ese tipo existen en el país y cuál es la proporción de instituciones estatales, privadas y religiosas</w:t>
      </w:r>
      <w:r w:rsidRPr="006876AC">
        <w:rPr>
          <w:lang w:val="es-PE"/>
        </w:rPr>
        <w:t xml:space="preserve">. </w:t>
      </w:r>
      <w:r w:rsidRPr="001933F1">
        <w:rPr>
          <w:lang w:val="es-PE"/>
        </w:rPr>
        <w:t>Desea contar también con información</w:t>
      </w:r>
      <w:r>
        <w:rPr>
          <w:lang w:val="es-PE"/>
        </w:rPr>
        <w:t xml:space="preserve"> complementaria</w:t>
      </w:r>
      <w:r w:rsidRPr="001933F1">
        <w:rPr>
          <w:lang w:val="es-PE"/>
        </w:rPr>
        <w:t xml:space="preserve"> sobre las normas que rigen dichas instituciones, la situaci</w:t>
      </w:r>
      <w:r>
        <w:rPr>
          <w:lang w:val="es-PE"/>
        </w:rPr>
        <w:t>ón de los niños que viven en ellas y los medios de control que aplican las autoridades</w:t>
      </w:r>
      <w:r w:rsidRPr="001933F1">
        <w:rPr>
          <w:lang w:val="es-PE"/>
        </w:rPr>
        <w:t>.</w:t>
      </w:r>
    </w:p>
    <w:p w:rsidR="00731620" w:rsidRPr="006E6303" w:rsidRDefault="00731620">
      <w:pPr>
        <w:spacing w:after="240"/>
        <w:rPr>
          <w:lang w:val="es-PE"/>
        </w:rPr>
      </w:pPr>
      <w:r w:rsidRPr="00B75F5B">
        <w:rPr>
          <w:lang w:val="es-PE"/>
        </w:rPr>
        <w:t>75.</w:t>
      </w:r>
      <w:r w:rsidRPr="00B75F5B">
        <w:rPr>
          <w:lang w:val="es-PE"/>
        </w:rPr>
        <w:tab/>
        <w:t>La Sra. Ortiz desea saber si la legislación autoriza</w:t>
      </w:r>
      <w:r>
        <w:rPr>
          <w:lang w:val="es-PE"/>
        </w:rPr>
        <w:t xml:space="preserve"> ya</w:t>
      </w:r>
      <w:r w:rsidRPr="00B75F5B">
        <w:rPr>
          <w:lang w:val="es-PE"/>
        </w:rPr>
        <w:t xml:space="preserve"> las adopciones internacionales y</w:t>
      </w:r>
      <w:r>
        <w:rPr>
          <w:lang w:val="es-PE"/>
        </w:rPr>
        <w:t>,</w:t>
      </w:r>
      <w:r w:rsidRPr="00B75F5B">
        <w:rPr>
          <w:lang w:val="es-PE"/>
        </w:rPr>
        <w:t xml:space="preserve"> </w:t>
      </w:r>
      <w:r>
        <w:rPr>
          <w:lang w:val="es-PE"/>
        </w:rPr>
        <w:t>llegado el caso,</w:t>
      </w:r>
      <w:r w:rsidRPr="00B75F5B">
        <w:rPr>
          <w:lang w:val="es-PE"/>
        </w:rPr>
        <w:t xml:space="preserve"> </w:t>
      </w:r>
      <w:r>
        <w:rPr>
          <w:lang w:val="es-PE"/>
        </w:rPr>
        <w:t xml:space="preserve">conocer </w:t>
      </w:r>
      <w:r w:rsidRPr="00B75F5B">
        <w:rPr>
          <w:lang w:val="es-PE"/>
        </w:rPr>
        <w:t>el n</w:t>
      </w:r>
      <w:r>
        <w:rPr>
          <w:lang w:val="es-PE"/>
        </w:rPr>
        <w:t>úmero de adopciones a escala nacional e internacional</w:t>
      </w:r>
      <w:r w:rsidRPr="00B75F5B">
        <w:rPr>
          <w:lang w:val="es-PE"/>
        </w:rPr>
        <w:t xml:space="preserve">. </w:t>
      </w:r>
      <w:r w:rsidRPr="006E6303">
        <w:rPr>
          <w:lang w:val="es-PE"/>
        </w:rPr>
        <w:t xml:space="preserve">Asimismo, desea saber si existen adopciones tradicionales </w:t>
      </w:r>
      <w:r>
        <w:rPr>
          <w:lang w:val="es-PE"/>
        </w:rPr>
        <w:t>instruidas</w:t>
      </w:r>
      <w:r w:rsidRPr="006E6303">
        <w:rPr>
          <w:lang w:val="es-PE"/>
        </w:rPr>
        <w:t xml:space="preserve"> por los jueces de paz o jefes tradicionales</w:t>
      </w:r>
      <w:r>
        <w:rPr>
          <w:lang w:val="es-PE"/>
        </w:rPr>
        <w:t>,</w:t>
      </w:r>
      <w:r w:rsidRPr="006E6303">
        <w:rPr>
          <w:lang w:val="es-PE"/>
        </w:rPr>
        <w:t xml:space="preserve"> y si se </w:t>
      </w:r>
      <w:r>
        <w:rPr>
          <w:lang w:val="es-PE"/>
        </w:rPr>
        <w:t>han tomado</w:t>
      </w:r>
      <w:r w:rsidRPr="006E6303">
        <w:rPr>
          <w:lang w:val="es-PE"/>
        </w:rPr>
        <w:t xml:space="preserve"> medidas para que los derechos del niño </w:t>
      </w:r>
      <w:r>
        <w:rPr>
          <w:lang w:val="es-PE"/>
        </w:rPr>
        <w:t>se tomen en consideración en todo tipo de adopciones</w:t>
      </w:r>
      <w:r w:rsidRPr="006E6303">
        <w:rPr>
          <w:lang w:val="es-PE"/>
        </w:rPr>
        <w:t>. Por último,</w:t>
      </w:r>
      <w:r>
        <w:rPr>
          <w:lang w:val="es-PE"/>
        </w:rPr>
        <w:t xml:space="preserve"> la oradora</w:t>
      </w:r>
      <w:r w:rsidRPr="006E6303">
        <w:rPr>
          <w:lang w:val="es-PE"/>
        </w:rPr>
        <w:t xml:space="preserve"> pregunta si el Estado parte tiene la intenci</w:t>
      </w:r>
      <w:r>
        <w:rPr>
          <w:lang w:val="es-PE"/>
        </w:rPr>
        <w:t>ón de ratificar el Convenio de La Haya</w:t>
      </w:r>
      <w:r w:rsidRPr="006E6303">
        <w:rPr>
          <w:lang w:val="es-PE"/>
        </w:rPr>
        <w:t>.</w:t>
      </w:r>
    </w:p>
    <w:p w:rsidR="00731620" w:rsidRPr="00E17DC7" w:rsidRDefault="00731620">
      <w:pPr>
        <w:spacing w:after="240"/>
        <w:rPr>
          <w:lang w:val="es-PE"/>
        </w:rPr>
      </w:pPr>
      <w:r w:rsidRPr="00492FD5">
        <w:rPr>
          <w:lang w:val="es-PE"/>
        </w:rPr>
        <w:t>76.</w:t>
      </w:r>
      <w:r w:rsidRPr="00492FD5">
        <w:rPr>
          <w:lang w:val="es-PE"/>
        </w:rPr>
        <w:tab/>
        <w:t xml:space="preserve">El </w:t>
      </w:r>
      <w:r>
        <w:rPr>
          <w:b/>
          <w:lang w:val="es-PE"/>
        </w:rPr>
        <w:t>Sr. POLLAR</w:t>
      </w:r>
      <w:r w:rsidRPr="00492FD5">
        <w:rPr>
          <w:lang w:val="es-PE"/>
        </w:rPr>
        <w:t xml:space="preserve"> pregunta si existen programas de asistencia </w:t>
      </w:r>
      <w:r>
        <w:rPr>
          <w:lang w:val="es-PE"/>
        </w:rPr>
        <w:t>para</w:t>
      </w:r>
      <w:r w:rsidRPr="00492FD5">
        <w:rPr>
          <w:lang w:val="es-PE"/>
        </w:rPr>
        <w:t xml:space="preserve"> los niños refugiados no acompañados y los niños </w:t>
      </w:r>
      <w:r w:rsidRPr="00904926">
        <w:rPr>
          <w:lang w:val="es-PE"/>
        </w:rPr>
        <w:t>internamente de</w:t>
      </w:r>
      <w:r w:rsidRPr="00492FD5">
        <w:rPr>
          <w:lang w:val="es-PE"/>
        </w:rPr>
        <w:t>splazados</w:t>
      </w:r>
      <w:r>
        <w:rPr>
          <w:lang w:val="es-PE"/>
        </w:rPr>
        <w:t xml:space="preserve"> y cuáles son las medidas de protección contra las amenazas, la extorsión, la discriminación y la violencia sexual contra esos niños</w:t>
      </w:r>
      <w:r w:rsidRPr="00492FD5">
        <w:rPr>
          <w:lang w:val="es-PE"/>
        </w:rPr>
        <w:t xml:space="preserve">. </w:t>
      </w:r>
      <w:r w:rsidRPr="00E17DC7">
        <w:rPr>
          <w:lang w:val="es-PE"/>
        </w:rPr>
        <w:t>Señala que los niños refugiados reciben una asistencia material de la Oficina del Alto Comisionado de las Naciones Unidas para los Refugiados y est</w:t>
      </w:r>
      <w:r>
        <w:rPr>
          <w:lang w:val="es-PE"/>
        </w:rPr>
        <w:t>án escolarizados, pero que los niños internamente desplazados son abandonados a su suerte por las autoridades públicas. Pide detalles a ese respecto</w:t>
      </w:r>
      <w:r w:rsidRPr="00E17DC7">
        <w:rPr>
          <w:lang w:val="es-PE"/>
        </w:rPr>
        <w:t>.</w:t>
      </w:r>
      <w:r>
        <w:rPr>
          <w:lang w:val="es-PE"/>
        </w:rPr>
        <w:t xml:space="preserve"> </w:t>
      </w:r>
    </w:p>
    <w:p w:rsidR="00731620" w:rsidRPr="007F5501" w:rsidRDefault="00731620">
      <w:pPr>
        <w:spacing w:after="240"/>
        <w:rPr>
          <w:lang w:val="es-PE"/>
        </w:rPr>
      </w:pPr>
      <w:r w:rsidRPr="007F5501">
        <w:rPr>
          <w:lang w:val="es-PE"/>
        </w:rPr>
        <w:t>77.</w:t>
      </w:r>
      <w:r w:rsidRPr="007F5501">
        <w:rPr>
          <w:lang w:val="es-PE"/>
        </w:rPr>
        <w:tab/>
        <w:t>El Sr. Pollar pregunta si se</w:t>
      </w:r>
      <w:r>
        <w:rPr>
          <w:lang w:val="es-PE"/>
        </w:rPr>
        <w:t xml:space="preserve"> han adoptado</w:t>
      </w:r>
      <w:r w:rsidRPr="007F5501">
        <w:rPr>
          <w:lang w:val="es-PE"/>
        </w:rPr>
        <w:t xml:space="preserve"> medidas </w:t>
      </w:r>
      <w:r>
        <w:rPr>
          <w:lang w:val="es-PE"/>
        </w:rPr>
        <w:t xml:space="preserve">de </w:t>
      </w:r>
      <w:r w:rsidRPr="007F5501">
        <w:rPr>
          <w:lang w:val="es-PE"/>
        </w:rPr>
        <w:t>lucha contra la explotación de los niños, y en particular contra la explotaci</w:t>
      </w:r>
      <w:r>
        <w:rPr>
          <w:lang w:val="es-PE"/>
        </w:rPr>
        <w:t>ón y los malos tratos sexuales que no se asocian a los conflictos armados</w:t>
      </w:r>
      <w:r w:rsidRPr="007F5501">
        <w:rPr>
          <w:lang w:val="es-PE"/>
        </w:rPr>
        <w:t xml:space="preserve">. Desea saber también qué se ha hecho para cambiar la mentalidad </w:t>
      </w:r>
      <w:r>
        <w:rPr>
          <w:lang w:val="es-PE"/>
        </w:rPr>
        <w:t>respecto</w:t>
      </w:r>
      <w:r w:rsidRPr="007F5501">
        <w:rPr>
          <w:lang w:val="es-PE"/>
        </w:rPr>
        <w:t xml:space="preserve"> a la igualdad de género</w:t>
      </w:r>
      <w:r>
        <w:rPr>
          <w:lang w:val="es-PE"/>
        </w:rPr>
        <w:t>s</w:t>
      </w:r>
      <w:r w:rsidRPr="007F5501">
        <w:rPr>
          <w:lang w:val="es-PE"/>
        </w:rPr>
        <w:t xml:space="preserve">. Además, le interesa saber qué medidas se </w:t>
      </w:r>
      <w:r>
        <w:rPr>
          <w:lang w:val="es-PE"/>
        </w:rPr>
        <w:t>han adoptado</w:t>
      </w:r>
      <w:r w:rsidRPr="007F5501">
        <w:rPr>
          <w:lang w:val="es-PE"/>
        </w:rPr>
        <w:t xml:space="preserve"> con miras a la aplicación </w:t>
      </w:r>
      <w:r>
        <w:rPr>
          <w:lang w:val="es-PE"/>
        </w:rPr>
        <w:t>eficaz</w:t>
      </w:r>
      <w:r w:rsidRPr="007F5501">
        <w:rPr>
          <w:lang w:val="es-PE"/>
        </w:rPr>
        <w:t xml:space="preserve"> </w:t>
      </w:r>
      <w:r>
        <w:rPr>
          <w:lang w:val="es-PE"/>
        </w:rPr>
        <w:t>del Plan nacional de acción de lucha contra la violencia</w:t>
      </w:r>
      <w:r w:rsidRPr="007F5501">
        <w:rPr>
          <w:lang w:val="es-PE"/>
        </w:rPr>
        <w:t xml:space="preserve">, en </w:t>
      </w:r>
      <w:r>
        <w:rPr>
          <w:lang w:val="es-PE"/>
        </w:rPr>
        <w:t xml:space="preserve">particular la </w:t>
      </w:r>
      <w:r w:rsidRPr="007F5501">
        <w:rPr>
          <w:lang w:val="es-PE"/>
        </w:rPr>
        <w:t>violenc</w:t>
      </w:r>
      <w:r>
        <w:rPr>
          <w:lang w:val="es-PE"/>
        </w:rPr>
        <w:t>ia sexual</w:t>
      </w:r>
      <w:r w:rsidRPr="007F5501">
        <w:rPr>
          <w:lang w:val="es-PE"/>
        </w:rPr>
        <w:t>.</w:t>
      </w:r>
    </w:p>
    <w:p w:rsidR="00731620" w:rsidRDefault="00731620">
      <w:pPr>
        <w:spacing w:after="120"/>
        <w:jc w:val="center"/>
        <w:rPr>
          <w:i/>
          <w:lang w:val="es-PE"/>
        </w:rPr>
      </w:pPr>
      <w:r w:rsidRPr="006C71CF">
        <w:rPr>
          <w:i/>
          <w:lang w:val="es-PE"/>
        </w:rPr>
        <w:t>Se levanta la sesión a las 13</w:t>
      </w:r>
      <w:r>
        <w:rPr>
          <w:i/>
          <w:lang w:val="es-PE"/>
        </w:rPr>
        <w:t>.00 horas</w:t>
      </w:r>
      <w:r w:rsidRPr="006C71CF">
        <w:rPr>
          <w:i/>
          <w:lang w:val="es-PE"/>
        </w:rPr>
        <w:t>.</w:t>
      </w:r>
    </w:p>
    <w:p w:rsidR="00731620" w:rsidRDefault="00731620">
      <w:pPr>
        <w:spacing w:after="120"/>
        <w:jc w:val="center"/>
      </w:pPr>
      <w:r>
        <w:rPr>
          <w:i/>
          <w:lang w:val="es-PE"/>
        </w:rPr>
        <w:t>------</w:t>
      </w:r>
    </w:p>
    <w:sectPr w:rsidR="00731620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620" w:rsidRDefault="00731620">
      <w:r>
        <w:separator/>
      </w:r>
    </w:p>
  </w:endnote>
  <w:endnote w:type="continuationSeparator" w:id="0">
    <w:p w:rsidR="00731620" w:rsidRDefault="00731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620" w:rsidRDefault="00731620">
    <w:pPr>
      <w:spacing w:after="240"/>
    </w:pPr>
    <w:r>
      <w:t>________________________</w:t>
    </w:r>
  </w:p>
  <w:p w:rsidR="00731620" w:rsidRDefault="00731620">
    <w:pPr>
      <w:spacing w:after="240"/>
      <w:ind w:firstLine="567"/>
    </w:pPr>
    <w:r>
      <w:t xml:space="preserve">Les rectifications doivent être rédigées dans l’une des langues de travail. Elles doivent être présentées dans un mémorandum et être également incorporées à un exemplaire du compte rendu. Il convient de les adresser, </w:t>
    </w:r>
    <w:r>
      <w:rPr>
        <w:u w:val="single"/>
      </w:rPr>
      <w:t>une semaine au plus tard à compter de la date du présent document</w:t>
    </w:r>
    <w:r>
      <w:t>, à la Section de l’édition, bureau E.4108, Palais des Nations, Genève.</w:t>
    </w:r>
  </w:p>
  <w:p w:rsidR="00731620" w:rsidRDefault="00731620">
    <w:pPr>
      <w:spacing w:after="240"/>
      <w:ind w:firstLine="567"/>
    </w:pPr>
    <w:r>
      <w:t>Les rectifications aux comptes rendus des séances publiques du Comité seront groupées dans un rectificatif unique qui sera publié peu après la session.</w:t>
    </w:r>
  </w:p>
  <w:p w:rsidR="00731620" w:rsidRDefault="00731620">
    <w:pPr>
      <w:pStyle w:val="Footer"/>
    </w:pPr>
    <w:r>
      <w:t>GE.09</w:t>
    </w:r>
    <w:r>
      <w:noBreakHyphen/>
      <w:t>40346 (F)    280109    050209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620" w:rsidRDefault="00731620">
      <w:r>
        <w:separator/>
      </w:r>
    </w:p>
  </w:footnote>
  <w:footnote w:type="continuationSeparator" w:id="0">
    <w:p w:rsidR="00731620" w:rsidRDefault="00731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620" w:rsidRDefault="00731620">
    <w:pPr>
      <w:pStyle w:val="Header"/>
    </w:pPr>
    <w:r>
      <w:t>CRC/C/SR.1384</w:t>
    </w:r>
  </w:p>
  <w:p w:rsidR="00731620" w:rsidRDefault="00731620">
    <w:pPr>
      <w:pStyle w:val="Header"/>
      <w:tabs>
        <w:tab w:val="clear" w:pos="4320"/>
        <w:tab w:val="clear" w:pos="8640"/>
      </w:tabs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AD73EF">
      <w:rPr>
        <w:noProof/>
      </w:rPr>
      <w:t>12</w:t>
    </w:r>
    <w:r>
      <w:fldChar w:fldCharType="end"/>
    </w:r>
  </w:p>
  <w:p w:rsidR="00731620" w:rsidRDefault="0073162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620" w:rsidRDefault="00731620">
    <w:pPr>
      <w:pStyle w:val="Header"/>
      <w:tabs>
        <w:tab w:val="clear" w:pos="4320"/>
        <w:tab w:val="clear" w:pos="8640"/>
      </w:tabs>
      <w:ind w:left="7740"/>
    </w:pPr>
    <w:r>
      <w:t>CRC/C/SR.1384</w:t>
    </w:r>
  </w:p>
  <w:p w:rsidR="00731620" w:rsidRDefault="00731620">
    <w:pPr>
      <w:pStyle w:val="Header"/>
      <w:tabs>
        <w:tab w:val="clear" w:pos="4320"/>
        <w:tab w:val="clear" w:pos="8640"/>
      </w:tabs>
      <w:ind w:left="7740"/>
    </w:pPr>
    <w:r>
      <w:t>p</w:t>
    </w:r>
    <w:r>
      <w:rPr>
        <w:lang w:val="es-PE"/>
      </w:rPr>
      <w:t>ágina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 w:rsidR="00AD73EF">
      <w:rPr>
        <w:noProof/>
      </w:rPr>
      <w:t>11</w:t>
    </w:r>
    <w:r>
      <w:fldChar w:fldCharType="end"/>
    </w:r>
  </w:p>
  <w:p w:rsidR="00731620" w:rsidRDefault="00731620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doNotTrackMoves/>
  <w:defaultTabStop w:val="567"/>
  <w:hyphenationZone w:val="425"/>
  <w:evenAndOddHeaders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73EF"/>
    <w:rsid w:val="00731620"/>
    <w:rsid w:val="00AD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pPr>
      <w:keepNext/>
      <w:spacing w:after="240"/>
      <w:outlineLvl w:val="2"/>
    </w:pPr>
  </w:style>
  <w:style w:type="paragraph" w:styleId="Heading4">
    <w:name w:val="heading 4"/>
    <w:basedOn w:val="Normal"/>
    <w:next w:val="Normal"/>
    <w:link w:val="Heading4Char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bCs/>
      <w:sz w:val="24"/>
      <w:szCs w:val="20"/>
      <w:lang w:val="fr-CH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sz w:val="24"/>
      <w:szCs w:val="20"/>
      <w:lang w:val="fr-CH"/>
    </w:rPr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sz w:val="24"/>
      <w:szCs w:val="20"/>
      <w:lang w:val="fr-CH"/>
    </w:rPr>
  </w:style>
  <w:style w:type="character" w:customStyle="1" w:styleId="Heading4Char">
    <w:name w:val="Heading 4 Char"/>
    <w:link w:val="Heading4"/>
    <w:rPr>
      <w:rFonts w:ascii="Times New Roman" w:eastAsia="Times New Roman" w:hAnsi="Times New Roman" w:cs="Times New Roman"/>
      <w:b/>
      <w:bCs/>
      <w:sz w:val="28"/>
      <w:szCs w:val="28"/>
      <w:lang w:val="fr-CH"/>
    </w:rPr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Pr>
      <w:rFonts w:ascii="Times New Roman" w:eastAsia="Times New Roman" w:hAnsi="Times New Roman" w:cs="Times New Roman"/>
      <w:sz w:val="24"/>
      <w:szCs w:val="20"/>
      <w:lang w:val="fr-CH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Pr>
      <w:rFonts w:ascii="Times New Roman" w:eastAsia="Times New Roman" w:hAnsi="Times New Roman" w:cs="Times New Roman"/>
      <w:sz w:val="24"/>
      <w:szCs w:val="20"/>
      <w:lang w:val="fr-CH"/>
    </w:rPr>
  </w:style>
  <w:style w:type="paragraph" w:styleId="FootnoteText">
    <w:name w:val="footnote text"/>
    <w:basedOn w:val="Normal"/>
    <w:link w:val="FootnoteTextChar"/>
  </w:style>
  <w:style w:type="character" w:customStyle="1" w:styleId="FootnoteTextChar">
    <w:name w:val="Footnote Text Char"/>
    <w:link w:val="FootnoteText"/>
    <w:rPr>
      <w:rFonts w:ascii="Times New Roman" w:eastAsia="Times New Roman" w:hAnsi="Times New Roman" w:cs="Times New Roman"/>
      <w:sz w:val="24"/>
      <w:szCs w:val="20"/>
      <w:lang w:val="fr-CH"/>
    </w:rPr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link w:val="EndnoteTextChar"/>
  </w:style>
  <w:style w:type="character" w:customStyle="1" w:styleId="EndnoteTextChar">
    <w:name w:val="Endnote Text Char"/>
    <w:link w:val="EndnoteText"/>
    <w:rPr>
      <w:rFonts w:ascii="Times New Roman" w:eastAsia="Times New Roman" w:hAnsi="Times New Roman" w:cs="Times New Roman"/>
      <w:sz w:val="24"/>
      <w:szCs w:val="20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44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5756</Words>
  <Characters>32815</Characters>
  <Application>Microsoft Office Word</Application>
  <DocSecurity>4</DocSecurity>
  <Lines>273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NACIONES </vt:lpstr>
    </vt:vector>
  </TitlesOfParts>
  <Company/>
  <LinksUpToDate>false</LinksUpToDate>
  <CharactersWithSpaces>38495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</dc:title>
  <dc:subject/>
  <dc:creator>Caridad Rios</dc:creator>
  <cp:keywords/>
  <cp:lastModifiedBy>CSD</cp:lastModifiedBy>
  <cp:revision>2</cp:revision>
  <dcterms:created xsi:type="dcterms:W3CDTF">2010-01-05T15:37:00Z</dcterms:created>
  <dcterms:modified xsi:type="dcterms:W3CDTF">2010-01-05T15:37:00Z</dcterms:modified>
</cp:coreProperties>
</file>